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980"/>
        <w:gridCol w:w="1984"/>
        <w:gridCol w:w="1985"/>
      </w:tblGrid>
      <w:tr w:rsidR="002C2B8C" w:rsidRPr="00C215BA" w14:paraId="2CB13905" w14:textId="77777777" w:rsidTr="004A5268">
        <w:trPr>
          <w:trHeight w:hRule="exact" w:val="227"/>
        </w:trPr>
        <w:tc>
          <w:tcPr>
            <w:tcW w:w="7508" w:type="dxa"/>
            <w:gridSpan w:val="3"/>
            <w:tcBorders>
              <w:top w:val="single" w:sz="4" w:space="0" w:color="BFBFBF" w:themeColor="background1" w:themeShade="BF"/>
              <w:right w:val="single" w:sz="4" w:space="0" w:color="BFBFBF" w:themeColor="background1" w:themeShade="BF"/>
            </w:tcBorders>
            <w:vAlign w:val="center"/>
          </w:tcPr>
          <w:p w14:paraId="2CB13903" w14:textId="77777777" w:rsidR="002C2B8C" w:rsidRPr="00C215BA" w:rsidRDefault="00037373" w:rsidP="00363E57">
            <w:pPr>
              <w:pStyle w:val="Ledtext"/>
              <w:rPr>
                <w:lang w:val="en-GB"/>
              </w:rPr>
            </w:pPr>
            <w:r w:rsidRPr="00C215BA">
              <w:rPr>
                <w:lang w:val="en-GB"/>
              </w:rPr>
              <w:t>document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2CB13904" w14:textId="77777777" w:rsidR="002C2B8C" w:rsidRPr="00C215BA" w:rsidRDefault="00037373" w:rsidP="00363E57">
            <w:pPr>
              <w:pStyle w:val="Ledtext"/>
              <w:rPr>
                <w:lang w:val="en-GB"/>
              </w:rPr>
            </w:pPr>
            <w:r w:rsidRPr="00C215BA">
              <w:rPr>
                <w:lang w:val="en-GB"/>
              </w:rPr>
              <w:t>page</w:t>
            </w:r>
          </w:p>
        </w:tc>
      </w:tr>
      <w:tr w:rsidR="002C2B8C" w:rsidRPr="00C215BA" w14:paraId="2CB13908" w14:textId="77777777" w:rsidTr="004A5268">
        <w:trPr>
          <w:trHeight w:val="425"/>
        </w:trPr>
        <w:sdt>
          <w:sdtPr>
            <w:rPr>
              <w:lang w:val="en-GB"/>
            </w:rPr>
            <w:tag w:val="Titel"/>
            <w:id w:val="-376307658"/>
            <w:placeholder>
              <w:docPart w:val="7294CC3425084215A9B70BFF88B3FCB1"/>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gridSpan w:val="3"/>
                <w:tcBorders>
                  <w:bottom w:val="single" w:sz="4" w:space="0" w:color="BFBFBF" w:themeColor="background1" w:themeShade="BF"/>
                  <w:right w:val="single" w:sz="4" w:space="0" w:color="BFBFBF" w:themeColor="background1" w:themeShade="BF"/>
                </w:tcBorders>
                <w:vAlign w:val="center"/>
              </w:tcPr>
              <w:p w14:paraId="2CB13906" w14:textId="3E2ABFCF" w:rsidR="002C2B8C" w:rsidRPr="00C215BA" w:rsidRDefault="00661129" w:rsidP="00363E57">
                <w:pPr>
                  <w:rPr>
                    <w:lang w:val="en-GB"/>
                  </w:rPr>
                </w:pPr>
                <w:r>
                  <w:rPr>
                    <w:lang w:val="en-GB"/>
                  </w:rPr>
                  <w:t>Case Study Template</w:t>
                </w:r>
              </w:p>
            </w:tc>
          </w:sdtContent>
        </w:sd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CB13907" w14:textId="399C0917" w:rsidR="002C2B8C" w:rsidRPr="00C215BA" w:rsidRDefault="002C2B8C" w:rsidP="00363E57">
            <w:pPr>
              <w:rPr>
                <w:lang w:val="en-GB"/>
              </w:rPr>
            </w:pPr>
            <w:r w:rsidRPr="00C215BA">
              <w:rPr>
                <w:lang w:val="en-GB"/>
              </w:rPr>
              <w:fldChar w:fldCharType="begin"/>
            </w:r>
            <w:r w:rsidRPr="00C215BA">
              <w:rPr>
                <w:lang w:val="en-GB"/>
              </w:rPr>
              <w:instrText xml:space="preserve"> PAGE  \* Arabic  \* MERGEFORMAT </w:instrText>
            </w:r>
            <w:r w:rsidRPr="00C215BA">
              <w:rPr>
                <w:lang w:val="en-GB"/>
              </w:rPr>
              <w:fldChar w:fldCharType="separate"/>
            </w:r>
            <w:r w:rsidR="004A5268" w:rsidRPr="00C215BA">
              <w:rPr>
                <w:noProof/>
                <w:lang w:val="en-GB"/>
              </w:rPr>
              <w:t>1</w:t>
            </w:r>
            <w:r w:rsidRPr="00C215BA">
              <w:rPr>
                <w:lang w:val="en-GB"/>
              </w:rPr>
              <w:fldChar w:fldCharType="end"/>
            </w:r>
            <w:r w:rsidRPr="00C215BA">
              <w:rPr>
                <w:lang w:val="en-GB"/>
              </w:rPr>
              <w:t xml:space="preserve"> (</w:t>
            </w:r>
            <w:r w:rsidR="0052109C">
              <w:rPr>
                <w:noProof/>
                <w:lang w:val="en-GB"/>
              </w:rPr>
              <w:t>5</w:t>
            </w:r>
            <w:r w:rsidRPr="00C215BA">
              <w:rPr>
                <w:lang w:val="en-GB"/>
              </w:rPr>
              <w:t>)</w:t>
            </w:r>
          </w:p>
        </w:tc>
      </w:tr>
      <w:tr w:rsidR="002C2B8C" w:rsidRPr="00C215BA" w14:paraId="2CB1390D" w14:textId="77777777" w:rsidTr="004A5268">
        <w:trPr>
          <w:trHeight w:hRule="exact" w:val="227"/>
        </w:trPr>
        <w:tc>
          <w:tcPr>
            <w:tcW w:w="3544" w:type="dxa"/>
            <w:tcBorders>
              <w:top w:val="single" w:sz="4" w:space="0" w:color="BFBFBF" w:themeColor="background1" w:themeShade="BF"/>
              <w:right w:val="single" w:sz="4" w:space="0" w:color="BFBFBF" w:themeColor="background1" w:themeShade="BF"/>
            </w:tcBorders>
            <w:vAlign w:val="center"/>
          </w:tcPr>
          <w:p w14:paraId="2CB13909" w14:textId="77777777" w:rsidR="002C2B8C" w:rsidRPr="00C215BA" w:rsidRDefault="00037373" w:rsidP="00363E57">
            <w:pPr>
              <w:pStyle w:val="Ledtext"/>
              <w:rPr>
                <w:lang w:val="en-GB"/>
              </w:rPr>
            </w:pPr>
            <w:r w:rsidRPr="00C215BA">
              <w:rPr>
                <w:lang w:val="en-GB"/>
              </w:rPr>
              <w:t>drawn up by</w:t>
            </w:r>
          </w:p>
        </w:tc>
        <w:tc>
          <w:tcPr>
            <w:tcW w:w="1980"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2CB1390A" w14:textId="77777777" w:rsidR="002C2B8C" w:rsidRPr="00C215BA" w:rsidRDefault="00037373" w:rsidP="00363E57">
            <w:pPr>
              <w:pStyle w:val="Ledtext"/>
              <w:rPr>
                <w:lang w:val="en-GB"/>
              </w:rPr>
            </w:pPr>
            <w:r w:rsidRPr="00C215BA">
              <w:rPr>
                <w:lang w:val="en-GB"/>
              </w:rPr>
              <w:t>date</w:t>
            </w: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2CB1390B" w14:textId="77777777" w:rsidR="002C2B8C" w:rsidRPr="00C215BA" w:rsidRDefault="00037373" w:rsidP="00363E57">
            <w:pPr>
              <w:pStyle w:val="Ledtext"/>
              <w:rPr>
                <w:lang w:val="en-GB"/>
              </w:rPr>
            </w:pPr>
            <w:r w:rsidRPr="00C215BA">
              <w:rPr>
                <w:lang w:val="en-GB"/>
              </w:rPr>
              <w:t>document reference</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2CB1390C" w14:textId="77777777" w:rsidR="002C2B8C" w:rsidRPr="00C215BA" w:rsidRDefault="002C2B8C" w:rsidP="00363E57">
            <w:pPr>
              <w:pStyle w:val="Ledtext"/>
              <w:rPr>
                <w:lang w:val="en-GB"/>
              </w:rPr>
            </w:pPr>
            <w:r w:rsidRPr="00C215BA">
              <w:rPr>
                <w:lang w:val="en-GB"/>
              </w:rPr>
              <w:t>Version</w:t>
            </w:r>
          </w:p>
        </w:tc>
      </w:tr>
      <w:tr w:rsidR="002C2B8C" w:rsidRPr="00C215BA" w14:paraId="2CB13912" w14:textId="77777777" w:rsidTr="004A5268">
        <w:trPr>
          <w:trHeight w:val="425"/>
        </w:trPr>
        <w:tc>
          <w:tcPr>
            <w:tcW w:w="3544" w:type="dxa"/>
            <w:tcBorders>
              <w:bottom w:val="single" w:sz="4" w:space="0" w:color="BFBFBF" w:themeColor="background1" w:themeShade="BF"/>
              <w:right w:val="single" w:sz="4" w:space="0" w:color="BFBFBF" w:themeColor="background1" w:themeShade="BF"/>
            </w:tcBorders>
            <w:vAlign w:val="center"/>
          </w:tcPr>
          <w:p w14:paraId="2CB1390E" w14:textId="79ECAA46" w:rsidR="002C2B8C" w:rsidRPr="00C215BA" w:rsidRDefault="002234E3" w:rsidP="00DB07AB">
            <w:pPr>
              <w:rPr>
                <w:lang w:val="en-GB"/>
              </w:rPr>
            </w:pPr>
            <w:sdt>
              <w:sdtPr>
                <w:rPr>
                  <w:lang w:val="en-GB"/>
                </w:rPr>
                <w:tag w:val="userNamn"/>
                <w:id w:val="506411848"/>
                <w:placeholder>
                  <w:docPart w:val="865BCADFD34C4EA6B3F696117FA96C76"/>
                </w:placeholder>
                <w:text/>
              </w:sdtPr>
              <w:sdtEndPr/>
              <w:sdtContent>
                <w:r w:rsidR="00661129">
                  <w:rPr>
                    <w:lang w:val="en-GB"/>
                  </w:rPr>
                  <w:t>International department</w:t>
                </w:r>
              </w:sdtContent>
            </w:sdt>
          </w:p>
        </w:tc>
        <w:sdt>
          <w:sdtPr>
            <w:rPr>
              <w:lang w:val="en-GB"/>
            </w:rPr>
            <w:tag w:val="Publiceringsdatum"/>
            <w:id w:val="-2048142111"/>
            <w:placeholder>
              <w:docPart w:val="5C931DDFD24242AA8073C5A56DB936D2"/>
            </w:placeholder>
            <w:dataBinding w:prefixMappings="xmlns:ns0='http://schemas.microsoft.com/office/2006/coverPageProps' " w:xpath="/ns0:CoverPageProperties[1]/ns0:PublishDate[1]" w:storeItemID="{55AF091B-3C7A-41E3-B477-F2FDAA23CFDA}"/>
            <w:date w:fullDate="2017-12-01T00:00:00Z">
              <w:dateFormat w:val="yyyy-MM-dd"/>
              <w:lid w:val="sv-SE"/>
              <w:storeMappedDataAs w:val="dateTime"/>
              <w:calendar w:val="gregorian"/>
            </w:date>
          </w:sdtPr>
          <w:sdtEndPr/>
          <w:sdtContent>
            <w:tc>
              <w:tcPr>
                <w:tcW w:w="1980"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2CB1390F" w14:textId="55CF7B46" w:rsidR="002C2B8C" w:rsidRPr="00C215BA" w:rsidRDefault="00661129" w:rsidP="00363E57">
                <w:pPr>
                  <w:rPr>
                    <w:lang w:val="en-GB"/>
                  </w:rPr>
                </w:pPr>
                <w:r>
                  <w:rPr>
                    <w:lang w:val="en-GB"/>
                  </w:rPr>
                  <w:t>2017-12-01</w:t>
                </w:r>
              </w:p>
            </w:tc>
          </w:sdtContent>
        </w:sdt>
        <w:sdt>
          <w:sdtPr>
            <w:rPr>
              <w:lang w:val="en-GB"/>
            </w:rPr>
            <w:tag w:val="Kategori"/>
            <w:id w:val="-253282542"/>
            <w:placeholder>
              <w:docPart w:val="B330B3ECD4FA4AAAAA6F75DB75915D7B"/>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2CB13910" w14:textId="77777777" w:rsidR="002C2B8C" w:rsidRPr="00C215BA" w:rsidRDefault="002C2B8C" w:rsidP="00363E57">
                <w:pPr>
                  <w:rPr>
                    <w:lang w:val="en-GB"/>
                  </w:rPr>
                </w:pPr>
                <w:r w:rsidRPr="00C215BA">
                  <w:rPr>
                    <w:rStyle w:val="Platshllartext"/>
                    <w:lang w:val="en-GB"/>
                  </w:rPr>
                  <w:t>Ange beteckning</w:t>
                </w:r>
              </w:p>
            </w:tc>
          </w:sdtContent>
        </w:sdt>
        <w:sdt>
          <w:sdtPr>
            <w:rPr>
              <w:lang w:val="en-GB"/>
            </w:rPr>
            <w:tag w:val="Ämne"/>
            <w:id w:val="643243339"/>
            <w:placeholder>
              <w:docPart w:val="C1C932BB8C3F4EBEA4343542B479ED7D"/>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CB13911" w14:textId="77777777" w:rsidR="002C2B8C" w:rsidRPr="00C215BA" w:rsidRDefault="002C2B8C" w:rsidP="00363E57">
                <w:pPr>
                  <w:rPr>
                    <w:lang w:val="en-GB"/>
                  </w:rPr>
                </w:pPr>
                <w:r w:rsidRPr="00C215BA">
                  <w:rPr>
                    <w:rStyle w:val="Platshllartext"/>
                    <w:lang w:val="en-GB"/>
                  </w:rPr>
                  <w:t>Ange version</w:t>
                </w:r>
              </w:p>
            </w:tc>
          </w:sdtContent>
        </w:sdt>
      </w:tr>
    </w:tbl>
    <w:p w14:paraId="50DABED6" w14:textId="77777777" w:rsidR="005534FE" w:rsidRDefault="005534FE" w:rsidP="005534FE">
      <w:pPr>
        <w:pStyle w:val="Rubrik"/>
        <w:rPr>
          <w:sz w:val="40"/>
          <w:szCs w:val="40"/>
        </w:rPr>
      </w:pPr>
    </w:p>
    <w:p w14:paraId="0F319AAE" w14:textId="68B3B2AE" w:rsidR="005534FE" w:rsidRPr="00661129" w:rsidRDefault="005534FE" w:rsidP="005534FE">
      <w:pPr>
        <w:pStyle w:val="Rubrik"/>
        <w:rPr>
          <w:sz w:val="40"/>
          <w:szCs w:val="40"/>
          <w:lang w:val="en-US"/>
        </w:rPr>
      </w:pPr>
      <w:r w:rsidRPr="00661129">
        <w:rPr>
          <w:sz w:val="40"/>
          <w:szCs w:val="40"/>
          <w:lang w:val="en-US"/>
        </w:rPr>
        <w:t>Suggested Case Study Template</w:t>
      </w:r>
    </w:p>
    <w:p w14:paraId="7D07CA5E" w14:textId="77777777" w:rsidR="005534FE" w:rsidRPr="00661129" w:rsidRDefault="005534FE" w:rsidP="005534FE">
      <w:pPr>
        <w:rPr>
          <w:lang w:val="en-US"/>
        </w:rPr>
      </w:pPr>
    </w:p>
    <w:p w14:paraId="2EEB6B17" w14:textId="7CDF1EDF" w:rsidR="005534FE" w:rsidRPr="005534FE" w:rsidRDefault="00661129" w:rsidP="005534FE">
      <w:pPr>
        <w:rPr>
          <w:rFonts w:cs="Arial"/>
          <w:szCs w:val="22"/>
          <w:lang w:val="en-US"/>
        </w:rPr>
      </w:pPr>
      <w:r>
        <w:rPr>
          <w:lang w:val="en-US"/>
        </w:rPr>
        <w:t>Act</w:t>
      </w:r>
      <w:r w:rsidR="005534FE" w:rsidRPr="005534FE">
        <w:rPr>
          <w:lang w:val="en-US"/>
        </w:rPr>
        <w:t xml:space="preserve"> Church of Sweden is constantly working to learn and build capacity, both our own internal, and to support our partners to do the same, through supporting meetings and dialogues with </w:t>
      </w:r>
      <w:r>
        <w:rPr>
          <w:lang w:val="en-US"/>
        </w:rPr>
        <w:t>Act</w:t>
      </w:r>
      <w:r w:rsidR="005534FE" w:rsidRPr="005534FE">
        <w:rPr>
          <w:lang w:val="en-US"/>
        </w:rPr>
        <w:t xml:space="preserve"> C</w:t>
      </w:r>
      <w:r>
        <w:rPr>
          <w:lang w:val="en-US"/>
        </w:rPr>
        <w:t xml:space="preserve">hurch </w:t>
      </w:r>
      <w:r w:rsidR="005534FE" w:rsidRPr="005534FE">
        <w:rPr>
          <w:lang w:val="en-US"/>
        </w:rPr>
        <w:t>o</w:t>
      </w:r>
      <w:r>
        <w:rPr>
          <w:lang w:val="en-US"/>
        </w:rPr>
        <w:t xml:space="preserve">f </w:t>
      </w:r>
      <w:r w:rsidR="005534FE" w:rsidRPr="005534FE">
        <w:rPr>
          <w:lang w:val="en-US"/>
        </w:rPr>
        <w:t>S</w:t>
      </w:r>
      <w:r>
        <w:rPr>
          <w:lang w:val="en-US"/>
        </w:rPr>
        <w:t>weden</w:t>
      </w:r>
      <w:r w:rsidR="005534FE" w:rsidRPr="005534FE">
        <w:rPr>
          <w:lang w:val="en-US"/>
        </w:rPr>
        <w:t xml:space="preserve"> and between our partners. This template supports the idea that we can all learn from each other’s experiences. Here you can share a good practice that you have experienced during the last year or the last period, in order to initiate a dialogue and joint learning around it</w:t>
      </w:r>
      <w:r w:rsidR="005534FE" w:rsidRPr="005534FE">
        <w:rPr>
          <w:rFonts w:cs="Arial"/>
          <w:szCs w:val="22"/>
          <w:lang w:val="en-US"/>
        </w:rPr>
        <w:t xml:space="preserve">. The case studies also serve to showcase the processes that we are involved in. They may be lifted in meetings or reports that aim to give examples of the work that </w:t>
      </w:r>
      <w:r>
        <w:rPr>
          <w:rFonts w:cs="Arial"/>
          <w:szCs w:val="22"/>
          <w:lang w:val="en-US"/>
        </w:rPr>
        <w:t xml:space="preserve">Act </w:t>
      </w:r>
      <w:r w:rsidR="005534FE" w:rsidRPr="005534FE">
        <w:rPr>
          <w:rFonts w:cs="Arial"/>
          <w:szCs w:val="22"/>
          <w:lang w:val="en-US"/>
        </w:rPr>
        <w:t>C</w:t>
      </w:r>
      <w:r>
        <w:rPr>
          <w:rFonts w:cs="Arial"/>
          <w:szCs w:val="22"/>
          <w:lang w:val="en-US"/>
        </w:rPr>
        <w:t xml:space="preserve">hurch </w:t>
      </w:r>
      <w:r w:rsidR="005534FE" w:rsidRPr="005534FE">
        <w:rPr>
          <w:rFonts w:cs="Arial"/>
          <w:szCs w:val="22"/>
          <w:lang w:val="en-US"/>
        </w:rPr>
        <w:t>o</w:t>
      </w:r>
      <w:r>
        <w:rPr>
          <w:rFonts w:cs="Arial"/>
          <w:szCs w:val="22"/>
          <w:lang w:val="en-US"/>
        </w:rPr>
        <w:t xml:space="preserve">f </w:t>
      </w:r>
      <w:r w:rsidR="005534FE" w:rsidRPr="005534FE">
        <w:rPr>
          <w:rFonts w:cs="Arial"/>
          <w:szCs w:val="22"/>
          <w:lang w:val="en-US"/>
        </w:rPr>
        <w:t>S</w:t>
      </w:r>
      <w:r>
        <w:rPr>
          <w:rFonts w:cs="Arial"/>
          <w:szCs w:val="22"/>
          <w:lang w:val="en-US"/>
        </w:rPr>
        <w:t>weden</w:t>
      </w:r>
      <w:r w:rsidR="005534FE" w:rsidRPr="005534FE">
        <w:rPr>
          <w:rFonts w:cs="Arial"/>
          <w:szCs w:val="22"/>
          <w:lang w:val="en-US"/>
        </w:rPr>
        <w:t xml:space="preserve"> is involved in.</w:t>
      </w:r>
    </w:p>
    <w:p w14:paraId="18781D69" w14:textId="77777777" w:rsidR="005534FE" w:rsidRPr="005534FE" w:rsidRDefault="005534FE" w:rsidP="005534FE">
      <w:pPr>
        <w:rPr>
          <w:rFonts w:cs="Arial"/>
          <w:szCs w:val="22"/>
          <w:lang w:val="en-US"/>
        </w:rPr>
      </w:pPr>
    </w:p>
    <w:p w14:paraId="530D06A2" w14:textId="47C3EC00" w:rsidR="005534FE" w:rsidRPr="005534FE" w:rsidRDefault="00661129" w:rsidP="005534FE">
      <w:pPr>
        <w:rPr>
          <w:rFonts w:cs="Arial"/>
          <w:szCs w:val="22"/>
          <w:lang w:val="en-US"/>
        </w:rPr>
      </w:pPr>
      <w:r>
        <w:rPr>
          <w:rFonts w:cs="Arial"/>
          <w:szCs w:val="22"/>
          <w:lang w:val="en-US"/>
        </w:rPr>
        <w:t>Act</w:t>
      </w:r>
      <w:r w:rsidR="005534FE" w:rsidRPr="005534FE">
        <w:rPr>
          <w:rFonts w:cs="Arial"/>
          <w:szCs w:val="22"/>
          <w:lang w:val="en-US"/>
        </w:rPr>
        <w:t xml:space="preserve"> Church of Sweden will not share a case without our partners’ prior consent.</w:t>
      </w:r>
    </w:p>
    <w:p w14:paraId="35C44540" w14:textId="77777777" w:rsidR="005534FE" w:rsidRPr="005534FE" w:rsidRDefault="005534FE" w:rsidP="005534FE">
      <w:pPr>
        <w:rPr>
          <w:rFonts w:cs="Arial"/>
          <w:lang w:val="en-US"/>
        </w:rPr>
      </w:pPr>
    </w:p>
    <w:p w14:paraId="45A17E45" w14:textId="6A5D7C36" w:rsidR="005534FE" w:rsidRPr="005534FE" w:rsidRDefault="005534FE" w:rsidP="005534FE">
      <w:pPr>
        <w:shd w:val="clear" w:color="auto" w:fill="95B3D7"/>
        <w:rPr>
          <w:rFonts w:cs="Arial"/>
          <w:b/>
          <w:lang w:val="en-US"/>
        </w:rPr>
      </w:pPr>
      <w:r w:rsidRPr="005534FE">
        <w:rPr>
          <w:rFonts w:cs="Arial"/>
          <w:b/>
          <w:lang w:val="en-US"/>
        </w:rPr>
        <w:t xml:space="preserve">We welcome case studies of how your </w:t>
      </w:r>
      <w:proofErr w:type="spellStart"/>
      <w:r w:rsidRPr="005534FE">
        <w:rPr>
          <w:rFonts w:cs="Arial"/>
          <w:b/>
          <w:lang w:val="en-US"/>
        </w:rPr>
        <w:t>organisation</w:t>
      </w:r>
      <w:proofErr w:type="spellEnd"/>
      <w:r w:rsidRPr="005534FE">
        <w:rPr>
          <w:rFonts w:cs="Arial"/>
          <w:b/>
          <w:lang w:val="en-US"/>
        </w:rPr>
        <w:t xml:space="preserve"> is promoting a strengthened capacity towards the aim/responsibilities stated in the agreement between </w:t>
      </w:r>
      <w:r w:rsidR="00661129">
        <w:rPr>
          <w:rFonts w:cs="Arial"/>
          <w:b/>
          <w:lang w:val="en-US"/>
        </w:rPr>
        <w:t>Act</w:t>
      </w:r>
      <w:r w:rsidRPr="005534FE">
        <w:rPr>
          <w:rFonts w:cs="Arial"/>
          <w:b/>
          <w:lang w:val="en-US"/>
        </w:rPr>
        <w:t xml:space="preserve"> C</w:t>
      </w:r>
      <w:r w:rsidR="00661129">
        <w:rPr>
          <w:rFonts w:cs="Arial"/>
          <w:b/>
          <w:lang w:val="en-US"/>
        </w:rPr>
        <w:t xml:space="preserve">hurch </w:t>
      </w:r>
      <w:r w:rsidRPr="005534FE">
        <w:rPr>
          <w:rFonts w:cs="Arial"/>
          <w:b/>
          <w:lang w:val="en-US"/>
        </w:rPr>
        <w:t>o</w:t>
      </w:r>
      <w:r w:rsidR="00661129">
        <w:rPr>
          <w:rFonts w:cs="Arial"/>
          <w:b/>
          <w:lang w:val="en-US"/>
        </w:rPr>
        <w:t xml:space="preserve">f </w:t>
      </w:r>
      <w:r w:rsidRPr="005534FE">
        <w:rPr>
          <w:rFonts w:cs="Arial"/>
          <w:b/>
          <w:lang w:val="en-US"/>
        </w:rPr>
        <w:t>S</w:t>
      </w:r>
      <w:r w:rsidR="00661129">
        <w:rPr>
          <w:rFonts w:cs="Arial"/>
          <w:b/>
          <w:lang w:val="en-US"/>
        </w:rPr>
        <w:t>weden</w:t>
      </w:r>
      <w:r w:rsidRPr="005534FE">
        <w:rPr>
          <w:rFonts w:cs="Arial"/>
          <w:b/>
          <w:lang w:val="en-US"/>
        </w:rPr>
        <w:t xml:space="preserve"> and our partner. </w:t>
      </w:r>
    </w:p>
    <w:p w14:paraId="5F75E49F" w14:textId="77777777" w:rsidR="005534FE" w:rsidRPr="005534FE" w:rsidRDefault="005534FE" w:rsidP="005534FE">
      <w:pPr>
        <w:rPr>
          <w:rFonts w:cs="Arial"/>
          <w:lang w:val="en-US"/>
        </w:rPr>
      </w:pPr>
    </w:p>
    <w:p w14:paraId="04B7C3B6" w14:textId="77777777" w:rsidR="005534FE" w:rsidRPr="005534FE" w:rsidRDefault="005534FE" w:rsidP="005534FE">
      <w:pPr>
        <w:pStyle w:val="Rubrik1"/>
        <w:rPr>
          <w:sz w:val="28"/>
          <w:lang w:val="en-US"/>
        </w:rPr>
      </w:pPr>
      <w:r w:rsidRPr="005534FE">
        <w:rPr>
          <w:sz w:val="28"/>
          <w:lang w:val="en-US"/>
        </w:rPr>
        <w:t>Guidance</w:t>
      </w:r>
    </w:p>
    <w:p w14:paraId="18DBDCA9" w14:textId="77777777" w:rsidR="005534FE" w:rsidRPr="005534FE" w:rsidRDefault="005534FE" w:rsidP="005534FE">
      <w:pPr>
        <w:rPr>
          <w:rFonts w:cs="Arial"/>
          <w:lang w:val="en-US"/>
        </w:rPr>
      </w:pPr>
    </w:p>
    <w:p w14:paraId="45ACF412" w14:textId="77777777" w:rsidR="005534FE" w:rsidRPr="005534FE" w:rsidRDefault="005534FE" w:rsidP="005534FE">
      <w:pPr>
        <w:spacing w:after="100"/>
        <w:rPr>
          <w:rFonts w:cs="Arial"/>
          <w:b/>
          <w:bCs/>
          <w:i/>
          <w:iCs/>
          <w:lang w:val="en-US"/>
        </w:rPr>
      </w:pPr>
      <w:r w:rsidRPr="005534FE">
        <w:rPr>
          <w:rFonts w:cs="Arial"/>
          <w:b/>
          <w:bCs/>
          <w:i/>
          <w:iCs/>
          <w:lang w:val="en-US"/>
        </w:rPr>
        <w:t>What could I write about?</w:t>
      </w:r>
    </w:p>
    <w:p w14:paraId="171C249E" w14:textId="1CD37C40" w:rsidR="005534FE" w:rsidRPr="005534FE" w:rsidRDefault="005534FE" w:rsidP="005534FE">
      <w:pPr>
        <w:spacing w:after="100"/>
        <w:rPr>
          <w:rFonts w:cs="Arial"/>
          <w:lang w:val="en-US"/>
        </w:rPr>
      </w:pPr>
      <w:r w:rsidRPr="005534FE">
        <w:rPr>
          <w:rFonts w:cs="Arial"/>
          <w:lang w:val="en-US"/>
        </w:rPr>
        <w:t xml:space="preserve">Many things!  We are looking for examples of how your agency strengthens capacity, implements new capacity as part of </w:t>
      </w:r>
      <w:r w:rsidR="00661129" w:rsidRPr="005534FE">
        <w:rPr>
          <w:rFonts w:cs="Arial"/>
          <w:lang w:val="en-US"/>
        </w:rPr>
        <w:t>its</w:t>
      </w:r>
      <w:r w:rsidRPr="005534FE">
        <w:rPr>
          <w:rFonts w:cs="Arial"/>
          <w:lang w:val="en-US"/>
        </w:rPr>
        <w:t xml:space="preserve"> programming, or has learned from previous capacity practices. This can encompass a wide range of activities at project, country, or agency-level.</w:t>
      </w:r>
    </w:p>
    <w:p w14:paraId="2DB57F37" w14:textId="77777777" w:rsidR="005534FE" w:rsidRPr="005534FE" w:rsidRDefault="005534FE" w:rsidP="005534FE">
      <w:pPr>
        <w:spacing w:after="100"/>
        <w:rPr>
          <w:rFonts w:cs="Arial"/>
          <w:lang w:val="en-US"/>
        </w:rPr>
      </w:pPr>
    </w:p>
    <w:p w14:paraId="26DE3534" w14:textId="77777777" w:rsidR="005534FE" w:rsidRPr="005534FE" w:rsidRDefault="005534FE" w:rsidP="005534FE">
      <w:pPr>
        <w:spacing w:after="100"/>
        <w:rPr>
          <w:rFonts w:cs="Arial"/>
          <w:lang w:val="en-US"/>
        </w:rPr>
      </w:pPr>
      <w:r w:rsidRPr="005534FE">
        <w:rPr>
          <w:rFonts w:cs="Arial"/>
          <w:lang w:val="en-US"/>
        </w:rPr>
        <w:t xml:space="preserve">For </w:t>
      </w:r>
      <w:proofErr w:type="gramStart"/>
      <w:r w:rsidRPr="005534FE">
        <w:rPr>
          <w:rFonts w:cs="Arial"/>
          <w:lang w:val="en-US"/>
        </w:rPr>
        <w:t>example</w:t>
      </w:r>
      <w:proofErr w:type="gramEnd"/>
      <w:r w:rsidRPr="005534FE">
        <w:rPr>
          <w:rFonts w:cs="Arial"/>
          <w:lang w:val="en-US"/>
        </w:rPr>
        <w:t xml:space="preserve"> you might choose to document:</w:t>
      </w:r>
    </w:p>
    <w:p w14:paraId="35ABC5A9" w14:textId="77777777" w:rsidR="005534FE" w:rsidRPr="005534FE" w:rsidRDefault="005534FE" w:rsidP="005534FE">
      <w:pPr>
        <w:numPr>
          <w:ilvl w:val="0"/>
          <w:numId w:val="19"/>
        </w:numPr>
        <w:spacing w:after="100"/>
        <w:ind w:left="284" w:hanging="284"/>
        <w:rPr>
          <w:rFonts w:cs="Arial"/>
          <w:lang w:val="en-US"/>
        </w:rPr>
      </w:pPr>
      <w:r w:rsidRPr="005534FE">
        <w:rPr>
          <w:rFonts w:cs="Arial"/>
          <w:lang w:val="en-US"/>
        </w:rPr>
        <w:t>A process followed to strengthen capacity over time (e.g. the process of engaging staff, or establishing a humanitarian accountability framework; or designing a tool to improve community participation in project monitoring, capacity to network, thematic capacity or other)</w:t>
      </w:r>
    </w:p>
    <w:p w14:paraId="19CABFF6" w14:textId="77777777" w:rsidR="005534FE" w:rsidRPr="005534FE" w:rsidRDefault="005534FE" w:rsidP="005534FE">
      <w:pPr>
        <w:numPr>
          <w:ilvl w:val="0"/>
          <w:numId w:val="19"/>
        </w:numPr>
        <w:spacing w:after="100"/>
        <w:ind w:left="284" w:hanging="284"/>
        <w:rPr>
          <w:rFonts w:cs="Arial"/>
          <w:lang w:val="en-US"/>
        </w:rPr>
      </w:pPr>
      <w:r w:rsidRPr="005534FE">
        <w:rPr>
          <w:rFonts w:cs="Arial"/>
          <w:lang w:val="en-US"/>
        </w:rPr>
        <w:t>A specific activity, tool or procedure aimed at ensuring capacity (e.g. how you are currently sharing information; or how your agency ensures staff competencies; or the tool used to capture community input at the project design stage)</w:t>
      </w:r>
    </w:p>
    <w:p w14:paraId="1232F27F" w14:textId="77777777" w:rsidR="005534FE" w:rsidRPr="005534FE" w:rsidRDefault="005534FE" w:rsidP="005534FE">
      <w:pPr>
        <w:numPr>
          <w:ilvl w:val="0"/>
          <w:numId w:val="19"/>
        </w:numPr>
        <w:spacing w:after="100"/>
        <w:ind w:left="284" w:hanging="284"/>
        <w:rPr>
          <w:rFonts w:cs="Arial"/>
          <w:lang w:val="en-US"/>
        </w:rPr>
      </w:pPr>
      <w:r w:rsidRPr="005534FE">
        <w:rPr>
          <w:rFonts w:cs="Arial"/>
          <w:lang w:val="en-US"/>
        </w:rPr>
        <w:t xml:space="preserve">Good practice and tips based on your experience to guide future capacity building practice (for example; the dos and don’ts of sharing information using community meetings, tips for engaging </w:t>
      </w:r>
      <w:r w:rsidRPr="005534FE">
        <w:rPr>
          <w:rFonts w:cs="Arial"/>
          <w:lang w:val="en-US"/>
        </w:rPr>
        <w:lastRenderedPageBreak/>
        <w:t>communities in the design of a complaint and response mechanism, or points to consider when introducing accountability to country-offices).</w:t>
      </w:r>
    </w:p>
    <w:p w14:paraId="478DB978" w14:textId="77777777" w:rsidR="005534FE" w:rsidRPr="005534FE" w:rsidRDefault="005534FE" w:rsidP="005534FE">
      <w:pPr>
        <w:numPr>
          <w:ilvl w:val="0"/>
          <w:numId w:val="19"/>
        </w:numPr>
        <w:spacing w:after="100"/>
        <w:ind w:left="284" w:hanging="284"/>
        <w:rPr>
          <w:rFonts w:cs="Arial"/>
          <w:lang w:val="en-US"/>
        </w:rPr>
      </w:pPr>
      <w:r w:rsidRPr="005534FE">
        <w:rPr>
          <w:rFonts w:cs="Arial"/>
          <w:lang w:val="en-US"/>
        </w:rPr>
        <w:t>Any other practice or example you want to share</w:t>
      </w:r>
    </w:p>
    <w:p w14:paraId="23110770" w14:textId="77777777" w:rsidR="005534FE" w:rsidRPr="005534FE" w:rsidRDefault="005534FE" w:rsidP="005534FE">
      <w:pPr>
        <w:pStyle w:val="Sidfot"/>
        <w:spacing w:after="100"/>
        <w:rPr>
          <w:rFonts w:cs="Arial"/>
          <w:lang w:val="en-US"/>
        </w:rPr>
      </w:pPr>
    </w:p>
    <w:p w14:paraId="5F571B2B" w14:textId="77777777" w:rsidR="005534FE" w:rsidRPr="005534FE" w:rsidRDefault="005534FE" w:rsidP="005534FE">
      <w:pPr>
        <w:spacing w:after="100"/>
        <w:rPr>
          <w:rFonts w:cs="Arial"/>
          <w:i/>
          <w:iCs/>
          <w:lang w:val="en-US"/>
        </w:rPr>
      </w:pPr>
      <w:r w:rsidRPr="005534FE">
        <w:rPr>
          <w:rFonts w:cs="Arial"/>
          <w:b/>
          <w:bCs/>
          <w:i/>
          <w:iCs/>
          <w:lang w:val="en-US"/>
        </w:rPr>
        <w:t>Who should the case study be aimed at</w:t>
      </w:r>
      <w:r w:rsidRPr="005534FE">
        <w:rPr>
          <w:rFonts w:cs="Arial"/>
          <w:b/>
          <w:i/>
          <w:iCs/>
          <w:lang w:val="en-US"/>
        </w:rPr>
        <w:t>?</w:t>
      </w:r>
    </w:p>
    <w:p w14:paraId="2BBA2567" w14:textId="502FECFD" w:rsidR="005534FE" w:rsidRPr="005534FE" w:rsidRDefault="005534FE" w:rsidP="005534FE">
      <w:pPr>
        <w:spacing w:after="100"/>
        <w:rPr>
          <w:rFonts w:cs="Arial"/>
          <w:lang w:val="en-US"/>
        </w:rPr>
      </w:pPr>
      <w:r w:rsidRPr="005534FE">
        <w:rPr>
          <w:rFonts w:cs="Arial"/>
          <w:lang w:val="en-US"/>
        </w:rPr>
        <w:t xml:space="preserve">Case studies are aimed at </w:t>
      </w:r>
      <w:r w:rsidR="0052109C">
        <w:rPr>
          <w:rFonts w:cs="Arial"/>
          <w:lang w:val="en-US"/>
        </w:rPr>
        <w:t>Act</w:t>
      </w:r>
      <w:r w:rsidRPr="005534FE">
        <w:rPr>
          <w:rFonts w:cs="Arial"/>
          <w:lang w:val="en-US"/>
        </w:rPr>
        <w:t xml:space="preserve"> Church of Sweden and its partners, (so we can learn from examples of good practice and reflect how they might apply them in their own </w:t>
      </w:r>
      <w:proofErr w:type="spellStart"/>
      <w:r w:rsidRPr="005534FE">
        <w:rPr>
          <w:rFonts w:cs="Arial"/>
          <w:lang w:val="en-US"/>
        </w:rPr>
        <w:t>programmes</w:t>
      </w:r>
      <w:proofErr w:type="spellEnd"/>
      <w:r w:rsidRPr="005534FE">
        <w:rPr>
          <w:rFonts w:cs="Arial"/>
          <w:lang w:val="en-US"/>
        </w:rPr>
        <w:t>).  Ideally the case study should be a reflective account of the practice allowing colleagues to understand what you did, how you did it, what worked and what you would do differently next time.</w:t>
      </w:r>
    </w:p>
    <w:p w14:paraId="1F399FA9" w14:textId="77777777" w:rsidR="005534FE" w:rsidRPr="005534FE" w:rsidRDefault="005534FE" w:rsidP="005534FE">
      <w:pPr>
        <w:spacing w:after="100"/>
        <w:rPr>
          <w:rFonts w:cs="Arial"/>
          <w:b/>
          <w:bCs/>
          <w:i/>
          <w:iCs/>
          <w:lang w:val="en-US"/>
        </w:rPr>
      </w:pPr>
      <w:r w:rsidRPr="005534FE">
        <w:rPr>
          <w:rFonts w:cs="Arial"/>
          <w:b/>
          <w:bCs/>
          <w:i/>
          <w:iCs/>
          <w:lang w:val="en-US"/>
        </w:rPr>
        <w:t>What makes a useful case study?</w:t>
      </w:r>
    </w:p>
    <w:p w14:paraId="00AED590" w14:textId="77777777" w:rsidR="005534FE" w:rsidRPr="005534FE" w:rsidRDefault="005534FE" w:rsidP="005534FE">
      <w:pPr>
        <w:pStyle w:val="Sidfot"/>
        <w:spacing w:after="100"/>
        <w:rPr>
          <w:rFonts w:cs="Arial"/>
          <w:lang w:val="en-US"/>
        </w:rPr>
      </w:pPr>
      <w:r w:rsidRPr="005534FE">
        <w:rPr>
          <w:rFonts w:cs="Arial"/>
          <w:lang w:val="en-US"/>
        </w:rPr>
        <w:t>We believe the most useful case studies outline specific examples that could be adapted or used to inform developments in other agencies. Providing relevant details, photos, figures, quotes, numbers, or hyperlinks helps the reader fully understand the practice.  Please use the existing collection of case studies for guidance.</w:t>
      </w:r>
    </w:p>
    <w:p w14:paraId="4E43AD82" w14:textId="77777777" w:rsidR="005534FE" w:rsidRPr="005534FE" w:rsidRDefault="005534FE" w:rsidP="005534FE">
      <w:pPr>
        <w:pStyle w:val="Sidfot"/>
        <w:spacing w:after="100"/>
        <w:rPr>
          <w:rFonts w:cs="Arial"/>
          <w:lang w:val="en-US"/>
        </w:rPr>
      </w:pPr>
    </w:p>
    <w:p w14:paraId="156436E9" w14:textId="77777777" w:rsidR="005534FE" w:rsidRPr="005534FE" w:rsidRDefault="005534FE" w:rsidP="005534FE">
      <w:pPr>
        <w:pStyle w:val="Rubrik4"/>
        <w:spacing w:after="100"/>
        <w:rPr>
          <w:rFonts w:cs="Arial"/>
          <w:lang w:val="en-US"/>
        </w:rPr>
      </w:pPr>
      <w:r w:rsidRPr="005534FE">
        <w:rPr>
          <w:rFonts w:cs="Arial"/>
          <w:lang w:val="en-US"/>
        </w:rPr>
        <w:t>What information should be included?</w:t>
      </w:r>
    </w:p>
    <w:p w14:paraId="409B500D" w14:textId="77777777" w:rsidR="005534FE" w:rsidRPr="005534FE" w:rsidRDefault="005534FE" w:rsidP="005534FE">
      <w:pPr>
        <w:spacing w:after="220"/>
        <w:rPr>
          <w:rFonts w:cs="Arial"/>
          <w:lang w:val="en-US"/>
        </w:rPr>
      </w:pPr>
      <w:r w:rsidRPr="005534FE">
        <w:rPr>
          <w:rFonts w:cs="Arial"/>
          <w:lang w:val="en-US"/>
        </w:rPr>
        <w:t>Below is a possible outline for a case study to capture and share good practice in humanitarian accountability.  The headings are based on information others tend to want to know – the questions we often get asked.  They are for guidance only; additional information should be added as needed to bring the case study alive.</w:t>
      </w:r>
    </w:p>
    <w:p w14:paraId="215AE089"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Background</w:t>
      </w:r>
      <w:r w:rsidRPr="005534FE">
        <w:rPr>
          <w:rFonts w:cs="Arial"/>
          <w:lang w:val="en-US"/>
        </w:rPr>
        <w:t xml:space="preserve"> – general information to set the scene, for example, about the </w:t>
      </w:r>
      <w:proofErr w:type="gramStart"/>
      <w:r w:rsidRPr="005534FE">
        <w:rPr>
          <w:rFonts w:cs="Arial"/>
          <w:lang w:val="en-US"/>
        </w:rPr>
        <w:t>emergency situation</w:t>
      </w:r>
      <w:proofErr w:type="gramEnd"/>
      <w:r w:rsidRPr="005534FE">
        <w:rPr>
          <w:rFonts w:cs="Arial"/>
          <w:lang w:val="en-US"/>
        </w:rPr>
        <w:t xml:space="preserve">, </w:t>
      </w:r>
      <w:proofErr w:type="spellStart"/>
      <w:r w:rsidRPr="005534FE">
        <w:rPr>
          <w:rFonts w:cs="Arial"/>
          <w:lang w:val="en-US"/>
        </w:rPr>
        <w:t>programme</w:t>
      </w:r>
      <w:proofErr w:type="spellEnd"/>
      <w:r w:rsidRPr="005534FE">
        <w:rPr>
          <w:rFonts w:cs="Arial"/>
          <w:lang w:val="en-US"/>
        </w:rPr>
        <w:t xml:space="preserve">, location, </w:t>
      </w:r>
      <w:proofErr w:type="spellStart"/>
      <w:r w:rsidRPr="005534FE">
        <w:rPr>
          <w:rFonts w:cs="Arial"/>
          <w:lang w:val="en-US"/>
        </w:rPr>
        <w:t>organisation’s</w:t>
      </w:r>
      <w:proofErr w:type="spellEnd"/>
      <w:r w:rsidRPr="005534FE">
        <w:rPr>
          <w:rFonts w:cs="Arial"/>
          <w:lang w:val="en-US"/>
        </w:rPr>
        <w:t xml:space="preserve"> involvement in country, etc. </w:t>
      </w:r>
    </w:p>
    <w:p w14:paraId="3664AB22"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Rationale</w:t>
      </w:r>
      <w:r w:rsidRPr="005534FE">
        <w:rPr>
          <w:rFonts w:cs="Arial"/>
          <w:lang w:val="en-US"/>
        </w:rPr>
        <w:t xml:space="preserve"> – why did your </w:t>
      </w:r>
      <w:proofErr w:type="spellStart"/>
      <w:r w:rsidRPr="005534FE">
        <w:rPr>
          <w:rFonts w:cs="Arial"/>
          <w:lang w:val="en-US"/>
        </w:rPr>
        <w:t>organisation</w:t>
      </w:r>
      <w:proofErr w:type="spellEnd"/>
      <w:r w:rsidRPr="005534FE">
        <w:rPr>
          <w:rFonts w:cs="Arial"/>
          <w:lang w:val="en-US"/>
        </w:rPr>
        <w:t xml:space="preserve"> undertake this activity to strengthen accountability and quality management? </w:t>
      </w:r>
    </w:p>
    <w:p w14:paraId="4F05F624"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Process</w:t>
      </w:r>
      <w:r w:rsidRPr="005534FE">
        <w:rPr>
          <w:rFonts w:cs="Arial"/>
          <w:lang w:val="en-US"/>
        </w:rPr>
        <w:t xml:space="preserve"> – what led to this good practice (related to accountability and quality management)?  What steps were followed in order to establish and continue this good practice?  What are the key elements of this good practice (include different stages, activities undertaken, etc.)?</w:t>
      </w:r>
    </w:p>
    <w:p w14:paraId="32C0A529"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Resources required</w:t>
      </w:r>
      <w:r w:rsidRPr="005534FE">
        <w:rPr>
          <w:rFonts w:cs="Arial"/>
          <w:lang w:val="en-US"/>
        </w:rPr>
        <w:t xml:space="preserve"> – what human and financial resources were needed, and who was involved (both in order to set up and continue this good practice/activity)?</w:t>
      </w:r>
    </w:p>
    <w:p w14:paraId="238CE6D2"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Facilitating factors</w:t>
      </w:r>
      <w:r w:rsidRPr="005534FE">
        <w:rPr>
          <w:rFonts w:cs="Arial"/>
          <w:lang w:val="en-US"/>
        </w:rPr>
        <w:t xml:space="preserve"> – what factors enabled this good practice to happen? </w:t>
      </w:r>
    </w:p>
    <w:p w14:paraId="6F7FC05B"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t>Challenges overcome</w:t>
      </w:r>
      <w:r w:rsidRPr="005534FE">
        <w:rPr>
          <w:rFonts w:cs="Arial"/>
          <w:lang w:val="en-US"/>
        </w:rPr>
        <w:t xml:space="preserve"> – what challenges, if any, did you have to overcome?</w:t>
      </w:r>
    </w:p>
    <w:p w14:paraId="13035A7F" w14:textId="77777777" w:rsidR="005534FE" w:rsidRPr="005534FE" w:rsidRDefault="005534FE" w:rsidP="005534FE">
      <w:pPr>
        <w:numPr>
          <w:ilvl w:val="0"/>
          <w:numId w:val="17"/>
        </w:numPr>
        <w:spacing w:after="220"/>
        <w:rPr>
          <w:rFonts w:cs="Arial"/>
          <w:lang w:val="en-US"/>
        </w:rPr>
      </w:pPr>
      <w:r w:rsidRPr="005534FE">
        <w:rPr>
          <w:rFonts w:cs="Arial"/>
          <w:i/>
          <w:iCs/>
          <w:u w:val="single"/>
          <w:lang w:val="en-US"/>
        </w:rPr>
        <w:lastRenderedPageBreak/>
        <w:t>Results observed</w:t>
      </w:r>
      <w:r w:rsidRPr="005534FE">
        <w:rPr>
          <w:rFonts w:cs="Arial"/>
          <w:u w:val="single"/>
          <w:lang w:val="en-US"/>
        </w:rPr>
        <w:t xml:space="preserve"> </w:t>
      </w:r>
      <w:r w:rsidRPr="005534FE">
        <w:rPr>
          <w:rFonts w:cs="Arial"/>
          <w:lang w:val="en-US"/>
        </w:rPr>
        <w:t xml:space="preserve">– what results were observed?  This may be at community level, among staff, for the </w:t>
      </w:r>
      <w:proofErr w:type="spellStart"/>
      <w:r w:rsidRPr="005534FE">
        <w:rPr>
          <w:rFonts w:cs="Arial"/>
          <w:lang w:val="en-US"/>
        </w:rPr>
        <w:t>organisation</w:t>
      </w:r>
      <w:proofErr w:type="spellEnd"/>
      <w:r w:rsidRPr="005534FE">
        <w:rPr>
          <w:rFonts w:cs="Arial"/>
          <w:lang w:val="en-US"/>
        </w:rPr>
        <w:t>, etc.</w:t>
      </w:r>
    </w:p>
    <w:p w14:paraId="02B3824C" w14:textId="77777777" w:rsidR="005534FE" w:rsidRPr="005534FE" w:rsidRDefault="005534FE" w:rsidP="005534FE">
      <w:pPr>
        <w:numPr>
          <w:ilvl w:val="3"/>
          <w:numId w:val="17"/>
        </w:numPr>
        <w:tabs>
          <w:tab w:val="clear" w:pos="2520"/>
          <w:tab w:val="num" w:pos="360"/>
        </w:tabs>
        <w:spacing w:after="220"/>
        <w:ind w:left="360"/>
        <w:rPr>
          <w:rFonts w:cs="Arial"/>
          <w:lang w:val="en-US"/>
        </w:rPr>
      </w:pPr>
      <w:r w:rsidRPr="005534FE">
        <w:rPr>
          <w:rFonts w:cs="Arial"/>
          <w:i/>
          <w:iCs/>
          <w:u w:val="single"/>
          <w:lang w:val="en-US"/>
        </w:rPr>
        <w:t>Lessons learned</w:t>
      </w:r>
      <w:r w:rsidRPr="005534FE">
        <w:rPr>
          <w:rFonts w:cs="Arial"/>
          <w:lang w:val="en-US"/>
        </w:rPr>
        <w:t xml:space="preserve"> – what worked particularly well? What would you do differently next time?  What advice would you give to staff in other </w:t>
      </w:r>
      <w:proofErr w:type="spellStart"/>
      <w:r w:rsidRPr="005534FE">
        <w:rPr>
          <w:rFonts w:cs="Arial"/>
          <w:lang w:val="en-US"/>
        </w:rPr>
        <w:t>organisations</w:t>
      </w:r>
      <w:proofErr w:type="spellEnd"/>
      <w:r w:rsidRPr="005534FE">
        <w:rPr>
          <w:rFonts w:cs="Arial"/>
          <w:lang w:val="en-US"/>
        </w:rPr>
        <w:t xml:space="preserve"> wishing to try this in their own </w:t>
      </w:r>
      <w:proofErr w:type="spellStart"/>
      <w:r w:rsidRPr="005534FE">
        <w:rPr>
          <w:rFonts w:cs="Arial"/>
          <w:lang w:val="en-US"/>
        </w:rPr>
        <w:t>programmes</w:t>
      </w:r>
      <w:proofErr w:type="spellEnd"/>
      <w:r w:rsidRPr="005534FE">
        <w:rPr>
          <w:rFonts w:cs="Arial"/>
          <w:lang w:val="en-US"/>
        </w:rPr>
        <w:t>?</w:t>
      </w:r>
    </w:p>
    <w:p w14:paraId="3B9A4E03" w14:textId="77777777" w:rsidR="005534FE" w:rsidRDefault="005534FE" w:rsidP="005534FE">
      <w:pPr>
        <w:numPr>
          <w:ilvl w:val="3"/>
          <w:numId w:val="17"/>
        </w:numPr>
        <w:tabs>
          <w:tab w:val="clear" w:pos="2520"/>
          <w:tab w:val="num" w:pos="360"/>
        </w:tabs>
        <w:ind w:left="357" w:hanging="357"/>
        <w:rPr>
          <w:rFonts w:cs="Arial"/>
        </w:rPr>
      </w:pPr>
      <w:r w:rsidRPr="005534FE">
        <w:rPr>
          <w:rFonts w:cs="Arial"/>
          <w:i/>
          <w:iCs/>
          <w:u w:val="single"/>
          <w:lang w:val="en-US"/>
        </w:rPr>
        <w:t>Additional information</w:t>
      </w:r>
      <w:r w:rsidRPr="005534FE">
        <w:rPr>
          <w:rFonts w:cs="Arial"/>
          <w:b/>
          <w:bCs/>
          <w:lang w:val="en-US"/>
        </w:rPr>
        <w:t xml:space="preserve"> </w:t>
      </w:r>
      <w:r w:rsidRPr="005534FE">
        <w:rPr>
          <w:rFonts w:cs="Arial"/>
          <w:lang w:val="en-US"/>
        </w:rPr>
        <w:t xml:space="preserve">– where can the reader go for additional information?  </w:t>
      </w:r>
      <w:proofErr w:type="spellStart"/>
      <w:r>
        <w:rPr>
          <w:rFonts w:cs="Arial"/>
        </w:rPr>
        <w:t>Only</w:t>
      </w:r>
      <w:proofErr w:type="spellEnd"/>
      <w:r>
        <w:rPr>
          <w:rFonts w:cs="Arial"/>
        </w:rPr>
        <w:t xml:space="preserve"> </w:t>
      </w:r>
      <w:proofErr w:type="spellStart"/>
      <w:r>
        <w:rPr>
          <w:rFonts w:cs="Arial"/>
        </w:rPr>
        <w:t>if</w:t>
      </w:r>
      <w:proofErr w:type="spellEnd"/>
      <w:r>
        <w:rPr>
          <w:rFonts w:cs="Arial"/>
        </w:rPr>
        <w:t xml:space="preserve"> </w:t>
      </w:r>
      <w:proofErr w:type="spellStart"/>
      <w:r>
        <w:rPr>
          <w:rFonts w:cs="Arial"/>
        </w:rPr>
        <w:t>appropriate</w:t>
      </w:r>
      <w:proofErr w:type="spellEnd"/>
      <w:r>
        <w:rPr>
          <w:rFonts w:cs="Arial"/>
        </w:rPr>
        <w:t xml:space="preserve"> </w:t>
      </w:r>
      <w:proofErr w:type="spellStart"/>
      <w:r>
        <w:rPr>
          <w:rFonts w:cs="Arial"/>
        </w:rPr>
        <w:t>should</w:t>
      </w:r>
      <w:proofErr w:type="spellEnd"/>
      <w:r>
        <w:rPr>
          <w:rFonts w:cs="Arial"/>
        </w:rPr>
        <w:t xml:space="preserve"> </w:t>
      </w:r>
      <w:proofErr w:type="spellStart"/>
      <w:r>
        <w:rPr>
          <w:rFonts w:cs="Arial"/>
        </w:rPr>
        <w:t>you</w:t>
      </w:r>
      <w:proofErr w:type="spellEnd"/>
      <w:r>
        <w:rPr>
          <w:rFonts w:cs="Arial"/>
        </w:rPr>
        <w:t xml:space="preserve"> offer </w:t>
      </w:r>
      <w:proofErr w:type="spellStart"/>
      <w:r>
        <w:rPr>
          <w:rFonts w:cs="Arial"/>
        </w:rPr>
        <w:t>your</w:t>
      </w:r>
      <w:proofErr w:type="spellEnd"/>
      <w:r>
        <w:rPr>
          <w:rFonts w:cs="Arial"/>
        </w:rPr>
        <w:t xml:space="preserve"> </w:t>
      </w:r>
      <w:proofErr w:type="spellStart"/>
      <w:r>
        <w:rPr>
          <w:rFonts w:cs="Arial"/>
        </w:rPr>
        <w:t>contact</w:t>
      </w:r>
      <w:proofErr w:type="spellEnd"/>
      <w:r>
        <w:rPr>
          <w:rFonts w:cs="Arial"/>
        </w:rPr>
        <w:t xml:space="preserve"> </w:t>
      </w:r>
      <w:proofErr w:type="spellStart"/>
      <w:r>
        <w:rPr>
          <w:rFonts w:cs="Arial"/>
        </w:rPr>
        <w:t>details</w:t>
      </w:r>
      <w:proofErr w:type="spellEnd"/>
      <w:r>
        <w:rPr>
          <w:rFonts w:cs="Arial"/>
        </w:rPr>
        <w:t>.</w:t>
      </w:r>
    </w:p>
    <w:p w14:paraId="29AFAFF8" w14:textId="77777777" w:rsidR="005534FE" w:rsidRDefault="005534FE" w:rsidP="005534FE">
      <w:pPr>
        <w:pStyle w:val="Rubrik4"/>
        <w:rPr>
          <w:rFonts w:cs="Arial"/>
        </w:rPr>
      </w:pPr>
    </w:p>
    <w:p w14:paraId="53FE96A2" w14:textId="77777777" w:rsidR="005534FE" w:rsidRPr="0093187B" w:rsidRDefault="005534FE" w:rsidP="005534FE"/>
    <w:p w14:paraId="68E5A103" w14:textId="77777777" w:rsidR="005534FE" w:rsidRDefault="005534FE" w:rsidP="005534FE">
      <w:pPr>
        <w:pStyle w:val="Rubrik4"/>
        <w:spacing w:after="100"/>
        <w:rPr>
          <w:rFonts w:cs="Arial"/>
        </w:rPr>
      </w:pPr>
      <w:r>
        <w:rPr>
          <w:rFonts w:cs="Arial"/>
        </w:rPr>
        <w:t xml:space="preserve">Data </w:t>
      </w:r>
      <w:proofErr w:type="spellStart"/>
      <w:r>
        <w:rPr>
          <w:rFonts w:cs="Arial"/>
        </w:rPr>
        <w:t>protection</w:t>
      </w:r>
      <w:proofErr w:type="spellEnd"/>
    </w:p>
    <w:p w14:paraId="4C5ED9F7" w14:textId="77777777" w:rsidR="005534FE" w:rsidRPr="005534FE" w:rsidRDefault="005534FE" w:rsidP="005534FE">
      <w:pPr>
        <w:spacing w:after="100"/>
        <w:rPr>
          <w:rFonts w:cs="Arial"/>
          <w:lang w:val="en-US"/>
        </w:rPr>
      </w:pPr>
      <w:r w:rsidRPr="005534FE">
        <w:rPr>
          <w:rFonts w:cs="Arial"/>
          <w:lang w:val="en-US"/>
        </w:rPr>
        <w:t>Please select the relevant data protection statement on the template below to indicate whether:</w:t>
      </w:r>
    </w:p>
    <w:p w14:paraId="6DDCA574" w14:textId="77777777" w:rsidR="005534FE" w:rsidRPr="005534FE" w:rsidRDefault="005534FE" w:rsidP="005534FE">
      <w:pPr>
        <w:numPr>
          <w:ilvl w:val="0"/>
          <w:numId w:val="18"/>
        </w:numPr>
        <w:tabs>
          <w:tab w:val="clear" w:pos="720"/>
        </w:tabs>
        <w:spacing w:after="100"/>
        <w:ind w:left="284" w:hanging="284"/>
        <w:rPr>
          <w:rFonts w:cs="Arial"/>
          <w:lang w:val="en-US"/>
        </w:rPr>
      </w:pPr>
      <w:r w:rsidRPr="005534FE">
        <w:rPr>
          <w:rFonts w:cs="Arial"/>
          <w:lang w:val="en-US"/>
        </w:rPr>
        <w:t>Any individuals or the agency described have given their permission for the example to be made publicly available.</w:t>
      </w:r>
    </w:p>
    <w:p w14:paraId="44C45358" w14:textId="77777777" w:rsidR="005534FE" w:rsidRPr="005534FE" w:rsidRDefault="005534FE" w:rsidP="005534FE">
      <w:pPr>
        <w:numPr>
          <w:ilvl w:val="0"/>
          <w:numId w:val="18"/>
        </w:numPr>
        <w:tabs>
          <w:tab w:val="clear" w:pos="720"/>
        </w:tabs>
        <w:spacing w:after="100"/>
        <w:ind w:left="284" w:hanging="284"/>
        <w:rPr>
          <w:rFonts w:cs="Arial"/>
          <w:lang w:val="en-US"/>
        </w:rPr>
      </w:pPr>
      <w:r w:rsidRPr="005534FE">
        <w:rPr>
          <w:rFonts w:cs="Arial"/>
          <w:lang w:val="en-US"/>
        </w:rPr>
        <w:t>The case study is a personal piece and can be attributed to you but does not necessary represent the views of your agency.</w:t>
      </w:r>
    </w:p>
    <w:p w14:paraId="3ABE28B7" w14:textId="77777777" w:rsidR="005534FE" w:rsidRPr="005534FE" w:rsidRDefault="005534FE" w:rsidP="005534FE">
      <w:pPr>
        <w:numPr>
          <w:ilvl w:val="0"/>
          <w:numId w:val="18"/>
        </w:numPr>
        <w:tabs>
          <w:tab w:val="clear" w:pos="720"/>
        </w:tabs>
        <w:spacing w:after="100"/>
        <w:ind w:left="284" w:hanging="284"/>
        <w:rPr>
          <w:rFonts w:cs="Arial"/>
          <w:lang w:val="en-US"/>
        </w:rPr>
      </w:pPr>
      <w:r w:rsidRPr="005534FE">
        <w:rPr>
          <w:rFonts w:cs="Arial"/>
          <w:lang w:val="en-US"/>
        </w:rPr>
        <w:t>Alternatively, where the case study must remain anonymous, please indicate that it should not be attributed to you or your agency.</w:t>
      </w:r>
    </w:p>
    <w:p w14:paraId="2C2CD4D7" w14:textId="77777777" w:rsidR="005534FE" w:rsidRPr="005534FE" w:rsidRDefault="005534FE" w:rsidP="005534FE">
      <w:pPr>
        <w:rPr>
          <w:rFonts w:cs="Arial"/>
          <w:szCs w:val="22"/>
          <w:lang w:val="en-US"/>
        </w:rPr>
      </w:pPr>
    </w:p>
    <w:p w14:paraId="4EEE0635" w14:textId="77777777" w:rsidR="005534FE" w:rsidRPr="005534FE" w:rsidRDefault="005534FE" w:rsidP="005534FE">
      <w:pPr>
        <w:rPr>
          <w:rFonts w:cs="Arial"/>
          <w:szCs w:val="22"/>
          <w:lang w:val="en-US"/>
        </w:rPr>
      </w:pPr>
      <w:r w:rsidRPr="005534FE">
        <w:rPr>
          <w:rFonts w:cs="Arial"/>
          <w:szCs w:val="22"/>
          <w:lang w:val="en-US"/>
        </w:rPr>
        <w:t xml:space="preserve">We appreciate that producing case studies can be a time-consuming process, and we are grateful for the time spent detailing examples of good practice from your </w:t>
      </w:r>
      <w:proofErr w:type="spellStart"/>
      <w:r w:rsidRPr="005534FE">
        <w:rPr>
          <w:rFonts w:cs="Arial"/>
          <w:szCs w:val="22"/>
          <w:lang w:val="en-US"/>
        </w:rPr>
        <w:t>organisation</w:t>
      </w:r>
      <w:proofErr w:type="spellEnd"/>
      <w:r w:rsidRPr="005534FE">
        <w:rPr>
          <w:rFonts w:cs="Arial"/>
          <w:szCs w:val="22"/>
          <w:lang w:val="en-US"/>
        </w:rPr>
        <w:t xml:space="preserve">. We believe this will be of benefit not only to your </w:t>
      </w:r>
      <w:proofErr w:type="spellStart"/>
      <w:r w:rsidRPr="005534FE">
        <w:rPr>
          <w:rFonts w:cs="Arial"/>
          <w:szCs w:val="22"/>
          <w:lang w:val="en-US"/>
        </w:rPr>
        <w:t>organisation</w:t>
      </w:r>
      <w:proofErr w:type="spellEnd"/>
      <w:r w:rsidRPr="005534FE">
        <w:rPr>
          <w:rFonts w:cs="Arial"/>
          <w:szCs w:val="22"/>
          <w:lang w:val="en-US"/>
        </w:rPr>
        <w:t xml:space="preserve"> but to the wider humanitarian </w:t>
      </w:r>
      <w:proofErr w:type="gramStart"/>
      <w:r w:rsidRPr="005534FE">
        <w:rPr>
          <w:rFonts w:cs="Arial"/>
          <w:szCs w:val="22"/>
          <w:lang w:val="en-US"/>
        </w:rPr>
        <w:t>sector as a whole</w:t>
      </w:r>
      <w:proofErr w:type="gramEnd"/>
      <w:r w:rsidRPr="005534FE">
        <w:rPr>
          <w:rFonts w:cs="Arial"/>
          <w:szCs w:val="22"/>
          <w:lang w:val="en-US"/>
        </w:rPr>
        <w:t>.</w:t>
      </w:r>
    </w:p>
    <w:p w14:paraId="1C7111BF" w14:textId="77777777" w:rsidR="005534FE" w:rsidRPr="005534FE" w:rsidRDefault="005534FE" w:rsidP="005534FE">
      <w:pPr>
        <w:rPr>
          <w:rFonts w:cs="Arial"/>
          <w:szCs w:val="22"/>
          <w:lang w:val="en-US"/>
        </w:rPr>
      </w:pPr>
    </w:p>
    <w:p w14:paraId="38C294D8" w14:textId="273657D5" w:rsidR="005534FE" w:rsidRPr="005534FE" w:rsidRDefault="005534FE" w:rsidP="005534FE">
      <w:pPr>
        <w:rPr>
          <w:rFonts w:cs="Arial"/>
          <w:lang w:val="en-US"/>
        </w:rPr>
      </w:pPr>
      <w:r w:rsidRPr="005534FE">
        <w:rPr>
          <w:rFonts w:cs="Arial"/>
          <w:szCs w:val="22"/>
          <w:lang w:val="en-US"/>
        </w:rPr>
        <w:t xml:space="preserve">Please submit your case studies electronically to </w:t>
      </w:r>
      <w:r w:rsidR="00954CD5">
        <w:rPr>
          <w:rFonts w:cs="Arial"/>
          <w:szCs w:val="22"/>
          <w:lang w:val="en-US"/>
        </w:rPr>
        <w:t>Act</w:t>
      </w:r>
      <w:r w:rsidRPr="005534FE">
        <w:rPr>
          <w:rFonts w:cs="Arial"/>
          <w:szCs w:val="22"/>
          <w:lang w:val="en-US"/>
        </w:rPr>
        <w:t xml:space="preserve"> Church of Sweden or to the staff you have been in contact with.</w:t>
      </w:r>
      <w:r w:rsidRPr="005534FE">
        <w:rPr>
          <w:rFonts w:cs="Arial"/>
          <w:sz w:val="20"/>
          <w:lang w:val="en-US"/>
        </w:rPr>
        <w:t xml:space="preserve"> </w:t>
      </w:r>
    </w:p>
    <w:p w14:paraId="1BD4EEC0" w14:textId="77777777" w:rsidR="005534FE" w:rsidRPr="005534FE" w:rsidRDefault="005534FE" w:rsidP="005534FE">
      <w:pPr>
        <w:rPr>
          <w:rFonts w:cs="Arial"/>
          <w:lang w:val="en-US"/>
        </w:rPr>
      </w:pPr>
    </w:p>
    <w:p w14:paraId="52D7EBC7" w14:textId="77777777" w:rsidR="005534FE" w:rsidRPr="005534FE" w:rsidRDefault="005534FE" w:rsidP="005534FE">
      <w:pPr>
        <w:rPr>
          <w:lang w:val="en-US"/>
        </w:rPr>
      </w:pPr>
      <w:r w:rsidRPr="005534FE">
        <w:rPr>
          <w:lang w:val="en-US"/>
        </w:rPr>
        <w:t xml:space="preserve">The following template is an example of how you may wish to layout your case study: </w:t>
      </w:r>
    </w:p>
    <w:p w14:paraId="407D1BB1" w14:textId="77777777" w:rsidR="005534FE" w:rsidRPr="00072987" w:rsidRDefault="005534FE" w:rsidP="005534FE">
      <w:pPr>
        <w:pStyle w:val="Rubrik"/>
        <w:rPr>
          <w:sz w:val="40"/>
          <w:szCs w:val="40"/>
        </w:rPr>
      </w:pPr>
      <w:r w:rsidRPr="005534FE">
        <w:rPr>
          <w:lang w:val="en-US"/>
        </w:rPr>
        <w:br w:type="page"/>
      </w:r>
      <w:r w:rsidRPr="00072987">
        <w:rPr>
          <w:sz w:val="40"/>
          <w:szCs w:val="40"/>
        </w:rPr>
        <w:lastRenderedPageBreak/>
        <w:t xml:space="preserve">Case </w:t>
      </w:r>
      <w:proofErr w:type="spellStart"/>
      <w:r w:rsidRPr="00072987">
        <w:rPr>
          <w:sz w:val="40"/>
          <w:szCs w:val="40"/>
        </w:rPr>
        <w:t>Study</w:t>
      </w:r>
      <w:proofErr w:type="spellEnd"/>
      <w:r w:rsidRPr="00072987">
        <w:rPr>
          <w:sz w:val="40"/>
          <w:szCs w:val="40"/>
        </w:rPr>
        <w:t xml:space="preserve"> Template</w:t>
      </w:r>
    </w:p>
    <w:p w14:paraId="1A9C2C72" w14:textId="77777777" w:rsidR="005534FE" w:rsidRDefault="005534FE" w:rsidP="005534FE">
      <w:pPr>
        <w:pStyle w:val="Lista2"/>
        <w:ind w:left="0"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5582"/>
        <w:gridCol w:w="1175"/>
      </w:tblGrid>
      <w:tr w:rsidR="005534FE" w14:paraId="73FF0013" w14:textId="77777777" w:rsidTr="00510CE1">
        <w:trPr>
          <w:trHeight w:hRule="exact" w:val="388"/>
        </w:trPr>
        <w:tc>
          <w:tcPr>
            <w:tcW w:w="2388" w:type="dxa"/>
            <w:shd w:val="clear" w:color="auto" w:fill="E0E0E0"/>
            <w:tcMar>
              <w:top w:w="28" w:type="dxa"/>
              <w:bottom w:w="28" w:type="dxa"/>
            </w:tcMar>
            <w:vAlign w:val="center"/>
          </w:tcPr>
          <w:p w14:paraId="7461CE67" w14:textId="77777777" w:rsidR="005534FE" w:rsidRDefault="005534FE" w:rsidP="00510CE1">
            <w:pPr>
              <w:rPr>
                <w:rFonts w:cs="Arial"/>
                <w:b/>
              </w:rPr>
            </w:pPr>
            <w:r>
              <w:rPr>
                <w:rFonts w:cs="Arial"/>
                <w:b/>
              </w:rPr>
              <w:t xml:space="preserve">Case </w:t>
            </w:r>
            <w:proofErr w:type="spellStart"/>
            <w:r>
              <w:rPr>
                <w:rFonts w:cs="Arial"/>
                <w:b/>
              </w:rPr>
              <w:t>Study</w:t>
            </w:r>
            <w:proofErr w:type="spellEnd"/>
            <w:r>
              <w:rPr>
                <w:rFonts w:cs="Arial"/>
                <w:b/>
              </w:rPr>
              <w:t xml:space="preserve"> </w:t>
            </w:r>
            <w:proofErr w:type="spellStart"/>
            <w:r>
              <w:rPr>
                <w:rFonts w:cs="Arial"/>
                <w:b/>
              </w:rPr>
              <w:t>Title</w:t>
            </w:r>
            <w:proofErr w:type="spellEnd"/>
          </w:p>
        </w:tc>
        <w:tc>
          <w:tcPr>
            <w:tcW w:w="7249" w:type="dxa"/>
            <w:gridSpan w:val="2"/>
            <w:tcMar>
              <w:top w:w="28" w:type="dxa"/>
              <w:bottom w:w="28" w:type="dxa"/>
            </w:tcMar>
            <w:vAlign w:val="center"/>
          </w:tcPr>
          <w:p w14:paraId="67384013" w14:textId="77777777" w:rsidR="005534FE" w:rsidRDefault="005534FE" w:rsidP="00510CE1">
            <w:pPr>
              <w:rPr>
                <w:rFonts w:cs="Arial"/>
              </w:rPr>
            </w:pPr>
          </w:p>
        </w:tc>
      </w:tr>
      <w:tr w:rsidR="005534FE" w:rsidRPr="005534FE" w14:paraId="0D762D68" w14:textId="77777777" w:rsidTr="00510CE1">
        <w:trPr>
          <w:trHeight w:hRule="exact" w:val="409"/>
        </w:trPr>
        <w:tc>
          <w:tcPr>
            <w:tcW w:w="2388" w:type="dxa"/>
            <w:tcBorders>
              <w:bottom w:val="single" w:sz="4" w:space="0" w:color="auto"/>
            </w:tcBorders>
            <w:shd w:val="clear" w:color="auto" w:fill="E0E0E0"/>
            <w:tcMar>
              <w:top w:w="28" w:type="dxa"/>
              <w:bottom w:w="28" w:type="dxa"/>
            </w:tcMar>
            <w:vAlign w:val="center"/>
          </w:tcPr>
          <w:p w14:paraId="18B2DDAE" w14:textId="77777777" w:rsidR="005534FE" w:rsidRDefault="005534FE" w:rsidP="00510CE1">
            <w:pPr>
              <w:rPr>
                <w:rFonts w:cs="Arial"/>
                <w:b/>
              </w:rPr>
            </w:pPr>
            <w:r>
              <w:rPr>
                <w:rFonts w:cs="Arial"/>
                <w:b/>
              </w:rPr>
              <w:t>Agency</w:t>
            </w:r>
          </w:p>
        </w:tc>
        <w:tc>
          <w:tcPr>
            <w:tcW w:w="7249" w:type="dxa"/>
            <w:gridSpan w:val="2"/>
            <w:tcBorders>
              <w:bottom w:val="single" w:sz="4" w:space="0" w:color="auto"/>
            </w:tcBorders>
            <w:tcMar>
              <w:top w:w="28" w:type="dxa"/>
              <w:bottom w:w="28" w:type="dxa"/>
            </w:tcMar>
            <w:vAlign w:val="center"/>
          </w:tcPr>
          <w:p w14:paraId="20EF0A98" w14:textId="77777777" w:rsidR="005534FE" w:rsidRPr="005534FE" w:rsidRDefault="005534FE" w:rsidP="00510CE1">
            <w:pPr>
              <w:rPr>
                <w:rFonts w:cs="Arial"/>
                <w:i/>
                <w:iCs/>
                <w:sz w:val="16"/>
                <w:lang w:val="en-US"/>
              </w:rPr>
            </w:pPr>
            <w:r w:rsidRPr="005534FE">
              <w:rPr>
                <w:rFonts w:cs="Arial"/>
                <w:i/>
                <w:iCs/>
                <w:sz w:val="16"/>
                <w:lang w:val="en-US"/>
              </w:rPr>
              <w:t>(Please add agency logo as appropriate)</w:t>
            </w:r>
          </w:p>
        </w:tc>
      </w:tr>
      <w:tr w:rsidR="005534FE" w14:paraId="0CE4BC41" w14:textId="77777777" w:rsidTr="00510CE1">
        <w:trPr>
          <w:trHeight w:hRule="exact" w:val="387"/>
        </w:trPr>
        <w:tc>
          <w:tcPr>
            <w:tcW w:w="9637" w:type="dxa"/>
            <w:gridSpan w:val="3"/>
            <w:shd w:val="clear" w:color="auto" w:fill="E0E0E0"/>
            <w:tcMar>
              <w:top w:w="28" w:type="dxa"/>
              <w:bottom w:w="28" w:type="dxa"/>
            </w:tcMar>
            <w:vAlign w:val="center"/>
          </w:tcPr>
          <w:p w14:paraId="09B8AD80" w14:textId="77777777" w:rsidR="005534FE" w:rsidRDefault="005534FE" w:rsidP="00510CE1">
            <w:pPr>
              <w:rPr>
                <w:rFonts w:cs="Arial"/>
                <w:b/>
              </w:rPr>
            </w:pPr>
            <w:r>
              <w:rPr>
                <w:rFonts w:cs="Arial"/>
                <w:b/>
              </w:rPr>
              <w:t xml:space="preserve">Case </w:t>
            </w:r>
            <w:proofErr w:type="spellStart"/>
            <w:r>
              <w:rPr>
                <w:rFonts w:cs="Arial"/>
                <w:b/>
              </w:rPr>
              <w:t>study</w:t>
            </w:r>
            <w:proofErr w:type="spellEnd"/>
          </w:p>
        </w:tc>
      </w:tr>
      <w:tr w:rsidR="005534FE" w:rsidRPr="005534FE" w14:paraId="5A9F3EFB" w14:textId="77777777" w:rsidTr="00510CE1">
        <w:tc>
          <w:tcPr>
            <w:tcW w:w="9637" w:type="dxa"/>
            <w:gridSpan w:val="3"/>
            <w:tcMar>
              <w:top w:w="28" w:type="dxa"/>
              <w:bottom w:w="28" w:type="dxa"/>
            </w:tcMar>
          </w:tcPr>
          <w:p w14:paraId="3E16B84B" w14:textId="77777777" w:rsidR="005534FE" w:rsidRPr="005534FE" w:rsidRDefault="005534FE" w:rsidP="00510CE1">
            <w:pPr>
              <w:rPr>
                <w:rFonts w:cs="Arial"/>
                <w:i/>
                <w:iCs/>
                <w:sz w:val="16"/>
                <w:lang w:val="en-US"/>
              </w:rPr>
            </w:pPr>
            <w:r w:rsidRPr="005534FE">
              <w:rPr>
                <w:rFonts w:cs="Arial"/>
                <w:i/>
                <w:iCs/>
                <w:sz w:val="16"/>
                <w:lang w:val="en-US"/>
              </w:rPr>
              <w:t>(Please use as many pages as needed)</w:t>
            </w:r>
          </w:p>
          <w:p w14:paraId="08A8F54F" w14:textId="77777777" w:rsidR="005534FE" w:rsidRPr="005534FE" w:rsidRDefault="005534FE" w:rsidP="00510CE1">
            <w:pPr>
              <w:rPr>
                <w:rFonts w:cs="Arial"/>
                <w:lang w:val="en-US"/>
              </w:rPr>
            </w:pPr>
          </w:p>
          <w:p w14:paraId="54D785EE" w14:textId="77777777" w:rsidR="005534FE" w:rsidRPr="005534FE" w:rsidRDefault="005534FE" w:rsidP="00510CE1">
            <w:pPr>
              <w:rPr>
                <w:rFonts w:cs="Arial"/>
                <w:lang w:val="en-US"/>
              </w:rPr>
            </w:pPr>
          </w:p>
          <w:p w14:paraId="6B39D812" w14:textId="77777777" w:rsidR="005534FE" w:rsidRPr="005534FE" w:rsidRDefault="005534FE" w:rsidP="00510CE1">
            <w:pPr>
              <w:rPr>
                <w:rFonts w:cs="Arial"/>
                <w:lang w:val="en-US"/>
              </w:rPr>
            </w:pPr>
          </w:p>
          <w:p w14:paraId="252317DD" w14:textId="77777777" w:rsidR="005534FE" w:rsidRPr="005534FE" w:rsidRDefault="005534FE" w:rsidP="00510CE1">
            <w:pPr>
              <w:rPr>
                <w:rFonts w:cs="Arial"/>
                <w:lang w:val="en-US"/>
              </w:rPr>
            </w:pPr>
          </w:p>
          <w:p w14:paraId="4E572D5C" w14:textId="77777777" w:rsidR="005534FE" w:rsidRPr="005534FE" w:rsidRDefault="005534FE" w:rsidP="00510CE1">
            <w:pPr>
              <w:rPr>
                <w:rFonts w:cs="Arial"/>
                <w:lang w:val="en-US"/>
              </w:rPr>
            </w:pPr>
          </w:p>
          <w:p w14:paraId="0174057B" w14:textId="77777777" w:rsidR="005534FE" w:rsidRPr="005534FE" w:rsidRDefault="005534FE" w:rsidP="00510CE1">
            <w:pPr>
              <w:rPr>
                <w:rFonts w:cs="Arial"/>
                <w:lang w:val="en-US"/>
              </w:rPr>
            </w:pPr>
          </w:p>
          <w:p w14:paraId="5B02F81A" w14:textId="77777777" w:rsidR="005534FE" w:rsidRPr="005534FE" w:rsidRDefault="005534FE" w:rsidP="00510CE1">
            <w:pPr>
              <w:rPr>
                <w:rFonts w:cs="Arial"/>
                <w:lang w:val="en-US"/>
              </w:rPr>
            </w:pPr>
          </w:p>
          <w:p w14:paraId="1BF4F509" w14:textId="77777777" w:rsidR="005534FE" w:rsidRPr="005534FE" w:rsidRDefault="005534FE" w:rsidP="00510CE1">
            <w:pPr>
              <w:rPr>
                <w:rFonts w:cs="Arial"/>
                <w:lang w:val="en-US"/>
              </w:rPr>
            </w:pPr>
          </w:p>
          <w:p w14:paraId="1F691551" w14:textId="77777777" w:rsidR="005534FE" w:rsidRPr="005534FE" w:rsidRDefault="005534FE" w:rsidP="00510CE1">
            <w:pPr>
              <w:rPr>
                <w:rFonts w:cs="Arial"/>
                <w:lang w:val="en-US"/>
              </w:rPr>
            </w:pPr>
          </w:p>
          <w:p w14:paraId="1D637D00" w14:textId="77777777" w:rsidR="005534FE" w:rsidRPr="005534FE" w:rsidRDefault="005534FE" w:rsidP="00510CE1">
            <w:pPr>
              <w:rPr>
                <w:rFonts w:cs="Arial"/>
                <w:lang w:val="en-US"/>
              </w:rPr>
            </w:pPr>
          </w:p>
          <w:p w14:paraId="0CBF21CD" w14:textId="77777777" w:rsidR="005534FE" w:rsidRPr="005534FE" w:rsidRDefault="005534FE" w:rsidP="00510CE1">
            <w:pPr>
              <w:rPr>
                <w:rFonts w:cs="Arial"/>
                <w:lang w:val="en-US"/>
              </w:rPr>
            </w:pPr>
          </w:p>
          <w:p w14:paraId="1B805CD0" w14:textId="77777777" w:rsidR="005534FE" w:rsidRPr="005534FE" w:rsidRDefault="005534FE" w:rsidP="00510CE1">
            <w:pPr>
              <w:rPr>
                <w:rFonts w:cs="Arial"/>
                <w:lang w:val="en-US"/>
              </w:rPr>
            </w:pPr>
          </w:p>
          <w:p w14:paraId="267558E7" w14:textId="77777777" w:rsidR="005534FE" w:rsidRPr="005534FE" w:rsidRDefault="005534FE" w:rsidP="00510CE1">
            <w:pPr>
              <w:rPr>
                <w:rFonts w:cs="Arial"/>
                <w:lang w:val="en-US"/>
              </w:rPr>
            </w:pPr>
          </w:p>
          <w:p w14:paraId="7EE05860" w14:textId="77777777" w:rsidR="005534FE" w:rsidRPr="005534FE" w:rsidRDefault="005534FE" w:rsidP="00510CE1">
            <w:pPr>
              <w:rPr>
                <w:rFonts w:cs="Arial"/>
                <w:lang w:val="en-US"/>
              </w:rPr>
            </w:pPr>
          </w:p>
          <w:p w14:paraId="177523B3" w14:textId="77777777" w:rsidR="005534FE" w:rsidRPr="005534FE" w:rsidRDefault="005534FE" w:rsidP="00510CE1">
            <w:pPr>
              <w:rPr>
                <w:rFonts w:cs="Arial"/>
                <w:lang w:val="en-US"/>
              </w:rPr>
            </w:pPr>
          </w:p>
          <w:p w14:paraId="03E74719" w14:textId="77777777" w:rsidR="005534FE" w:rsidRPr="005534FE" w:rsidRDefault="005534FE" w:rsidP="00510CE1">
            <w:pPr>
              <w:rPr>
                <w:rFonts w:cs="Arial"/>
                <w:lang w:val="en-US"/>
              </w:rPr>
            </w:pPr>
          </w:p>
        </w:tc>
      </w:tr>
      <w:tr w:rsidR="005534FE" w14:paraId="32E81B3F" w14:textId="77777777" w:rsidTr="00510CE1">
        <w:trPr>
          <w:trHeight w:hRule="exact" w:val="454"/>
        </w:trPr>
        <w:tc>
          <w:tcPr>
            <w:tcW w:w="2388" w:type="dxa"/>
            <w:shd w:val="clear" w:color="auto" w:fill="E0E0E0"/>
            <w:tcMar>
              <w:top w:w="28" w:type="dxa"/>
              <w:bottom w:w="28" w:type="dxa"/>
            </w:tcMar>
            <w:vAlign w:val="center"/>
          </w:tcPr>
          <w:p w14:paraId="2A40062A" w14:textId="77777777" w:rsidR="005534FE" w:rsidRDefault="005534FE" w:rsidP="00510CE1">
            <w:pPr>
              <w:rPr>
                <w:rFonts w:cs="Arial"/>
                <w:b/>
              </w:rPr>
            </w:pPr>
            <w:r>
              <w:rPr>
                <w:rFonts w:cs="Arial"/>
                <w:b/>
              </w:rPr>
              <w:t xml:space="preserve">Contact </w:t>
            </w:r>
            <w:proofErr w:type="spellStart"/>
            <w:r>
              <w:rPr>
                <w:rFonts w:cs="Arial"/>
                <w:b/>
              </w:rPr>
              <w:t>name</w:t>
            </w:r>
            <w:proofErr w:type="spellEnd"/>
          </w:p>
        </w:tc>
        <w:tc>
          <w:tcPr>
            <w:tcW w:w="7249" w:type="dxa"/>
            <w:gridSpan w:val="2"/>
            <w:tcMar>
              <w:top w:w="28" w:type="dxa"/>
              <w:bottom w:w="28" w:type="dxa"/>
            </w:tcMar>
            <w:vAlign w:val="center"/>
          </w:tcPr>
          <w:p w14:paraId="75395112" w14:textId="77777777" w:rsidR="005534FE" w:rsidRDefault="005534FE" w:rsidP="00510CE1">
            <w:pPr>
              <w:rPr>
                <w:rFonts w:cs="Arial"/>
              </w:rPr>
            </w:pPr>
          </w:p>
        </w:tc>
      </w:tr>
      <w:tr w:rsidR="005534FE" w14:paraId="677FE809" w14:textId="77777777" w:rsidTr="00510CE1">
        <w:trPr>
          <w:trHeight w:hRule="exact" w:val="454"/>
        </w:trPr>
        <w:tc>
          <w:tcPr>
            <w:tcW w:w="2388" w:type="dxa"/>
            <w:shd w:val="clear" w:color="auto" w:fill="E0E0E0"/>
            <w:tcMar>
              <w:top w:w="28" w:type="dxa"/>
              <w:bottom w:w="28" w:type="dxa"/>
            </w:tcMar>
            <w:vAlign w:val="center"/>
          </w:tcPr>
          <w:p w14:paraId="0D6A1588" w14:textId="77777777" w:rsidR="005534FE" w:rsidRDefault="005534FE" w:rsidP="00510CE1">
            <w:pPr>
              <w:rPr>
                <w:rFonts w:cs="Arial"/>
                <w:b/>
              </w:rPr>
            </w:pPr>
            <w:r>
              <w:rPr>
                <w:rFonts w:cs="Arial"/>
                <w:b/>
              </w:rPr>
              <w:t xml:space="preserve">Contact </w:t>
            </w:r>
            <w:proofErr w:type="spellStart"/>
            <w:r>
              <w:rPr>
                <w:rFonts w:cs="Arial"/>
                <w:b/>
              </w:rPr>
              <w:t>job</w:t>
            </w:r>
            <w:proofErr w:type="spellEnd"/>
            <w:r>
              <w:rPr>
                <w:rFonts w:cs="Arial"/>
                <w:b/>
              </w:rPr>
              <w:t xml:space="preserve"> </w:t>
            </w:r>
            <w:proofErr w:type="spellStart"/>
            <w:r>
              <w:rPr>
                <w:rFonts w:cs="Arial"/>
                <w:b/>
              </w:rPr>
              <w:t>title</w:t>
            </w:r>
            <w:proofErr w:type="spellEnd"/>
          </w:p>
        </w:tc>
        <w:tc>
          <w:tcPr>
            <w:tcW w:w="7249" w:type="dxa"/>
            <w:gridSpan w:val="2"/>
            <w:tcMar>
              <w:top w:w="28" w:type="dxa"/>
              <w:bottom w:w="28" w:type="dxa"/>
            </w:tcMar>
            <w:vAlign w:val="center"/>
          </w:tcPr>
          <w:p w14:paraId="39C8CD7C" w14:textId="77777777" w:rsidR="005534FE" w:rsidRDefault="005534FE" w:rsidP="00510CE1">
            <w:pPr>
              <w:rPr>
                <w:rFonts w:cs="Arial"/>
              </w:rPr>
            </w:pPr>
          </w:p>
        </w:tc>
      </w:tr>
      <w:tr w:rsidR="005534FE" w14:paraId="1387BB71" w14:textId="77777777" w:rsidTr="00510CE1">
        <w:trPr>
          <w:trHeight w:hRule="exact" w:val="454"/>
        </w:trPr>
        <w:tc>
          <w:tcPr>
            <w:tcW w:w="2388" w:type="dxa"/>
            <w:tcBorders>
              <w:bottom w:val="single" w:sz="4" w:space="0" w:color="auto"/>
            </w:tcBorders>
            <w:shd w:val="clear" w:color="auto" w:fill="E0E0E0"/>
            <w:tcMar>
              <w:top w:w="28" w:type="dxa"/>
              <w:bottom w:w="28" w:type="dxa"/>
            </w:tcMar>
            <w:vAlign w:val="center"/>
          </w:tcPr>
          <w:p w14:paraId="30F580E1" w14:textId="77777777" w:rsidR="005534FE" w:rsidRDefault="005534FE" w:rsidP="00510CE1">
            <w:pPr>
              <w:rPr>
                <w:rFonts w:cs="Arial"/>
                <w:b/>
              </w:rPr>
            </w:pPr>
            <w:r>
              <w:rPr>
                <w:rFonts w:cs="Arial"/>
                <w:b/>
              </w:rPr>
              <w:t>Contact email</w:t>
            </w:r>
          </w:p>
        </w:tc>
        <w:tc>
          <w:tcPr>
            <w:tcW w:w="7249" w:type="dxa"/>
            <w:gridSpan w:val="2"/>
            <w:tcBorders>
              <w:bottom w:val="single" w:sz="4" w:space="0" w:color="auto"/>
            </w:tcBorders>
            <w:tcMar>
              <w:top w:w="28" w:type="dxa"/>
              <w:bottom w:w="28" w:type="dxa"/>
            </w:tcMar>
            <w:vAlign w:val="center"/>
          </w:tcPr>
          <w:p w14:paraId="555E08E2" w14:textId="77777777" w:rsidR="005534FE" w:rsidRDefault="005534FE" w:rsidP="00510CE1">
            <w:pPr>
              <w:rPr>
                <w:rFonts w:cs="Arial"/>
              </w:rPr>
            </w:pPr>
          </w:p>
        </w:tc>
      </w:tr>
      <w:tr w:rsidR="005534FE" w:rsidRPr="005534FE" w14:paraId="329C99F3" w14:textId="77777777" w:rsidTr="00510CE1">
        <w:tc>
          <w:tcPr>
            <w:tcW w:w="8388" w:type="dxa"/>
            <w:gridSpan w:val="2"/>
            <w:tcBorders>
              <w:right w:val="nil"/>
            </w:tcBorders>
            <w:shd w:val="clear" w:color="auto" w:fill="D9D9D9" w:themeFill="background1" w:themeFillShade="D9"/>
            <w:tcMar>
              <w:top w:w="28" w:type="dxa"/>
              <w:bottom w:w="28" w:type="dxa"/>
            </w:tcMar>
          </w:tcPr>
          <w:p w14:paraId="592EA2C2" w14:textId="77777777" w:rsidR="005534FE" w:rsidRPr="005534FE" w:rsidRDefault="005534FE" w:rsidP="00510CE1">
            <w:pPr>
              <w:rPr>
                <w:rFonts w:cs="Arial"/>
                <w:b/>
                <w:szCs w:val="22"/>
                <w:lang w:val="en-US"/>
              </w:rPr>
            </w:pPr>
          </w:p>
          <w:p w14:paraId="6D26DBF8" w14:textId="77777777" w:rsidR="005534FE" w:rsidRPr="005534FE" w:rsidRDefault="005534FE" w:rsidP="00510CE1">
            <w:pPr>
              <w:rPr>
                <w:rFonts w:cs="Arial"/>
                <w:b/>
                <w:szCs w:val="22"/>
                <w:lang w:val="en-US"/>
              </w:rPr>
            </w:pPr>
            <w:r w:rsidRPr="005534FE">
              <w:rPr>
                <w:rFonts w:cs="Arial"/>
                <w:b/>
                <w:szCs w:val="22"/>
                <w:lang w:val="en-US"/>
              </w:rPr>
              <w:t xml:space="preserve">Please put an X mark on the statement below that applies to you. </w:t>
            </w:r>
          </w:p>
        </w:tc>
        <w:tc>
          <w:tcPr>
            <w:tcW w:w="1249" w:type="dxa"/>
            <w:tcBorders>
              <w:left w:val="nil"/>
            </w:tcBorders>
            <w:shd w:val="clear" w:color="auto" w:fill="D9D9D9" w:themeFill="background1" w:themeFillShade="D9"/>
            <w:tcMar>
              <w:top w:w="28" w:type="dxa"/>
              <w:bottom w:w="28" w:type="dxa"/>
            </w:tcMar>
            <w:vAlign w:val="center"/>
          </w:tcPr>
          <w:p w14:paraId="06D19DBA" w14:textId="77777777" w:rsidR="005534FE" w:rsidRPr="005534FE" w:rsidRDefault="005534FE" w:rsidP="00510CE1">
            <w:pPr>
              <w:jc w:val="center"/>
              <w:rPr>
                <w:rFonts w:cs="Arial"/>
                <w:b/>
                <w:lang w:val="en-US"/>
              </w:rPr>
            </w:pPr>
          </w:p>
        </w:tc>
      </w:tr>
      <w:tr w:rsidR="005534FE" w:rsidRPr="005534FE" w14:paraId="7EB0E227" w14:textId="77777777" w:rsidTr="00510CE1">
        <w:tc>
          <w:tcPr>
            <w:tcW w:w="8388" w:type="dxa"/>
            <w:gridSpan w:val="2"/>
            <w:shd w:val="clear" w:color="auto" w:fill="E0E0E0"/>
            <w:tcMar>
              <w:top w:w="28" w:type="dxa"/>
              <w:bottom w:w="28" w:type="dxa"/>
            </w:tcMar>
          </w:tcPr>
          <w:p w14:paraId="3CCACDA7" w14:textId="77777777" w:rsidR="005534FE" w:rsidRPr="005534FE" w:rsidRDefault="005534FE" w:rsidP="00510CE1">
            <w:pPr>
              <w:rPr>
                <w:rFonts w:cs="Arial"/>
                <w:sz w:val="18"/>
                <w:szCs w:val="22"/>
                <w:lang w:val="en-US"/>
              </w:rPr>
            </w:pPr>
            <w:r w:rsidRPr="005534FE">
              <w:rPr>
                <w:rFonts w:cs="Arial"/>
                <w:sz w:val="18"/>
                <w:szCs w:val="22"/>
                <w:lang w:val="en-US"/>
              </w:rPr>
              <w:t xml:space="preserve">a) I confirm that all individuals or agencies named in the case study have given permission for the case study to be made public via the </w:t>
            </w:r>
            <w:proofErr w:type="spellStart"/>
            <w:r w:rsidRPr="005534FE">
              <w:rPr>
                <w:rFonts w:cs="Arial"/>
                <w:sz w:val="18"/>
                <w:szCs w:val="22"/>
                <w:lang w:val="en-US"/>
              </w:rPr>
              <w:t>CoS</w:t>
            </w:r>
            <w:proofErr w:type="spellEnd"/>
            <w:r w:rsidRPr="005534FE">
              <w:rPr>
                <w:rFonts w:cs="Arial"/>
                <w:sz w:val="18"/>
                <w:szCs w:val="22"/>
                <w:lang w:val="en-US"/>
              </w:rPr>
              <w:t xml:space="preserve"> website, publications or press releases.  The case study can be attributed to my agency and me.</w:t>
            </w:r>
          </w:p>
        </w:tc>
        <w:tc>
          <w:tcPr>
            <w:tcW w:w="1249" w:type="dxa"/>
            <w:tcMar>
              <w:top w:w="28" w:type="dxa"/>
              <w:bottom w:w="28" w:type="dxa"/>
            </w:tcMar>
            <w:vAlign w:val="center"/>
          </w:tcPr>
          <w:p w14:paraId="4B40595B" w14:textId="77777777" w:rsidR="005534FE" w:rsidRPr="005534FE" w:rsidRDefault="005534FE" w:rsidP="00510CE1">
            <w:pPr>
              <w:jc w:val="center"/>
              <w:rPr>
                <w:rFonts w:cs="Arial"/>
                <w:lang w:val="en-US"/>
              </w:rPr>
            </w:pPr>
          </w:p>
        </w:tc>
      </w:tr>
      <w:tr w:rsidR="005534FE" w:rsidRPr="005534FE" w14:paraId="07E1E0F8" w14:textId="77777777" w:rsidTr="00510CE1">
        <w:tc>
          <w:tcPr>
            <w:tcW w:w="8388" w:type="dxa"/>
            <w:gridSpan w:val="2"/>
            <w:shd w:val="clear" w:color="auto" w:fill="E0E0E0"/>
            <w:tcMar>
              <w:top w:w="28" w:type="dxa"/>
              <w:bottom w:w="28" w:type="dxa"/>
            </w:tcMar>
            <w:vAlign w:val="center"/>
          </w:tcPr>
          <w:p w14:paraId="62E0FA29" w14:textId="77777777" w:rsidR="005534FE" w:rsidRPr="005534FE" w:rsidRDefault="005534FE" w:rsidP="00510CE1">
            <w:pPr>
              <w:rPr>
                <w:rFonts w:cs="Arial"/>
                <w:sz w:val="18"/>
                <w:szCs w:val="22"/>
                <w:lang w:val="en-US"/>
              </w:rPr>
            </w:pPr>
            <w:r w:rsidRPr="005534FE">
              <w:rPr>
                <w:rFonts w:cs="Arial"/>
                <w:sz w:val="18"/>
                <w:szCs w:val="22"/>
                <w:lang w:val="en-US"/>
              </w:rPr>
              <w:t xml:space="preserve">b) This case was prepared by me as a personal piece but does not necessarily represent the views of my </w:t>
            </w:r>
            <w:proofErr w:type="spellStart"/>
            <w:r w:rsidRPr="005534FE">
              <w:rPr>
                <w:rFonts w:cs="Arial"/>
                <w:sz w:val="18"/>
                <w:szCs w:val="22"/>
                <w:lang w:val="en-US"/>
              </w:rPr>
              <w:t>organisation</w:t>
            </w:r>
            <w:proofErr w:type="spellEnd"/>
            <w:r w:rsidRPr="005534FE">
              <w:rPr>
                <w:rFonts w:cs="Arial"/>
                <w:sz w:val="18"/>
                <w:szCs w:val="22"/>
                <w:lang w:val="en-US"/>
              </w:rPr>
              <w:t>.  The case study can be attributed to me but not my agency.</w:t>
            </w:r>
          </w:p>
        </w:tc>
        <w:tc>
          <w:tcPr>
            <w:tcW w:w="1249" w:type="dxa"/>
            <w:tcMar>
              <w:top w:w="28" w:type="dxa"/>
              <w:bottom w:w="28" w:type="dxa"/>
            </w:tcMar>
            <w:vAlign w:val="center"/>
          </w:tcPr>
          <w:p w14:paraId="6BE9EACE" w14:textId="77777777" w:rsidR="005534FE" w:rsidRPr="005534FE" w:rsidRDefault="005534FE" w:rsidP="00510CE1">
            <w:pPr>
              <w:jc w:val="center"/>
              <w:rPr>
                <w:rFonts w:cs="Arial"/>
                <w:lang w:val="en-US"/>
              </w:rPr>
            </w:pPr>
          </w:p>
        </w:tc>
      </w:tr>
      <w:tr w:rsidR="005534FE" w:rsidRPr="005534FE" w14:paraId="41E4F486" w14:textId="77777777" w:rsidTr="00510CE1">
        <w:tc>
          <w:tcPr>
            <w:tcW w:w="8388" w:type="dxa"/>
            <w:gridSpan w:val="2"/>
            <w:shd w:val="clear" w:color="auto" w:fill="E0E0E0"/>
            <w:tcMar>
              <w:top w:w="28" w:type="dxa"/>
              <w:bottom w:w="28" w:type="dxa"/>
            </w:tcMar>
            <w:vAlign w:val="center"/>
          </w:tcPr>
          <w:p w14:paraId="7F802E95" w14:textId="77777777" w:rsidR="005534FE" w:rsidRPr="005534FE" w:rsidRDefault="005534FE" w:rsidP="00510CE1">
            <w:pPr>
              <w:rPr>
                <w:rFonts w:cs="Arial"/>
                <w:sz w:val="18"/>
                <w:szCs w:val="22"/>
                <w:lang w:val="en-US"/>
              </w:rPr>
            </w:pPr>
            <w:r w:rsidRPr="005534FE">
              <w:rPr>
                <w:rFonts w:cs="Arial"/>
                <w:sz w:val="18"/>
                <w:szCs w:val="22"/>
                <w:lang w:val="en-US"/>
              </w:rPr>
              <w:t>c) Please ensure that the case study is not attributed to my agency or me, as I do not have permission to attribute this case study to any individuals or the agency.</w:t>
            </w:r>
          </w:p>
        </w:tc>
        <w:tc>
          <w:tcPr>
            <w:tcW w:w="1249" w:type="dxa"/>
            <w:tcMar>
              <w:top w:w="28" w:type="dxa"/>
              <w:bottom w:w="28" w:type="dxa"/>
            </w:tcMar>
            <w:vAlign w:val="center"/>
          </w:tcPr>
          <w:p w14:paraId="7387F593" w14:textId="77777777" w:rsidR="005534FE" w:rsidRPr="005534FE" w:rsidRDefault="005534FE" w:rsidP="00510CE1">
            <w:pPr>
              <w:jc w:val="center"/>
              <w:rPr>
                <w:rFonts w:cs="Arial"/>
                <w:lang w:val="en-US"/>
              </w:rPr>
            </w:pPr>
          </w:p>
        </w:tc>
      </w:tr>
    </w:tbl>
    <w:p w14:paraId="2CB13913" w14:textId="3DF4A2EF" w:rsidR="00920C36" w:rsidRPr="005534FE" w:rsidRDefault="00920C36" w:rsidP="00205A13">
      <w:pPr>
        <w:rPr>
          <w:lang w:val="en-US"/>
        </w:rPr>
      </w:pPr>
      <w:bookmarkStart w:id="0" w:name="_GoBack"/>
      <w:bookmarkEnd w:id="0"/>
    </w:p>
    <w:sectPr w:rsidR="00920C36" w:rsidRPr="005534FE" w:rsidSect="00C2173B">
      <w:headerReference w:type="default" r:id="rId11"/>
      <w:footerReference w:type="default" r:id="rId12"/>
      <w:headerReference w:type="first" r:id="rId13"/>
      <w:footerReference w:type="first" r:id="rId14"/>
      <w:type w:val="continuous"/>
      <w:pgSz w:w="11907" w:h="16840" w:code="9"/>
      <w:pgMar w:top="2098" w:right="1418" w:bottom="1134" w:left="1446" w:header="90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59615" w14:textId="77777777" w:rsidR="002234E3" w:rsidRPr="000A2A02" w:rsidRDefault="002234E3">
      <w:r w:rsidRPr="000A2A02">
        <w:separator/>
      </w:r>
    </w:p>
  </w:endnote>
  <w:endnote w:type="continuationSeparator" w:id="0">
    <w:p w14:paraId="5E1DB0A1" w14:textId="77777777" w:rsidR="002234E3" w:rsidRPr="000A2A02" w:rsidRDefault="002234E3">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66" w:type="dxa"/>
      <w:tblCellMar>
        <w:left w:w="70" w:type="dxa"/>
        <w:right w:w="70" w:type="dxa"/>
      </w:tblCellMar>
      <w:tblLook w:val="0000" w:firstRow="0" w:lastRow="0" w:firstColumn="0" w:lastColumn="0" w:noHBand="0" w:noVBand="0"/>
    </w:tblPr>
    <w:tblGrid>
      <w:gridCol w:w="9096"/>
      <w:gridCol w:w="70"/>
    </w:tblGrid>
    <w:tr w:rsidR="00920C36" w:rsidRPr="000A2A02" w14:paraId="2CB1392E" w14:textId="77777777" w:rsidTr="0082410A">
      <w:trPr>
        <w:gridAfter w:val="1"/>
        <w:wAfter w:w="70" w:type="dxa"/>
        <w:cantSplit/>
        <w:trHeight w:val="737"/>
      </w:trPr>
      <w:tc>
        <w:tcPr>
          <w:tcW w:w="9096" w:type="dxa"/>
          <w:tcMar>
            <w:left w:w="0" w:type="dxa"/>
          </w:tcMar>
        </w:tcPr>
        <w:p w14:paraId="2CB1392D" w14:textId="77777777" w:rsidR="00920C36" w:rsidRPr="000A2A02" w:rsidRDefault="00920C36" w:rsidP="00920C36">
          <w:pPr>
            <w:pStyle w:val="Sidfot"/>
            <w:spacing w:line="240" w:lineRule="auto"/>
            <w:contextualSpacing/>
            <w:jc w:val="right"/>
            <w:rPr>
              <w:sz w:val="12"/>
            </w:rPr>
          </w:pPr>
        </w:p>
      </w:tc>
    </w:tr>
    <w:tr w:rsidR="00920C36" w:rsidRPr="000A2A02" w14:paraId="2CB13930" w14:textId="77777777" w:rsidTr="0082410A">
      <w:trPr>
        <w:gridAfter w:val="1"/>
        <w:wAfter w:w="70" w:type="dxa"/>
        <w:cantSplit/>
        <w:trHeight w:val="210"/>
      </w:trPr>
      <w:tc>
        <w:tcPr>
          <w:tcW w:w="9096" w:type="dxa"/>
          <w:tcMar>
            <w:left w:w="0" w:type="dxa"/>
          </w:tcMar>
        </w:tcPr>
        <w:p w14:paraId="2CB1392F" w14:textId="4F4F8C2E" w:rsidR="00920C36" w:rsidRPr="000A2A02" w:rsidRDefault="00C24F87" w:rsidP="00920C36">
          <w:pPr>
            <w:pStyle w:val="Sidfot"/>
          </w:pPr>
          <w:r>
            <w:t>Church house</w:t>
          </w:r>
        </w:p>
      </w:tc>
    </w:tr>
    <w:tr w:rsidR="00920C36" w:rsidRPr="000A2A02" w14:paraId="2CB13932" w14:textId="77777777" w:rsidTr="0082410A">
      <w:trPr>
        <w:gridAfter w:val="1"/>
        <w:wAfter w:w="70" w:type="dxa"/>
        <w:cantSplit/>
        <w:trHeight w:val="225"/>
      </w:trPr>
      <w:tc>
        <w:tcPr>
          <w:tcW w:w="9096" w:type="dxa"/>
          <w:tcMar>
            <w:left w:w="0" w:type="dxa"/>
          </w:tcMar>
        </w:tcPr>
        <w:p w14:paraId="2CB13931" w14:textId="39DA8DEA" w:rsidR="00920C36" w:rsidRPr="000A2A02" w:rsidRDefault="00920C36" w:rsidP="00920C36">
          <w:pPr>
            <w:pStyle w:val="Sidfot"/>
          </w:pPr>
          <w:r w:rsidRPr="00086B70">
            <w:rPr>
              <w:rStyle w:val="SidfotLedtextChar"/>
            </w:rPr>
            <w:t>POSTA</w:t>
          </w:r>
          <w:r w:rsidR="00C24F87">
            <w:rPr>
              <w:rStyle w:val="SidfotLedtextChar"/>
            </w:rPr>
            <w:t>l ad</w:t>
          </w:r>
          <w:r w:rsidRPr="00086B70">
            <w:rPr>
              <w:rStyle w:val="SidfotLedtextChar"/>
            </w:rPr>
            <w:t>DRESS:</w:t>
          </w:r>
          <w:r w:rsidRPr="00716FA0">
            <w:t xml:space="preserve"> </w:t>
          </w:r>
          <w:sdt>
            <w:sdtPr>
              <w:tag w:val="userPostadress"/>
              <w:id w:val="740063309"/>
              <w:text/>
            </w:sdtPr>
            <w:sdtEndPr/>
            <w:sdtContent/>
          </w:sdt>
          <w:r w:rsidRPr="000A2A02">
            <w:t xml:space="preserve">, </w:t>
          </w:r>
          <w:sdt>
            <w:sdtPr>
              <w:tag w:val="userPostnr"/>
              <w:id w:val="1929613376"/>
              <w:text/>
            </w:sdtPr>
            <w:sdtEndPr/>
            <w:sdtContent>
              <w:r w:rsidR="00C94092">
                <w:t>751 70</w:t>
              </w:r>
            </w:sdtContent>
          </w:sdt>
          <w:r w:rsidRPr="000A2A02">
            <w:t xml:space="preserve"> </w:t>
          </w:r>
          <w:sdt>
            <w:sdtPr>
              <w:tag w:val="userOrt"/>
              <w:id w:val="859085602"/>
              <w:text/>
            </w:sdtPr>
            <w:sdtEndPr/>
            <w:sdtContent>
              <w:r w:rsidR="00C94092">
                <w:t>Uppsala</w:t>
              </w:r>
            </w:sdtContent>
          </w:sdt>
        </w:p>
      </w:tc>
    </w:tr>
    <w:tr w:rsidR="00920C36" w:rsidRPr="00A96993" w14:paraId="2CB13934" w14:textId="77777777" w:rsidTr="0082410A">
      <w:trPr>
        <w:gridAfter w:val="1"/>
        <w:wAfter w:w="70" w:type="dxa"/>
        <w:cantSplit/>
        <w:trHeight w:val="225"/>
      </w:trPr>
      <w:tc>
        <w:tcPr>
          <w:tcW w:w="9096" w:type="dxa"/>
          <w:tcMar>
            <w:left w:w="0" w:type="dxa"/>
          </w:tcMar>
        </w:tcPr>
        <w:p w14:paraId="2CB13933" w14:textId="79DEDFE7" w:rsidR="00920C36" w:rsidRPr="00716FA0" w:rsidRDefault="00E5032B" w:rsidP="00920C36">
          <w:pPr>
            <w:pStyle w:val="Sidfot"/>
            <w:rPr>
              <w:rStyle w:val="SidfotLedtextChar"/>
              <w:caps w:val="0"/>
              <w:sz w:val="15"/>
              <w:szCs w:val="20"/>
            </w:rPr>
          </w:pPr>
          <w:bookmarkStart w:id="2" w:name="rowdelBesöksadress2" w:colFirst="0" w:colLast="0"/>
          <w:r>
            <w:rPr>
              <w:rStyle w:val="SidfotLedtextChar"/>
            </w:rPr>
            <w:t xml:space="preserve">visiting </w:t>
          </w:r>
          <w:r w:rsidR="00920C36" w:rsidRPr="00B76236">
            <w:rPr>
              <w:rStyle w:val="SidfotLedtextChar"/>
            </w:rPr>
            <w:t>AD</w:t>
          </w:r>
          <w:r>
            <w:rPr>
              <w:rStyle w:val="SidfotLedtextChar"/>
            </w:rPr>
            <w:t>d</w:t>
          </w:r>
          <w:r w:rsidR="00920C36" w:rsidRPr="00B76236">
            <w:rPr>
              <w:rStyle w:val="SidfotLedtextChar"/>
            </w:rPr>
            <w:t>RESS</w:t>
          </w:r>
          <w:r w:rsidR="00920C36" w:rsidRPr="00716FA0">
            <w:rPr>
              <w:rStyle w:val="SidfotLedtextChar"/>
            </w:rPr>
            <w:t>:</w:t>
          </w:r>
          <w:r w:rsidR="00920C36" w:rsidRPr="00716FA0">
            <w:t xml:space="preserve"> </w:t>
          </w:r>
          <w:sdt>
            <w:sdtPr>
              <w:tag w:val="userBesöksadress"/>
              <w:id w:val="990903392"/>
              <w:text/>
            </w:sdtPr>
            <w:sdtEndPr/>
            <w:sdtContent>
              <w:r w:rsidR="00C94092">
                <w:t>Sysslomansgatan 4</w:t>
              </w:r>
            </w:sdtContent>
          </w:sdt>
          <w:r w:rsidR="00920C36" w:rsidRPr="00716FA0">
            <w:t xml:space="preserve"> </w:t>
          </w:r>
        </w:p>
      </w:tc>
    </w:tr>
    <w:tr w:rsidR="00920C36" w:rsidRPr="00D709CF" w14:paraId="2CB13936" w14:textId="77777777" w:rsidTr="0082410A">
      <w:trPr>
        <w:gridAfter w:val="1"/>
        <w:wAfter w:w="70" w:type="dxa"/>
        <w:cantSplit/>
        <w:trHeight w:val="225"/>
      </w:trPr>
      <w:tc>
        <w:tcPr>
          <w:tcW w:w="9096" w:type="dxa"/>
          <w:tcMar>
            <w:left w:w="0" w:type="dxa"/>
          </w:tcMar>
        </w:tcPr>
        <w:p w14:paraId="2CB13935" w14:textId="0DEED2E3" w:rsidR="00920C36" w:rsidRPr="00E621BB" w:rsidRDefault="00920C36" w:rsidP="00920C36">
          <w:pPr>
            <w:pStyle w:val="Sidfot"/>
            <w:rPr>
              <w:lang w:val="nb-NO"/>
            </w:rPr>
          </w:pPr>
          <w:bookmarkStart w:id="3" w:name="rowdelTelefon_K2" w:colFirst="0" w:colLast="0"/>
          <w:bookmarkEnd w:id="2"/>
          <w:r w:rsidRPr="00E621BB">
            <w:rPr>
              <w:rStyle w:val="SidfotLedtextChar"/>
              <w:lang w:val="nb-NO"/>
            </w:rPr>
            <w:t>TELE</w:t>
          </w:r>
          <w:r w:rsidR="00E5032B">
            <w:rPr>
              <w:rStyle w:val="SidfotLedtextChar"/>
              <w:lang w:val="nb-NO"/>
            </w:rPr>
            <w:t>ph</w:t>
          </w:r>
          <w:r w:rsidRPr="00E621BB">
            <w:rPr>
              <w:rStyle w:val="SidfotLedtextChar"/>
              <w:lang w:val="nb-NO"/>
            </w:rPr>
            <w:t>ON</w:t>
          </w:r>
          <w:r w:rsidR="00E5032B">
            <w:rPr>
              <w:rStyle w:val="SidfotLedtextChar"/>
              <w:lang w:val="nb-NO"/>
            </w:rPr>
            <w:t>e</w:t>
          </w:r>
          <w:r w:rsidRPr="00E621BB">
            <w:rPr>
              <w:lang w:val="nb-NO"/>
            </w:rPr>
            <w:t xml:space="preserve">: </w:t>
          </w:r>
          <w:sdt>
            <w:sdtPr>
              <w:tag w:val="userTelefon_K"/>
              <w:id w:val="1788076362"/>
              <w:text/>
            </w:sdtPr>
            <w:sdtEndPr/>
            <w:sdtContent>
              <w:r w:rsidR="00121117">
                <w:t>+46 (</w:t>
              </w:r>
              <w:r w:rsidR="00C94092">
                <w:t>0</w:t>
              </w:r>
              <w:r w:rsidR="00121117">
                <w:t>)</w:t>
              </w:r>
              <w:r w:rsidR="00C94092">
                <w:t>18-16 95 00</w:t>
              </w:r>
            </w:sdtContent>
          </w:sdt>
        </w:p>
      </w:tc>
    </w:tr>
    <w:bookmarkEnd w:id="3"/>
    <w:tr w:rsidR="00920C36" w:rsidRPr="000A2A02" w14:paraId="2CB13938" w14:textId="77777777" w:rsidTr="0082410A">
      <w:trPr>
        <w:cantSplit/>
        <w:trHeight w:val="227"/>
      </w:trPr>
      <w:tc>
        <w:tcPr>
          <w:tcW w:w="9166" w:type="dxa"/>
          <w:gridSpan w:val="2"/>
          <w:tcMar>
            <w:left w:w="0" w:type="dxa"/>
          </w:tcMar>
          <w:vAlign w:val="bottom"/>
        </w:tcPr>
        <w:p w14:paraId="2CB13937" w14:textId="77777777" w:rsidR="00920C36" w:rsidRPr="000A2A02" w:rsidRDefault="00920C36" w:rsidP="00920C36">
          <w:pPr>
            <w:pStyle w:val="Sidfot"/>
            <w:jc w:val="center"/>
          </w:pPr>
          <w:r>
            <w:fldChar w:fldCharType="begin"/>
          </w:r>
          <w:r>
            <w:instrText xml:space="preserve"> PAGE   \* MERGEFORMAT </w:instrText>
          </w:r>
          <w:r>
            <w:fldChar w:fldCharType="separate"/>
          </w:r>
          <w:r>
            <w:rPr>
              <w:noProof/>
            </w:rPr>
            <w:t>2</w:t>
          </w:r>
          <w:r>
            <w:fldChar w:fldCharType="end"/>
          </w:r>
          <w:r>
            <w:t xml:space="preserve"> (</w:t>
          </w:r>
          <w:r w:rsidR="008C278A">
            <w:rPr>
              <w:noProof/>
            </w:rPr>
            <w:fldChar w:fldCharType="begin"/>
          </w:r>
          <w:r w:rsidR="008C278A">
            <w:rPr>
              <w:noProof/>
            </w:rPr>
            <w:instrText xml:space="preserve"> NUMPAGES  \* Arabic  \* MERGEFORMAT </w:instrText>
          </w:r>
          <w:r w:rsidR="008C278A">
            <w:rPr>
              <w:noProof/>
            </w:rPr>
            <w:fldChar w:fldCharType="separate"/>
          </w:r>
          <w:r w:rsidR="00C94092">
            <w:rPr>
              <w:noProof/>
            </w:rPr>
            <w:t>1</w:t>
          </w:r>
          <w:r w:rsidR="008C278A">
            <w:rPr>
              <w:noProof/>
            </w:rPr>
            <w:fldChar w:fldCharType="end"/>
          </w:r>
          <w:r>
            <w:t>)</w:t>
          </w:r>
        </w:p>
      </w:tc>
    </w:tr>
  </w:tbl>
  <w:p w14:paraId="2CB13939" w14:textId="77777777" w:rsidR="00920C36" w:rsidRPr="000A2A02" w:rsidRDefault="00920C36" w:rsidP="00920C36">
    <w:pPr>
      <w:pStyle w:val="Sidfot"/>
      <w:spacing w:line="240" w:lineRule="auto"/>
      <w:rPr>
        <w:sz w:val="2"/>
      </w:rPr>
    </w:pPr>
    <w:bookmarkStart w:id="4" w:name="_Hlk507052776"/>
    <w:bookmarkStart w:id="5" w:name="_Hlk507052777"/>
    <w:bookmarkEnd w:id="4"/>
    <w:bookmarkEnd w:id="5"/>
  </w:p>
  <w:p w14:paraId="2CB1393A" w14:textId="77777777" w:rsidR="005C0AC2" w:rsidRPr="000A2A02" w:rsidRDefault="005C0AC2">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96" w:type="dxa"/>
      <w:tblCellMar>
        <w:left w:w="70" w:type="dxa"/>
        <w:right w:w="70" w:type="dxa"/>
      </w:tblCellMar>
      <w:tblLook w:val="0000" w:firstRow="0" w:lastRow="0" w:firstColumn="0" w:lastColumn="0" w:noHBand="0" w:noVBand="0"/>
    </w:tblPr>
    <w:tblGrid>
      <w:gridCol w:w="9096"/>
    </w:tblGrid>
    <w:tr w:rsidR="00920C36" w:rsidRPr="000A2A02" w14:paraId="2CB1393D" w14:textId="77777777" w:rsidTr="0082410A">
      <w:trPr>
        <w:cantSplit/>
        <w:trHeight w:val="737"/>
      </w:trPr>
      <w:tc>
        <w:tcPr>
          <w:tcW w:w="9096" w:type="dxa"/>
          <w:tcMar>
            <w:left w:w="0" w:type="dxa"/>
          </w:tcMar>
        </w:tcPr>
        <w:p w14:paraId="2CB1393C" w14:textId="77777777" w:rsidR="00920C36" w:rsidRPr="000A2A02" w:rsidRDefault="00920C36" w:rsidP="00920C36">
          <w:pPr>
            <w:pStyle w:val="Sidfot"/>
            <w:spacing w:line="240" w:lineRule="auto"/>
            <w:contextualSpacing/>
            <w:jc w:val="right"/>
            <w:rPr>
              <w:sz w:val="12"/>
            </w:rPr>
          </w:pPr>
          <w:bookmarkStart w:id="7" w:name="_Hlk507053089"/>
        </w:p>
      </w:tc>
    </w:tr>
    <w:tr w:rsidR="00037373" w:rsidRPr="000A2A02" w14:paraId="2CB1393F" w14:textId="77777777" w:rsidTr="0082410A">
      <w:trPr>
        <w:cantSplit/>
        <w:trHeight w:val="210"/>
      </w:trPr>
      <w:tc>
        <w:tcPr>
          <w:tcW w:w="9096" w:type="dxa"/>
          <w:tcMar>
            <w:left w:w="0" w:type="dxa"/>
          </w:tcMar>
        </w:tcPr>
        <w:p w14:paraId="2CB1393E" w14:textId="77777777" w:rsidR="00037373" w:rsidRPr="000A2A02" w:rsidRDefault="002234E3" w:rsidP="00037373">
          <w:pPr>
            <w:pStyle w:val="Sidfot"/>
          </w:pPr>
          <w:sdt>
            <w:sdtPr>
              <w:tag w:val="userBenämning"/>
              <w:id w:val="-1855796965"/>
              <w:text/>
            </w:sdtPr>
            <w:sdtEndPr/>
            <w:sdtContent>
              <w:r w:rsidR="00037373">
                <w:t>Church House</w:t>
              </w:r>
            </w:sdtContent>
          </w:sdt>
        </w:p>
      </w:tc>
    </w:tr>
    <w:tr w:rsidR="00037373" w:rsidRPr="000A2A02" w14:paraId="2CB13941" w14:textId="77777777" w:rsidTr="0082410A">
      <w:trPr>
        <w:cantSplit/>
        <w:trHeight w:val="225"/>
      </w:trPr>
      <w:tc>
        <w:tcPr>
          <w:tcW w:w="9096" w:type="dxa"/>
          <w:tcMar>
            <w:left w:w="0" w:type="dxa"/>
          </w:tcMar>
        </w:tcPr>
        <w:p w14:paraId="2CB13940" w14:textId="77777777" w:rsidR="00037373" w:rsidRPr="000A2A02" w:rsidRDefault="00037373" w:rsidP="00037373">
          <w:pPr>
            <w:pStyle w:val="Sidfot"/>
          </w:pPr>
          <w:bookmarkStart w:id="8" w:name="_Hlk507052433"/>
          <w:r>
            <w:rPr>
              <w:rStyle w:val="SidfotLedtextChar"/>
            </w:rPr>
            <w:t>Postal address</w:t>
          </w:r>
          <w:r w:rsidRPr="00086B70">
            <w:rPr>
              <w:rStyle w:val="SidfotLedtextChar"/>
            </w:rPr>
            <w:t>:</w:t>
          </w:r>
          <w:r w:rsidRPr="00086B70">
            <w:t xml:space="preserve"> </w:t>
          </w:r>
          <w:sdt>
            <w:sdtPr>
              <w:tag w:val="userPostadress"/>
              <w:id w:val="1723561090"/>
              <w:text/>
            </w:sdtPr>
            <w:sdtEndPr/>
            <w:sdtContent/>
          </w:sdt>
          <w:r w:rsidRPr="000A2A02">
            <w:t xml:space="preserve"> </w:t>
          </w:r>
          <w:sdt>
            <w:sdtPr>
              <w:tag w:val="userPostnr"/>
              <w:id w:val="1648631789"/>
              <w:text/>
            </w:sdtPr>
            <w:sdtEndPr/>
            <w:sdtContent>
              <w:r>
                <w:t>SE - 751 70</w:t>
              </w:r>
            </w:sdtContent>
          </w:sdt>
          <w:r w:rsidRPr="000A2A02">
            <w:t xml:space="preserve"> </w:t>
          </w:r>
          <w:sdt>
            <w:sdtPr>
              <w:tag w:val="userOrt"/>
              <w:id w:val="54822247"/>
              <w:text/>
            </w:sdtPr>
            <w:sdtEndPr/>
            <w:sdtContent>
              <w:r>
                <w:t>Uppsala</w:t>
              </w:r>
            </w:sdtContent>
          </w:sdt>
        </w:p>
      </w:tc>
    </w:tr>
    <w:tr w:rsidR="00037373" w:rsidRPr="00A96993" w14:paraId="2CB13943" w14:textId="77777777" w:rsidTr="0082410A">
      <w:trPr>
        <w:cantSplit/>
        <w:trHeight w:val="225"/>
      </w:trPr>
      <w:tc>
        <w:tcPr>
          <w:tcW w:w="9096" w:type="dxa"/>
          <w:tcMar>
            <w:left w:w="0" w:type="dxa"/>
          </w:tcMar>
        </w:tcPr>
        <w:p w14:paraId="2CB13942" w14:textId="77777777" w:rsidR="00037373" w:rsidRPr="00086B70" w:rsidRDefault="00037373" w:rsidP="00037373">
          <w:pPr>
            <w:pStyle w:val="Sidfot"/>
          </w:pPr>
          <w:bookmarkStart w:id="9" w:name="rowdelBesöksadress" w:colFirst="0" w:colLast="0"/>
          <w:bookmarkEnd w:id="8"/>
          <w:r>
            <w:rPr>
              <w:rStyle w:val="SidfotLedtextChar"/>
            </w:rPr>
            <w:t>Visiting address:</w:t>
          </w:r>
          <w:r w:rsidRPr="00086B70">
            <w:t xml:space="preserve"> </w:t>
          </w:r>
          <w:sdt>
            <w:sdtPr>
              <w:tag w:val="userBesöksadress"/>
              <w:id w:val="-132561343"/>
              <w:text/>
            </w:sdtPr>
            <w:sdtEndPr/>
            <w:sdtContent>
              <w:r>
                <w:t>Sysslomansgatan 4</w:t>
              </w:r>
            </w:sdtContent>
          </w:sdt>
        </w:p>
      </w:tc>
    </w:tr>
    <w:tr w:rsidR="00037373" w:rsidRPr="00D709CF" w14:paraId="2CB13945" w14:textId="77777777" w:rsidTr="0082410A">
      <w:trPr>
        <w:cantSplit/>
        <w:trHeight w:val="225"/>
      </w:trPr>
      <w:tc>
        <w:tcPr>
          <w:tcW w:w="9096" w:type="dxa"/>
          <w:tcMar>
            <w:left w:w="0" w:type="dxa"/>
          </w:tcMar>
        </w:tcPr>
        <w:p w14:paraId="2CB13944" w14:textId="77777777" w:rsidR="00037373" w:rsidRPr="00E621BB" w:rsidRDefault="00037373" w:rsidP="00037373">
          <w:pPr>
            <w:pStyle w:val="Sidfot"/>
            <w:rPr>
              <w:lang w:val="nb-NO"/>
            </w:rPr>
          </w:pPr>
          <w:bookmarkStart w:id="10" w:name="rowdelTelefon_K" w:colFirst="0" w:colLast="0"/>
          <w:bookmarkEnd w:id="9"/>
          <w:r>
            <w:rPr>
              <w:rStyle w:val="SidfotLedtextChar"/>
            </w:rPr>
            <w:t>telephone</w:t>
          </w:r>
          <w:r w:rsidRPr="00E621BB">
            <w:rPr>
              <w:lang w:val="nb-NO"/>
            </w:rPr>
            <w:t xml:space="preserve">: </w:t>
          </w:r>
          <w:r>
            <w:rPr>
              <w:lang w:val="nb-NO"/>
            </w:rPr>
            <w:t>+46 (</w:t>
          </w:r>
          <w:sdt>
            <w:sdtPr>
              <w:tag w:val="userTelefon_K"/>
              <w:id w:val="-627786609"/>
              <w:text/>
            </w:sdtPr>
            <w:sdtEndPr/>
            <w:sdtContent>
              <w:r>
                <w:t>0)18-16 95 00</w:t>
              </w:r>
            </w:sdtContent>
          </w:sdt>
        </w:p>
      </w:tc>
    </w:tr>
    <w:bookmarkEnd w:id="10"/>
    <w:tr w:rsidR="00920C36" w:rsidRPr="000A2A02" w14:paraId="2CB13947" w14:textId="77777777" w:rsidTr="0082410A">
      <w:trPr>
        <w:cantSplit/>
        <w:trHeight w:val="195"/>
      </w:trPr>
      <w:tc>
        <w:tcPr>
          <w:tcW w:w="9096" w:type="dxa"/>
          <w:tcMar>
            <w:left w:w="0" w:type="dxa"/>
          </w:tcMar>
          <w:vAlign w:val="bottom"/>
        </w:tcPr>
        <w:p w14:paraId="2CB13946" w14:textId="77777777" w:rsidR="00920C36" w:rsidRPr="000A2A02" w:rsidRDefault="00920C36" w:rsidP="00920C36">
          <w:pPr>
            <w:pStyle w:val="Sidfot"/>
          </w:pPr>
        </w:p>
      </w:tc>
    </w:tr>
  </w:tbl>
  <w:p w14:paraId="2CB13948" w14:textId="77777777" w:rsidR="00920C36" w:rsidRPr="000A2A02" w:rsidRDefault="00920C36" w:rsidP="00920C36">
    <w:pPr>
      <w:pStyle w:val="Sidfot"/>
      <w:spacing w:line="240" w:lineRule="auto"/>
      <w:rPr>
        <w:sz w:val="2"/>
      </w:rPr>
    </w:pPr>
  </w:p>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C13E" w14:textId="77777777" w:rsidR="002234E3" w:rsidRPr="000A2A02" w:rsidRDefault="002234E3">
      <w:r w:rsidRPr="000A2A02">
        <w:separator/>
      </w:r>
    </w:p>
  </w:footnote>
  <w:footnote w:type="continuationSeparator" w:id="0">
    <w:p w14:paraId="1F6CAA0B" w14:textId="77777777" w:rsidR="002234E3" w:rsidRPr="000A2A02" w:rsidRDefault="002234E3">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980"/>
      <w:gridCol w:w="1984"/>
      <w:gridCol w:w="1985"/>
    </w:tblGrid>
    <w:tr w:rsidR="002C2B8C" w14:paraId="2CB1391A" w14:textId="77777777" w:rsidTr="004A5268">
      <w:trPr>
        <w:trHeight w:hRule="exact" w:val="1361"/>
      </w:trPr>
      <w:tc>
        <w:tcPr>
          <w:tcW w:w="7508" w:type="dxa"/>
          <w:gridSpan w:val="3"/>
          <w:tcBorders>
            <w:bottom w:val="single" w:sz="4" w:space="0" w:color="BFBFBF" w:themeColor="background1" w:themeShade="BF"/>
          </w:tcBorders>
        </w:tcPr>
        <w:p w14:paraId="2CB13918" w14:textId="77777777" w:rsidR="002C2B8C" w:rsidRDefault="00C94092" w:rsidP="002C2B8C">
          <w:pPr>
            <w:pStyle w:val="Brdtext"/>
          </w:pPr>
          <w:bookmarkStart w:id="1" w:name="bkmLogo2"/>
          <w:r>
            <w:rPr>
              <w:noProof/>
            </w:rPr>
            <w:drawing>
              <wp:inline distT="0" distB="0" distL="0" distR="0" wp14:anchorId="2CB13949" wp14:editId="2CB1394A">
                <wp:extent cx="2411730" cy="683715"/>
                <wp:effectExtent l="0" t="0" r="0" b="2540"/>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683715"/>
                        </a:xfrm>
                        <a:prstGeom prst="rect">
                          <a:avLst/>
                        </a:prstGeom>
                      </pic:spPr>
                    </pic:pic>
                  </a:graphicData>
                </a:graphic>
              </wp:inline>
            </w:drawing>
          </w:r>
          <w:bookmarkEnd w:id="1"/>
        </w:p>
      </w:tc>
      <w:tc>
        <w:tcPr>
          <w:tcW w:w="1985" w:type="dxa"/>
          <w:tcBorders>
            <w:bottom w:val="single" w:sz="4" w:space="0" w:color="BFBFBF" w:themeColor="background1" w:themeShade="BF"/>
          </w:tcBorders>
          <w:vAlign w:val="center"/>
        </w:tcPr>
        <w:p w14:paraId="2CB13919" w14:textId="77777777" w:rsidR="002C2B8C" w:rsidRDefault="002C2B8C" w:rsidP="002C2B8C">
          <w:pPr>
            <w:pStyle w:val="Brdtext"/>
          </w:pPr>
        </w:p>
      </w:tc>
    </w:tr>
    <w:tr w:rsidR="002C2B8C" w14:paraId="2CB1391D" w14:textId="77777777" w:rsidTr="004A5268">
      <w:trPr>
        <w:trHeight w:hRule="exact" w:val="227"/>
      </w:trPr>
      <w:tc>
        <w:tcPr>
          <w:tcW w:w="7508" w:type="dxa"/>
          <w:gridSpan w:val="3"/>
          <w:tcBorders>
            <w:top w:val="single" w:sz="4" w:space="0" w:color="BFBFBF" w:themeColor="background1" w:themeShade="BF"/>
            <w:right w:val="single" w:sz="4" w:space="0" w:color="BFBFBF" w:themeColor="background1" w:themeShade="BF"/>
          </w:tcBorders>
          <w:vAlign w:val="center"/>
        </w:tcPr>
        <w:p w14:paraId="2CB1391B" w14:textId="77777777" w:rsidR="002C2B8C" w:rsidRDefault="002C2B8C" w:rsidP="002C2B8C">
          <w:pPr>
            <w:pStyle w:val="Ledtext"/>
          </w:pPr>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2CB1391C" w14:textId="77777777" w:rsidR="002C2B8C" w:rsidRDefault="002C2B8C" w:rsidP="002C2B8C">
          <w:pPr>
            <w:pStyle w:val="Ledtext"/>
          </w:pPr>
          <w:r>
            <w:t>sida</w:t>
          </w:r>
        </w:p>
      </w:tc>
    </w:tr>
    <w:tr w:rsidR="002C2B8C" w14:paraId="2CB13920" w14:textId="77777777" w:rsidTr="004A5268">
      <w:trPr>
        <w:trHeight w:val="425"/>
      </w:trPr>
      <w:sdt>
        <w:sdtPr>
          <w:tag w:val="Titel"/>
          <w:id w:val="1277524862"/>
          <w:dataBinding w:prefixMappings="xmlns:ns0='http://purl.org/dc/elements/1.1/' xmlns:ns1='http://schemas.openxmlformats.org/package/2006/metadata/core-properties' " w:xpath="/ns1:coreProperties[1]/ns0:title[1]" w:storeItemID="{6C3C8BC8-F283-45AE-878A-BAB7291924A1}"/>
          <w:text/>
        </w:sdtPr>
        <w:sdtEndPr/>
        <w:sdtContent>
          <w:tc>
            <w:tcPr>
              <w:tcW w:w="7508" w:type="dxa"/>
              <w:gridSpan w:val="3"/>
              <w:tcBorders>
                <w:bottom w:val="single" w:sz="4" w:space="0" w:color="BFBFBF" w:themeColor="background1" w:themeShade="BF"/>
                <w:right w:val="single" w:sz="4" w:space="0" w:color="BFBFBF" w:themeColor="background1" w:themeShade="BF"/>
              </w:tcBorders>
              <w:vAlign w:val="center"/>
            </w:tcPr>
            <w:p w14:paraId="2CB1391E" w14:textId="5D71A261" w:rsidR="002C2B8C" w:rsidRDefault="00661129" w:rsidP="002C2B8C">
              <w:r>
                <w:t xml:space="preserve">Case </w:t>
              </w:r>
              <w:proofErr w:type="spellStart"/>
              <w:r>
                <w:t>Study</w:t>
              </w:r>
              <w:proofErr w:type="spellEnd"/>
              <w:r>
                <w:t xml:space="preserve"> Template</w:t>
              </w:r>
            </w:p>
          </w:tc>
        </w:sdtContent>
      </w:sd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CB1391F" w14:textId="77777777" w:rsidR="002C2B8C" w:rsidRDefault="002C2B8C" w:rsidP="002C2B8C">
          <w:r>
            <w:fldChar w:fldCharType="begin"/>
          </w:r>
          <w:r>
            <w:instrText xml:space="preserve"> PAGE  \* Arabic  \* MERGEFORMAT </w:instrText>
          </w:r>
          <w:r>
            <w:fldChar w:fldCharType="separate"/>
          </w:r>
          <w:r w:rsidR="00920C36">
            <w:rPr>
              <w:noProof/>
            </w:rPr>
            <w:t>2</w:t>
          </w:r>
          <w:r>
            <w:fldChar w:fldCharType="end"/>
          </w:r>
          <w:r>
            <w:t xml:space="preserve"> (</w:t>
          </w:r>
          <w:r w:rsidR="008C278A">
            <w:rPr>
              <w:noProof/>
            </w:rPr>
            <w:fldChar w:fldCharType="begin"/>
          </w:r>
          <w:r w:rsidR="008C278A">
            <w:rPr>
              <w:noProof/>
            </w:rPr>
            <w:instrText xml:space="preserve"> NUMPAGES  \* Arabic  \* MERGEFORMAT </w:instrText>
          </w:r>
          <w:r w:rsidR="008C278A">
            <w:rPr>
              <w:noProof/>
            </w:rPr>
            <w:fldChar w:fldCharType="separate"/>
          </w:r>
          <w:r w:rsidR="00C94092">
            <w:rPr>
              <w:noProof/>
            </w:rPr>
            <w:t>1</w:t>
          </w:r>
          <w:r w:rsidR="008C278A">
            <w:rPr>
              <w:noProof/>
            </w:rPr>
            <w:fldChar w:fldCharType="end"/>
          </w:r>
          <w:r>
            <w:t>)</w:t>
          </w:r>
        </w:p>
      </w:tc>
    </w:tr>
    <w:tr w:rsidR="002C2B8C" w:rsidRPr="00062C89" w14:paraId="2CB13925" w14:textId="77777777" w:rsidTr="004A5268">
      <w:trPr>
        <w:trHeight w:hRule="exact" w:val="227"/>
      </w:trPr>
      <w:tc>
        <w:tcPr>
          <w:tcW w:w="3544" w:type="dxa"/>
          <w:tcBorders>
            <w:top w:val="single" w:sz="4" w:space="0" w:color="BFBFBF" w:themeColor="background1" w:themeShade="BF"/>
            <w:right w:val="single" w:sz="4" w:space="0" w:color="BFBFBF" w:themeColor="background1" w:themeShade="BF"/>
          </w:tcBorders>
          <w:vAlign w:val="center"/>
        </w:tcPr>
        <w:p w14:paraId="2CB13921" w14:textId="77777777" w:rsidR="002C2B8C" w:rsidRPr="00062C89" w:rsidRDefault="002C2B8C" w:rsidP="002C2B8C">
          <w:pPr>
            <w:pStyle w:val="Ledtext"/>
          </w:pPr>
          <w:r w:rsidRPr="00062C89">
            <w:t>upprättat av</w:t>
          </w:r>
        </w:p>
      </w:tc>
      <w:tc>
        <w:tcPr>
          <w:tcW w:w="1980"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2CB13922" w14:textId="77777777" w:rsidR="002C2B8C" w:rsidRPr="00062C89" w:rsidRDefault="002C2B8C" w:rsidP="002C2B8C">
          <w:pPr>
            <w:pStyle w:val="Ledtext"/>
          </w:pPr>
          <w:r w:rsidRPr="00062C89">
            <w:t>datum</w:t>
          </w: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2CB13923" w14:textId="77777777" w:rsidR="002C2B8C" w:rsidRPr="00062C89" w:rsidRDefault="002C2B8C" w:rsidP="002C2B8C">
          <w:pPr>
            <w:pStyle w:val="Ledtext"/>
          </w:pPr>
          <w:r w:rsidRPr="00062C89">
            <w:t>dokumentbeteckning</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2CB13924" w14:textId="77777777" w:rsidR="002C2B8C" w:rsidRPr="00062C89" w:rsidRDefault="002C2B8C" w:rsidP="002C2B8C">
          <w:pPr>
            <w:pStyle w:val="Ledtext"/>
          </w:pPr>
          <w:r w:rsidRPr="00062C89">
            <w:t>Version</w:t>
          </w:r>
        </w:p>
      </w:tc>
    </w:tr>
    <w:tr w:rsidR="002C2B8C" w14:paraId="2CB1392A" w14:textId="77777777" w:rsidTr="004A5268">
      <w:trPr>
        <w:trHeight w:val="425"/>
      </w:trPr>
      <w:tc>
        <w:tcPr>
          <w:tcW w:w="3544" w:type="dxa"/>
          <w:tcBorders>
            <w:bottom w:val="single" w:sz="4" w:space="0" w:color="BFBFBF" w:themeColor="background1" w:themeShade="BF"/>
            <w:right w:val="single" w:sz="4" w:space="0" w:color="BFBFBF" w:themeColor="background1" w:themeShade="BF"/>
          </w:tcBorders>
          <w:vAlign w:val="center"/>
        </w:tcPr>
        <w:p w14:paraId="2CB13926" w14:textId="0743DB26" w:rsidR="002C2B8C" w:rsidRDefault="002234E3" w:rsidP="002C2B8C">
          <w:sdt>
            <w:sdtPr>
              <w:tag w:val="userNamn"/>
              <w:id w:val="-163784103"/>
              <w:text/>
            </w:sdtPr>
            <w:sdtEndPr/>
            <w:sdtContent>
              <w:r w:rsidR="0052109C">
                <w:t xml:space="preserve">International </w:t>
              </w:r>
              <w:proofErr w:type="spellStart"/>
              <w:r w:rsidR="0052109C">
                <w:t>department</w:t>
              </w:r>
              <w:proofErr w:type="spellEnd"/>
            </w:sdtContent>
          </w:sdt>
        </w:p>
      </w:tc>
      <w:sdt>
        <w:sdtPr>
          <w:tag w:val="Publiceringsdatum"/>
          <w:id w:val="-296302014"/>
          <w:dataBinding w:prefixMappings="xmlns:ns0='http://schemas.microsoft.com/office/2006/coverPageProps' " w:xpath="/ns0:CoverPageProperties[1]/ns0:PublishDate[1]" w:storeItemID="{55AF091B-3C7A-41E3-B477-F2FDAA23CFDA}"/>
          <w:date w:fullDate="2017-12-01T00:00:00Z">
            <w:dateFormat w:val="yyyy-MM-dd"/>
            <w:lid w:val="sv-SE"/>
            <w:storeMappedDataAs w:val="dateTime"/>
            <w:calendar w:val="gregorian"/>
          </w:date>
        </w:sdtPr>
        <w:sdtEndPr/>
        <w:sdtContent>
          <w:tc>
            <w:tcPr>
              <w:tcW w:w="1980"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2CB13927" w14:textId="4014E9FE" w:rsidR="002C2B8C" w:rsidRDefault="00661129" w:rsidP="002C2B8C">
              <w:r>
                <w:t>2017-12-01</w:t>
              </w:r>
            </w:p>
          </w:tc>
        </w:sdtContent>
      </w:sdt>
      <w:sdt>
        <w:sdtPr>
          <w:tag w:val="Kategori"/>
          <w:id w:val="-1444216678"/>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2CB13928" w14:textId="77777777" w:rsidR="002C2B8C" w:rsidRDefault="002C2B8C" w:rsidP="002C2B8C">
              <w:r>
                <w:rPr>
                  <w:rStyle w:val="Platshllartext"/>
                </w:rPr>
                <w:t>Ange beteckning</w:t>
              </w:r>
            </w:p>
          </w:tc>
        </w:sdtContent>
      </w:sdt>
      <w:sdt>
        <w:sdtPr>
          <w:tag w:val="Ämne"/>
          <w:id w:val="1303657707"/>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CB13929" w14:textId="77777777" w:rsidR="002C2B8C" w:rsidRDefault="002C2B8C" w:rsidP="002C2B8C">
              <w:r>
                <w:rPr>
                  <w:rStyle w:val="Platshllartext"/>
                </w:rPr>
                <w:t>Ange version</w:t>
              </w:r>
            </w:p>
          </w:tc>
        </w:sdtContent>
      </w:sdt>
    </w:tr>
  </w:tbl>
  <w:p w14:paraId="2CB1392B" w14:textId="77777777" w:rsidR="002C2B8C" w:rsidRPr="000A2A02" w:rsidRDefault="002C2B8C">
    <w:pPr>
      <w:pStyle w:val="Logo"/>
    </w:pPr>
  </w:p>
  <w:p w14:paraId="2CB1392C" w14:textId="77777777" w:rsidR="005C0AC2" w:rsidRPr="000A2A02" w:rsidRDefault="005C0AC2" w:rsidP="00DF27BF">
    <w:pPr>
      <w:pStyle w:val="Led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393B" w14:textId="77777777" w:rsidR="005C0AC2" w:rsidRPr="000A2A02" w:rsidRDefault="00C94092">
    <w:pPr>
      <w:pStyle w:val="Logo"/>
      <w:spacing w:after="624"/>
    </w:pPr>
    <w:bookmarkStart w:id="6" w:name="bkmLogo1"/>
    <w:r>
      <w:rPr>
        <w:noProof/>
      </w:rPr>
      <w:drawing>
        <wp:inline distT="0" distB="0" distL="0" distR="0" wp14:anchorId="2CB1394B" wp14:editId="2CB1394C">
          <wp:extent cx="2411730" cy="683715"/>
          <wp:effectExtent l="0" t="0" r="0" b="254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683715"/>
                  </a:xfrm>
                  <a:prstGeom prst="rect">
                    <a:avLst/>
                  </a:prstGeom>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56103"/>
    <w:multiLevelType w:val="hybridMultilevel"/>
    <w:tmpl w:val="E6667A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1A7C2ED1"/>
    <w:multiLevelType w:val="hybridMultilevel"/>
    <w:tmpl w:val="CCD46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2A7483"/>
    <w:multiLevelType w:val="hybridMultilevel"/>
    <w:tmpl w:val="24122B04"/>
    <w:lvl w:ilvl="0" w:tplc="D9B45A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4"/>
  </w:num>
  <w:num w:numId="13">
    <w:abstractNumId w:val="16"/>
  </w:num>
  <w:num w:numId="14">
    <w:abstractNumId w:val="11"/>
  </w:num>
  <w:num w:numId="15">
    <w:abstractNumId w:val="18"/>
  </w:num>
  <w:num w:numId="16">
    <w:abstractNumId w:val="17"/>
  </w:num>
  <w:num w:numId="17">
    <w:abstractNumId w:val="15"/>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92"/>
    <w:rsid w:val="00006D95"/>
    <w:rsid w:val="00020CC0"/>
    <w:rsid w:val="00033458"/>
    <w:rsid w:val="00037373"/>
    <w:rsid w:val="00040772"/>
    <w:rsid w:val="00041C3C"/>
    <w:rsid w:val="00072987"/>
    <w:rsid w:val="000A06F2"/>
    <w:rsid w:val="000A2A02"/>
    <w:rsid w:val="000C67D7"/>
    <w:rsid w:val="000E75E6"/>
    <w:rsid w:val="000F045D"/>
    <w:rsid w:val="0010608F"/>
    <w:rsid w:val="0011048D"/>
    <w:rsid w:val="00121117"/>
    <w:rsid w:val="00126E65"/>
    <w:rsid w:val="00127DA6"/>
    <w:rsid w:val="00134DAA"/>
    <w:rsid w:val="00141660"/>
    <w:rsid w:val="00145C6F"/>
    <w:rsid w:val="00181212"/>
    <w:rsid w:val="001A1AED"/>
    <w:rsid w:val="001A203E"/>
    <w:rsid w:val="001A2330"/>
    <w:rsid w:val="001A3D1A"/>
    <w:rsid w:val="001A6F7B"/>
    <w:rsid w:val="001C520B"/>
    <w:rsid w:val="001D7518"/>
    <w:rsid w:val="001E28F2"/>
    <w:rsid w:val="001E58B5"/>
    <w:rsid w:val="001F7B36"/>
    <w:rsid w:val="00204CC0"/>
    <w:rsid w:val="00205A13"/>
    <w:rsid w:val="00221CE4"/>
    <w:rsid w:val="002234E3"/>
    <w:rsid w:val="00282BCD"/>
    <w:rsid w:val="00285D7A"/>
    <w:rsid w:val="002A2F6E"/>
    <w:rsid w:val="002A5144"/>
    <w:rsid w:val="002B2147"/>
    <w:rsid w:val="002C02E8"/>
    <w:rsid w:val="002C2B8C"/>
    <w:rsid w:val="002E7B4A"/>
    <w:rsid w:val="002F4EDB"/>
    <w:rsid w:val="00301AFE"/>
    <w:rsid w:val="00315E0E"/>
    <w:rsid w:val="003216F3"/>
    <w:rsid w:val="0032309A"/>
    <w:rsid w:val="003252D9"/>
    <w:rsid w:val="003304E0"/>
    <w:rsid w:val="00395A4E"/>
    <w:rsid w:val="003A11EE"/>
    <w:rsid w:val="003A5973"/>
    <w:rsid w:val="003A6858"/>
    <w:rsid w:val="003C65B4"/>
    <w:rsid w:val="003F41CC"/>
    <w:rsid w:val="00417AFC"/>
    <w:rsid w:val="00423D2D"/>
    <w:rsid w:val="00451ED4"/>
    <w:rsid w:val="0048152A"/>
    <w:rsid w:val="00484603"/>
    <w:rsid w:val="004853FB"/>
    <w:rsid w:val="004975B1"/>
    <w:rsid w:val="004A5268"/>
    <w:rsid w:val="004C1A0D"/>
    <w:rsid w:val="004C61FD"/>
    <w:rsid w:val="004E0A37"/>
    <w:rsid w:val="00503BEC"/>
    <w:rsid w:val="00510253"/>
    <w:rsid w:val="0052109C"/>
    <w:rsid w:val="005534FE"/>
    <w:rsid w:val="00557D0B"/>
    <w:rsid w:val="00564704"/>
    <w:rsid w:val="005714BC"/>
    <w:rsid w:val="00571523"/>
    <w:rsid w:val="005750D0"/>
    <w:rsid w:val="00580A48"/>
    <w:rsid w:val="0058339E"/>
    <w:rsid w:val="005A48D8"/>
    <w:rsid w:val="005C0AC2"/>
    <w:rsid w:val="005C5796"/>
    <w:rsid w:val="005C6F4D"/>
    <w:rsid w:val="005D7573"/>
    <w:rsid w:val="005F5614"/>
    <w:rsid w:val="0060529F"/>
    <w:rsid w:val="00612B91"/>
    <w:rsid w:val="00624043"/>
    <w:rsid w:val="00650804"/>
    <w:rsid w:val="0065595E"/>
    <w:rsid w:val="00661129"/>
    <w:rsid w:val="00683F70"/>
    <w:rsid w:val="006858F7"/>
    <w:rsid w:val="0068643F"/>
    <w:rsid w:val="0069689F"/>
    <w:rsid w:val="006A571C"/>
    <w:rsid w:val="006B099D"/>
    <w:rsid w:val="006B0E75"/>
    <w:rsid w:val="006B1C9A"/>
    <w:rsid w:val="006D0C57"/>
    <w:rsid w:val="006D4540"/>
    <w:rsid w:val="006D58D6"/>
    <w:rsid w:val="0073789D"/>
    <w:rsid w:val="007419C8"/>
    <w:rsid w:val="0074665F"/>
    <w:rsid w:val="007A528E"/>
    <w:rsid w:val="007C47A8"/>
    <w:rsid w:val="007C68EA"/>
    <w:rsid w:val="00802D24"/>
    <w:rsid w:val="0080428D"/>
    <w:rsid w:val="00823A96"/>
    <w:rsid w:val="008318C0"/>
    <w:rsid w:val="00856EEB"/>
    <w:rsid w:val="00881999"/>
    <w:rsid w:val="008C278A"/>
    <w:rsid w:val="008E38B3"/>
    <w:rsid w:val="009029A5"/>
    <w:rsid w:val="00920C36"/>
    <w:rsid w:val="00921396"/>
    <w:rsid w:val="00932BBE"/>
    <w:rsid w:val="009357BA"/>
    <w:rsid w:val="00951DB0"/>
    <w:rsid w:val="00954CD5"/>
    <w:rsid w:val="00965F93"/>
    <w:rsid w:val="009A7112"/>
    <w:rsid w:val="009B2A6B"/>
    <w:rsid w:val="009D2EDE"/>
    <w:rsid w:val="009D5D48"/>
    <w:rsid w:val="009F339F"/>
    <w:rsid w:val="009F62F9"/>
    <w:rsid w:val="00A024F7"/>
    <w:rsid w:val="00A21561"/>
    <w:rsid w:val="00A43A11"/>
    <w:rsid w:val="00AA4418"/>
    <w:rsid w:val="00AD7773"/>
    <w:rsid w:val="00B0284A"/>
    <w:rsid w:val="00B077BA"/>
    <w:rsid w:val="00B12136"/>
    <w:rsid w:val="00B1487C"/>
    <w:rsid w:val="00B442F9"/>
    <w:rsid w:val="00B46273"/>
    <w:rsid w:val="00B46EF0"/>
    <w:rsid w:val="00B52517"/>
    <w:rsid w:val="00B55C58"/>
    <w:rsid w:val="00B57F6D"/>
    <w:rsid w:val="00B6360A"/>
    <w:rsid w:val="00B76236"/>
    <w:rsid w:val="00B92105"/>
    <w:rsid w:val="00BC7824"/>
    <w:rsid w:val="00BF15CB"/>
    <w:rsid w:val="00BF1623"/>
    <w:rsid w:val="00C215BA"/>
    <w:rsid w:val="00C2173B"/>
    <w:rsid w:val="00C2208B"/>
    <w:rsid w:val="00C24F87"/>
    <w:rsid w:val="00C313DE"/>
    <w:rsid w:val="00C43AFB"/>
    <w:rsid w:val="00C94092"/>
    <w:rsid w:val="00C94FE9"/>
    <w:rsid w:val="00CB0868"/>
    <w:rsid w:val="00CB3D94"/>
    <w:rsid w:val="00CC11D1"/>
    <w:rsid w:val="00CD72AF"/>
    <w:rsid w:val="00CF2EB9"/>
    <w:rsid w:val="00CF73FD"/>
    <w:rsid w:val="00D154FE"/>
    <w:rsid w:val="00D159A7"/>
    <w:rsid w:val="00D211CF"/>
    <w:rsid w:val="00D22D2C"/>
    <w:rsid w:val="00D2506C"/>
    <w:rsid w:val="00D324FD"/>
    <w:rsid w:val="00D83DCA"/>
    <w:rsid w:val="00DA6E05"/>
    <w:rsid w:val="00DA6EA5"/>
    <w:rsid w:val="00DB07AB"/>
    <w:rsid w:val="00DB3104"/>
    <w:rsid w:val="00DB3B0E"/>
    <w:rsid w:val="00DC02D1"/>
    <w:rsid w:val="00DD085A"/>
    <w:rsid w:val="00DE18A0"/>
    <w:rsid w:val="00DF1CF5"/>
    <w:rsid w:val="00DF1F4D"/>
    <w:rsid w:val="00DF27BF"/>
    <w:rsid w:val="00DF7D87"/>
    <w:rsid w:val="00E17B2D"/>
    <w:rsid w:val="00E5032B"/>
    <w:rsid w:val="00E62598"/>
    <w:rsid w:val="00E814C0"/>
    <w:rsid w:val="00E94A05"/>
    <w:rsid w:val="00EE70C2"/>
    <w:rsid w:val="00EF0219"/>
    <w:rsid w:val="00F00FAC"/>
    <w:rsid w:val="00F1012C"/>
    <w:rsid w:val="00F255CD"/>
    <w:rsid w:val="00F40F97"/>
    <w:rsid w:val="00F42638"/>
    <w:rsid w:val="00F46945"/>
    <w:rsid w:val="00F779CD"/>
    <w:rsid w:val="00F929AE"/>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13903"/>
  <w15:docId w15:val="{D346EEC8-4FA6-4D76-86D8-7B35F7B6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2A6B"/>
    <w:rPr>
      <w:sz w:val="22"/>
    </w:rPr>
  </w:style>
  <w:style w:type="paragraph" w:styleId="Rubrik1">
    <w:name w:val="heading 1"/>
    <w:basedOn w:val="Normal"/>
    <w:next w:val="Brdtext"/>
    <w:qFormat/>
    <w:rsid w:val="00145C6F"/>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78B7"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B5B"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B5B"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A3D1A"/>
    <w:pPr>
      <w:spacing w:after="200"/>
    </w:pPr>
  </w:style>
  <w:style w:type="paragraph" w:styleId="Sidfot">
    <w:name w:val="footer"/>
    <w:basedOn w:val="Normal"/>
    <w:link w:val="SidfotChar"/>
    <w:rsid w:val="00920C36"/>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78B7"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DF27BF"/>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DD052B"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00421" w:themeFill="accent2" w:themeFillShade="CC"/>
      </w:tcPr>
    </w:tblStylePr>
    <w:tblStylePr w:type="lastRow">
      <w:rPr>
        <w:b/>
        <w:bCs/>
        <w:color w:val="B004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EF3FF" w:themeFill="accent1" w:themeFillTint="19"/>
    </w:tcPr>
    <w:tblStylePr w:type="firstRow">
      <w:rPr>
        <w:b/>
        <w:bCs/>
        <w:color w:val="FFFFFF" w:themeColor="background1"/>
      </w:rPr>
      <w:tblPr/>
      <w:tcPr>
        <w:tcBorders>
          <w:bottom w:val="single" w:sz="12" w:space="0" w:color="FFFFFF" w:themeColor="background1"/>
        </w:tcBorders>
        <w:shd w:val="clear" w:color="auto" w:fill="B00421" w:themeFill="accent2" w:themeFillShade="CC"/>
      </w:tcPr>
    </w:tblStylePr>
    <w:tblStylePr w:type="lastRow">
      <w:rPr>
        <w:b/>
        <w:bCs/>
        <w:color w:val="B004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E3FF" w:themeFill="accent1" w:themeFillTint="3F"/>
      </w:tcPr>
    </w:tblStylePr>
    <w:tblStylePr w:type="band1Horz">
      <w:tblPr/>
      <w:tcPr>
        <w:shd w:val="clear" w:color="auto" w:fill="BDE8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EE3E8" w:themeFill="accent2" w:themeFillTint="19"/>
    </w:tcPr>
    <w:tblStylePr w:type="firstRow">
      <w:rPr>
        <w:b/>
        <w:bCs/>
        <w:color w:val="FFFFFF" w:themeColor="background1"/>
      </w:rPr>
      <w:tblPr/>
      <w:tcPr>
        <w:tcBorders>
          <w:bottom w:val="single" w:sz="12" w:space="0" w:color="FFFFFF" w:themeColor="background1"/>
        </w:tcBorders>
        <w:shd w:val="clear" w:color="auto" w:fill="B00421" w:themeFill="accent2" w:themeFillShade="CC"/>
      </w:tcPr>
    </w:tblStylePr>
    <w:tblStylePr w:type="lastRow">
      <w:rPr>
        <w:b/>
        <w:bCs/>
        <w:color w:val="B004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AC5" w:themeFill="accent2" w:themeFillTint="3F"/>
      </w:tcPr>
    </w:tblStylePr>
    <w:tblStylePr w:type="band1Horz">
      <w:tblPr/>
      <w:tcPr>
        <w:shd w:val="clear" w:color="auto" w:fill="FDC7D0"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1F9E8" w:themeFill="accent3" w:themeFillTint="19"/>
    </w:tcPr>
    <w:tblStylePr w:type="firstRow">
      <w:rPr>
        <w:b/>
        <w:bCs/>
        <w:color w:val="FFFFFF" w:themeColor="background1"/>
      </w:rPr>
      <w:tblPr/>
      <w:tcPr>
        <w:tcBorders>
          <w:bottom w:val="single" w:sz="12" w:space="0" w:color="FFFFFF" w:themeColor="background1"/>
        </w:tcBorders>
        <w:shd w:val="clear" w:color="auto" w:fill="472A6F" w:themeFill="accent4" w:themeFillShade="CC"/>
      </w:tcPr>
    </w:tblStylePr>
    <w:tblStylePr w:type="lastRow">
      <w:rPr>
        <w:b/>
        <w:bCs/>
        <w:color w:val="472A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C5" w:themeFill="accent3" w:themeFillTint="3F"/>
      </w:tcPr>
    </w:tblStylePr>
    <w:tblStylePr w:type="band1Horz">
      <w:tblPr/>
      <w:tcPr>
        <w:shd w:val="clear" w:color="auto" w:fill="E3F4D0"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EEE8F6" w:themeFill="accent4" w:themeFillTint="19"/>
    </w:tcPr>
    <w:tblStylePr w:type="firstRow">
      <w:rPr>
        <w:b/>
        <w:bCs/>
        <w:color w:val="FFFFFF" w:themeColor="background1"/>
      </w:rPr>
      <w:tblPr/>
      <w:tcPr>
        <w:tcBorders>
          <w:bottom w:val="single" w:sz="12" w:space="0" w:color="FFFFFF" w:themeColor="background1"/>
        </w:tcBorders>
        <w:shd w:val="clear" w:color="auto" w:fill="5E9321" w:themeFill="accent3" w:themeFillShade="CC"/>
      </w:tcPr>
    </w:tblStylePr>
    <w:tblStylePr w:type="lastRow">
      <w:rPr>
        <w:b/>
        <w:bCs/>
        <w:color w:val="5E932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6E9" w:themeFill="accent4" w:themeFillTint="3F"/>
      </w:tcPr>
    </w:tblStylePr>
    <w:tblStylePr w:type="band1Horz">
      <w:tblPr/>
      <w:tcPr>
        <w:shd w:val="clear" w:color="auto" w:fill="DCD0ED"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8FCFE" w:themeFill="accent5" w:themeFillTint="19"/>
    </w:tcPr>
    <w:tblStylePr w:type="firstRow">
      <w:rPr>
        <w:b/>
        <w:bCs/>
        <w:color w:val="FFFFFF" w:themeColor="background1"/>
      </w:rPr>
      <w:tblPr/>
      <w:tcPr>
        <w:tcBorders>
          <w:bottom w:val="single" w:sz="12" w:space="0" w:color="FFFFFF" w:themeColor="background1"/>
        </w:tcBorders>
        <w:shd w:val="clear" w:color="auto" w:fill="CCA300" w:themeFill="accent6" w:themeFillShade="CC"/>
      </w:tcPr>
    </w:tblStylePr>
    <w:tblStylePr w:type="lastRow">
      <w:rPr>
        <w:b/>
        <w:bCs/>
        <w:color w:val="CCA3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FD" w:themeFill="accent5" w:themeFillTint="3F"/>
      </w:tcPr>
    </w:tblStylePr>
    <w:tblStylePr w:type="band1Horz">
      <w:tblPr/>
      <w:tcPr>
        <w:shd w:val="clear" w:color="auto" w:fill="F1F9FE"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6AC2F4" w:themeFill="accent5" w:themeFillShade="CC"/>
      </w:tcPr>
    </w:tblStylePr>
    <w:tblStylePr w:type="lastRow">
      <w:rPr>
        <w:b/>
        <w:bCs/>
        <w:color w:val="6AC2F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4CC"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DD052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05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DD052B" w:themeColor="accent2"/>
        <w:left w:val="single" w:sz="4" w:space="0" w:color="0078B7" w:themeColor="accent1"/>
        <w:bottom w:val="single" w:sz="4" w:space="0" w:color="0078B7" w:themeColor="accent1"/>
        <w:right w:val="single" w:sz="4" w:space="0" w:color="0078B7" w:themeColor="accent1"/>
        <w:insideH w:val="single" w:sz="4" w:space="0" w:color="FFFFFF" w:themeColor="background1"/>
        <w:insideV w:val="single" w:sz="4" w:space="0" w:color="FFFFFF" w:themeColor="background1"/>
      </w:tblBorders>
    </w:tblPr>
    <w:tcPr>
      <w:shd w:val="clear" w:color="auto" w:fill="DEF3FF" w:themeFill="accent1" w:themeFillTint="19"/>
    </w:tcPr>
    <w:tblStylePr w:type="firstRow">
      <w:rPr>
        <w:b/>
        <w:bCs/>
      </w:rPr>
      <w:tblPr/>
      <w:tcPr>
        <w:tcBorders>
          <w:top w:val="nil"/>
          <w:left w:val="nil"/>
          <w:bottom w:val="single" w:sz="24" w:space="0" w:color="DD05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6D" w:themeFill="accent1" w:themeFillShade="99"/>
      </w:tcPr>
    </w:tblStylePr>
    <w:tblStylePr w:type="firstCol">
      <w:rPr>
        <w:color w:val="FFFFFF" w:themeColor="background1"/>
      </w:rPr>
      <w:tblPr/>
      <w:tcPr>
        <w:tcBorders>
          <w:top w:val="nil"/>
          <w:left w:val="nil"/>
          <w:bottom w:val="nil"/>
          <w:right w:val="nil"/>
          <w:insideH w:val="single" w:sz="4" w:space="0" w:color="00476D" w:themeColor="accent1" w:themeShade="99"/>
          <w:insideV w:val="nil"/>
        </w:tcBorders>
        <w:shd w:val="clear" w:color="auto" w:fill="0047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76D" w:themeFill="accent1" w:themeFillShade="99"/>
      </w:tcPr>
    </w:tblStylePr>
    <w:tblStylePr w:type="band1Vert">
      <w:tblPr/>
      <w:tcPr>
        <w:shd w:val="clear" w:color="auto" w:fill="7CD1FF" w:themeFill="accent1" w:themeFillTint="66"/>
      </w:tcPr>
    </w:tblStylePr>
    <w:tblStylePr w:type="band1Horz">
      <w:tblPr/>
      <w:tcPr>
        <w:shd w:val="clear" w:color="auto" w:fill="5CC6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DD052B" w:themeColor="accent2"/>
        <w:left w:val="single" w:sz="4" w:space="0" w:color="DD052B" w:themeColor="accent2"/>
        <w:bottom w:val="single" w:sz="4" w:space="0" w:color="DD052B" w:themeColor="accent2"/>
        <w:right w:val="single" w:sz="4" w:space="0" w:color="DD052B" w:themeColor="accent2"/>
        <w:insideH w:val="single" w:sz="4" w:space="0" w:color="FFFFFF" w:themeColor="background1"/>
        <w:insideV w:val="single" w:sz="4" w:space="0" w:color="FFFFFF" w:themeColor="background1"/>
      </w:tblBorders>
    </w:tblPr>
    <w:tcPr>
      <w:shd w:val="clear" w:color="auto" w:fill="FEE3E8" w:themeFill="accent2" w:themeFillTint="19"/>
    </w:tcPr>
    <w:tblStylePr w:type="firstRow">
      <w:rPr>
        <w:b/>
        <w:bCs/>
      </w:rPr>
      <w:tblPr/>
      <w:tcPr>
        <w:tcBorders>
          <w:top w:val="nil"/>
          <w:left w:val="nil"/>
          <w:bottom w:val="single" w:sz="24" w:space="0" w:color="DD05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319" w:themeFill="accent2" w:themeFillShade="99"/>
      </w:tcPr>
    </w:tblStylePr>
    <w:tblStylePr w:type="firstCol">
      <w:rPr>
        <w:color w:val="FFFFFF" w:themeColor="background1"/>
      </w:rPr>
      <w:tblPr/>
      <w:tcPr>
        <w:tcBorders>
          <w:top w:val="nil"/>
          <w:left w:val="nil"/>
          <w:bottom w:val="nil"/>
          <w:right w:val="nil"/>
          <w:insideH w:val="single" w:sz="4" w:space="0" w:color="840319" w:themeColor="accent2" w:themeShade="99"/>
          <w:insideV w:val="nil"/>
        </w:tcBorders>
        <w:shd w:val="clear" w:color="auto" w:fill="8403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40319" w:themeFill="accent2" w:themeFillShade="99"/>
      </w:tcPr>
    </w:tblStylePr>
    <w:tblStylePr w:type="band1Vert">
      <w:tblPr/>
      <w:tcPr>
        <w:shd w:val="clear" w:color="auto" w:fill="FC8FA2" w:themeFill="accent2" w:themeFillTint="66"/>
      </w:tcPr>
    </w:tblStylePr>
    <w:tblStylePr w:type="band1Horz">
      <w:tblPr/>
      <w:tcPr>
        <w:shd w:val="clear" w:color="auto" w:fill="FC748B"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59358C" w:themeColor="accent4"/>
        <w:left w:val="single" w:sz="4" w:space="0" w:color="76B82A" w:themeColor="accent3"/>
        <w:bottom w:val="single" w:sz="4" w:space="0" w:color="76B82A" w:themeColor="accent3"/>
        <w:right w:val="single" w:sz="4" w:space="0" w:color="76B82A" w:themeColor="accent3"/>
        <w:insideH w:val="single" w:sz="4" w:space="0" w:color="FFFFFF" w:themeColor="background1"/>
        <w:insideV w:val="single" w:sz="4" w:space="0" w:color="FFFFFF" w:themeColor="background1"/>
      </w:tblBorders>
    </w:tblPr>
    <w:tcPr>
      <w:shd w:val="clear" w:color="auto" w:fill="F1F9E8" w:themeFill="accent3" w:themeFillTint="19"/>
    </w:tcPr>
    <w:tblStylePr w:type="firstRow">
      <w:rPr>
        <w:b/>
        <w:bCs/>
      </w:rPr>
      <w:tblPr/>
      <w:tcPr>
        <w:tcBorders>
          <w:top w:val="nil"/>
          <w:left w:val="nil"/>
          <w:bottom w:val="single" w:sz="24" w:space="0" w:color="5935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E19" w:themeFill="accent3" w:themeFillShade="99"/>
      </w:tcPr>
    </w:tblStylePr>
    <w:tblStylePr w:type="firstCol">
      <w:rPr>
        <w:color w:val="FFFFFF" w:themeColor="background1"/>
      </w:rPr>
      <w:tblPr/>
      <w:tcPr>
        <w:tcBorders>
          <w:top w:val="nil"/>
          <w:left w:val="nil"/>
          <w:bottom w:val="nil"/>
          <w:right w:val="nil"/>
          <w:insideH w:val="single" w:sz="4" w:space="0" w:color="466E19" w:themeColor="accent3" w:themeShade="99"/>
          <w:insideV w:val="nil"/>
        </w:tcBorders>
        <w:shd w:val="clear" w:color="auto" w:fill="466E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66E19" w:themeFill="accent3" w:themeFillShade="99"/>
      </w:tcPr>
    </w:tblStylePr>
    <w:tblStylePr w:type="band1Vert">
      <w:tblPr/>
      <w:tcPr>
        <w:shd w:val="clear" w:color="auto" w:fill="C8EAA2" w:themeFill="accent3" w:themeFillTint="66"/>
      </w:tcPr>
    </w:tblStylePr>
    <w:tblStylePr w:type="band1Horz">
      <w:tblPr/>
      <w:tcPr>
        <w:shd w:val="clear" w:color="auto" w:fill="BBE48B"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76B82A" w:themeColor="accent3"/>
        <w:left w:val="single" w:sz="4" w:space="0" w:color="59358C" w:themeColor="accent4"/>
        <w:bottom w:val="single" w:sz="4" w:space="0" w:color="59358C" w:themeColor="accent4"/>
        <w:right w:val="single" w:sz="4" w:space="0" w:color="59358C" w:themeColor="accent4"/>
        <w:insideH w:val="single" w:sz="4" w:space="0" w:color="FFFFFF" w:themeColor="background1"/>
        <w:insideV w:val="single" w:sz="4" w:space="0" w:color="FFFFFF" w:themeColor="background1"/>
      </w:tblBorders>
    </w:tblPr>
    <w:tcPr>
      <w:shd w:val="clear" w:color="auto" w:fill="EEE8F6" w:themeFill="accent4" w:themeFillTint="19"/>
    </w:tcPr>
    <w:tblStylePr w:type="firstRow">
      <w:rPr>
        <w:b/>
        <w:bCs/>
      </w:rPr>
      <w:tblPr/>
      <w:tcPr>
        <w:tcBorders>
          <w:top w:val="nil"/>
          <w:left w:val="nil"/>
          <w:bottom w:val="single" w:sz="24" w:space="0" w:color="76B82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F53" w:themeFill="accent4" w:themeFillShade="99"/>
      </w:tcPr>
    </w:tblStylePr>
    <w:tblStylePr w:type="firstCol">
      <w:rPr>
        <w:color w:val="FFFFFF" w:themeColor="background1"/>
      </w:rPr>
      <w:tblPr/>
      <w:tcPr>
        <w:tcBorders>
          <w:top w:val="nil"/>
          <w:left w:val="nil"/>
          <w:bottom w:val="nil"/>
          <w:right w:val="nil"/>
          <w:insideH w:val="single" w:sz="4" w:space="0" w:color="351F53" w:themeColor="accent4" w:themeShade="99"/>
          <w:insideV w:val="nil"/>
        </w:tcBorders>
        <w:shd w:val="clear" w:color="auto" w:fill="351F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51F53" w:themeFill="accent4" w:themeFillShade="99"/>
      </w:tcPr>
    </w:tblStylePr>
    <w:tblStylePr w:type="band1Vert">
      <w:tblPr/>
      <w:tcPr>
        <w:shd w:val="clear" w:color="auto" w:fill="BAA2DC" w:themeFill="accent4" w:themeFillTint="66"/>
      </w:tcPr>
    </w:tblStylePr>
    <w:tblStylePr w:type="band1Horz">
      <w:tblPr/>
      <w:tcPr>
        <w:shd w:val="clear" w:color="auto" w:fill="A98CD3"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C00" w:themeColor="accent6"/>
        <w:left w:val="single" w:sz="4" w:space="0" w:color="BCE4FA" w:themeColor="accent5"/>
        <w:bottom w:val="single" w:sz="4" w:space="0" w:color="BCE4FA" w:themeColor="accent5"/>
        <w:right w:val="single" w:sz="4" w:space="0" w:color="BCE4FA" w:themeColor="accent5"/>
        <w:insideH w:val="single" w:sz="4" w:space="0" w:color="FFFFFF" w:themeColor="background1"/>
        <w:insideV w:val="single" w:sz="4" w:space="0" w:color="FFFFFF" w:themeColor="background1"/>
      </w:tblBorders>
    </w:tblPr>
    <w:tcPr>
      <w:shd w:val="clear" w:color="auto" w:fill="F8FCFE" w:themeFill="accent5" w:themeFillTint="19"/>
    </w:tcPr>
    <w:tblStylePr w:type="firstRow">
      <w:rPr>
        <w:b/>
        <w:bCs/>
      </w:rPr>
      <w:tblPr/>
      <w:tcPr>
        <w:tcBorders>
          <w:top w:val="nil"/>
          <w:left w:val="nil"/>
          <w:bottom w:val="single" w:sz="24" w:space="0" w:color="FFC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A1ED" w:themeFill="accent5" w:themeFillShade="99"/>
      </w:tcPr>
    </w:tblStylePr>
    <w:tblStylePr w:type="firstCol">
      <w:rPr>
        <w:color w:val="FFFFFF" w:themeColor="background1"/>
      </w:rPr>
      <w:tblPr/>
      <w:tcPr>
        <w:tcBorders>
          <w:top w:val="nil"/>
          <w:left w:val="nil"/>
          <w:bottom w:val="nil"/>
          <w:right w:val="nil"/>
          <w:insideH w:val="single" w:sz="4" w:space="0" w:color="18A1ED" w:themeColor="accent5" w:themeShade="99"/>
          <w:insideV w:val="nil"/>
        </w:tcBorders>
        <w:shd w:val="clear" w:color="auto" w:fill="18A1E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A1ED" w:themeFill="accent5" w:themeFillShade="99"/>
      </w:tcPr>
    </w:tblStylePr>
    <w:tblStylePr w:type="band1Vert">
      <w:tblPr/>
      <w:tcPr>
        <w:shd w:val="clear" w:color="auto" w:fill="E4F4FD" w:themeFill="accent5" w:themeFillTint="66"/>
      </w:tcPr>
    </w:tblStylePr>
    <w:tblStylePr w:type="band1Horz">
      <w:tblPr/>
      <w:tcPr>
        <w:shd w:val="clear" w:color="auto" w:fill="DDF1F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BCE4FA" w:themeColor="accent5"/>
        <w:left w:val="single" w:sz="4" w:space="0" w:color="FFCC00" w:themeColor="accent6"/>
        <w:bottom w:val="single" w:sz="4" w:space="0" w:color="FFCC00" w:themeColor="accent6"/>
        <w:right w:val="single" w:sz="4" w:space="0" w:color="FFCC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BCE4F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00" w:themeFill="accent6" w:themeFillShade="99"/>
      </w:tcPr>
    </w:tblStylePr>
    <w:tblStylePr w:type="firstCol">
      <w:rPr>
        <w:color w:val="FFFFFF" w:themeColor="background1"/>
      </w:rPr>
      <w:tblPr/>
      <w:tcPr>
        <w:tcBorders>
          <w:top w:val="nil"/>
          <w:left w:val="nil"/>
          <w:bottom w:val="nil"/>
          <w:right w:val="nil"/>
          <w:insideH w:val="single" w:sz="4" w:space="0" w:color="997A00" w:themeColor="accent6" w:themeShade="99"/>
          <w:insideV w:val="nil"/>
        </w:tcBorders>
        <w:shd w:val="clear" w:color="auto" w:fill="997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00" w:themeFill="accent6" w:themeFillShade="99"/>
      </w:tcPr>
    </w:tblStylePr>
    <w:tblStylePr w:type="band1Vert">
      <w:tblPr/>
      <w:tcPr>
        <w:shd w:val="clear" w:color="auto" w:fill="FFEA99" w:themeFill="accent6" w:themeFillTint="66"/>
      </w:tcPr>
    </w:tblStylePr>
    <w:tblStylePr w:type="band1Horz">
      <w:tblPr/>
      <w:tcPr>
        <w:shd w:val="clear" w:color="auto" w:fill="FFE58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DE8FF" w:themeFill="accent1" w:themeFillTint="33"/>
    </w:tcPr>
    <w:tblStylePr w:type="firstRow">
      <w:rPr>
        <w:b/>
        <w:bCs/>
      </w:rPr>
      <w:tblPr/>
      <w:tcPr>
        <w:shd w:val="clear" w:color="auto" w:fill="7CD1FF" w:themeFill="accent1" w:themeFillTint="66"/>
      </w:tcPr>
    </w:tblStylePr>
    <w:tblStylePr w:type="lastRow">
      <w:rPr>
        <w:b/>
        <w:bCs/>
        <w:color w:val="000000" w:themeColor="text1"/>
      </w:rPr>
      <w:tblPr/>
      <w:tcPr>
        <w:shd w:val="clear" w:color="auto" w:fill="7CD1FF" w:themeFill="accent1" w:themeFillTint="66"/>
      </w:tcPr>
    </w:tblStylePr>
    <w:tblStylePr w:type="firstCol">
      <w:rPr>
        <w:color w:val="FFFFFF" w:themeColor="background1"/>
      </w:rPr>
      <w:tblPr/>
      <w:tcPr>
        <w:shd w:val="clear" w:color="auto" w:fill="005989" w:themeFill="accent1" w:themeFillShade="BF"/>
      </w:tcPr>
    </w:tblStylePr>
    <w:tblStylePr w:type="lastCol">
      <w:rPr>
        <w:color w:val="FFFFFF" w:themeColor="background1"/>
      </w:rPr>
      <w:tblPr/>
      <w:tcPr>
        <w:shd w:val="clear" w:color="auto" w:fill="005989" w:themeFill="accent1" w:themeFillShade="BF"/>
      </w:tcPr>
    </w:tblStylePr>
    <w:tblStylePr w:type="band1Vert">
      <w:tblPr/>
      <w:tcPr>
        <w:shd w:val="clear" w:color="auto" w:fill="5CC6FF" w:themeFill="accent1" w:themeFillTint="7F"/>
      </w:tcPr>
    </w:tblStylePr>
    <w:tblStylePr w:type="band1Horz">
      <w:tblPr/>
      <w:tcPr>
        <w:shd w:val="clear" w:color="auto" w:fill="5CC6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DC7D0" w:themeFill="accent2" w:themeFillTint="33"/>
    </w:tcPr>
    <w:tblStylePr w:type="firstRow">
      <w:rPr>
        <w:b/>
        <w:bCs/>
      </w:rPr>
      <w:tblPr/>
      <w:tcPr>
        <w:shd w:val="clear" w:color="auto" w:fill="FC8FA2" w:themeFill="accent2" w:themeFillTint="66"/>
      </w:tcPr>
    </w:tblStylePr>
    <w:tblStylePr w:type="lastRow">
      <w:rPr>
        <w:b/>
        <w:bCs/>
        <w:color w:val="000000" w:themeColor="text1"/>
      </w:rPr>
      <w:tblPr/>
      <w:tcPr>
        <w:shd w:val="clear" w:color="auto" w:fill="FC8FA2" w:themeFill="accent2" w:themeFillTint="66"/>
      </w:tcPr>
    </w:tblStylePr>
    <w:tblStylePr w:type="firstCol">
      <w:rPr>
        <w:color w:val="FFFFFF" w:themeColor="background1"/>
      </w:rPr>
      <w:tblPr/>
      <w:tcPr>
        <w:shd w:val="clear" w:color="auto" w:fill="A5031F" w:themeFill="accent2" w:themeFillShade="BF"/>
      </w:tcPr>
    </w:tblStylePr>
    <w:tblStylePr w:type="lastCol">
      <w:rPr>
        <w:color w:val="FFFFFF" w:themeColor="background1"/>
      </w:rPr>
      <w:tblPr/>
      <w:tcPr>
        <w:shd w:val="clear" w:color="auto" w:fill="A5031F" w:themeFill="accent2" w:themeFillShade="BF"/>
      </w:tcPr>
    </w:tblStylePr>
    <w:tblStylePr w:type="band1Vert">
      <w:tblPr/>
      <w:tcPr>
        <w:shd w:val="clear" w:color="auto" w:fill="FC748B" w:themeFill="accent2" w:themeFillTint="7F"/>
      </w:tcPr>
    </w:tblStylePr>
    <w:tblStylePr w:type="band1Horz">
      <w:tblPr/>
      <w:tcPr>
        <w:shd w:val="clear" w:color="auto" w:fill="FC748B"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3F4D0" w:themeFill="accent3" w:themeFillTint="33"/>
    </w:tcPr>
    <w:tblStylePr w:type="firstRow">
      <w:rPr>
        <w:b/>
        <w:bCs/>
      </w:rPr>
      <w:tblPr/>
      <w:tcPr>
        <w:shd w:val="clear" w:color="auto" w:fill="C8EAA2" w:themeFill="accent3" w:themeFillTint="66"/>
      </w:tcPr>
    </w:tblStylePr>
    <w:tblStylePr w:type="lastRow">
      <w:rPr>
        <w:b/>
        <w:bCs/>
        <w:color w:val="000000" w:themeColor="text1"/>
      </w:rPr>
      <w:tblPr/>
      <w:tcPr>
        <w:shd w:val="clear" w:color="auto" w:fill="C8EAA2" w:themeFill="accent3" w:themeFillTint="66"/>
      </w:tcPr>
    </w:tblStylePr>
    <w:tblStylePr w:type="firstCol">
      <w:rPr>
        <w:color w:val="FFFFFF" w:themeColor="background1"/>
      </w:rPr>
      <w:tblPr/>
      <w:tcPr>
        <w:shd w:val="clear" w:color="auto" w:fill="58891F" w:themeFill="accent3" w:themeFillShade="BF"/>
      </w:tcPr>
    </w:tblStylePr>
    <w:tblStylePr w:type="lastCol">
      <w:rPr>
        <w:color w:val="FFFFFF" w:themeColor="background1"/>
      </w:rPr>
      <w:tblPr/>
      <w:tcPr>
        <w:shd w:val="clear" w:color="auto" w:fill="58891F" w:themeFill="accent3" w:themeFillShade="BF"/>
      </w:tcPr>
    </w:tblStylePr>
    <w:tblStylePr w:type="band1Vert">
      <w:tblPr/>
      <w:tcPr>
        <w:shd w:val="clear" w:color="auto" w:fill="BBE48B" w:themeFill="accent3" w:themeFillTint="7F"/>
      </w:tcPr>
    </w:tblStylePr>
    <w:tblStylePr w:type="band1Horz">
      <w:tblPr/>
      <w:tcPr>
        <w:shd w:val="clear" w:color="auto" w:fill="BBE48B"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DCD0ED" w:themeFill="accent4" w:themeFillTint="33"/>
    </w:tcPr>
    <w:tblStylePr w:type="firstRow">
      <w:rPr>
        <w:b/>
        <w:bCs/>
      </w:rPr>
      <w:tblPr/>
      <w:tcPr>
        <w:shd w:val="clear" w:color="auto" w:fill="BAA2DC" w:themeFill="accent4" w:themeFillTint="66"/>
      </w:tcPr>
    </w:tblStylePr>
    <w:tblStylePr w:type="lastRow">
      <w:rPr>
        <w:b/>
        <w:bCs/>
        <w:color w:val="000000" w:themeColor="text1"/>
      </w:rPr>
      <w:tblPr/>
      <w:tcPr>
        <w:shd w:val="clear" w:color="auto" w:fill="BAA2DC" w:themeFill="accent4" w:themeFillTint="66"/>
      </w:tcPr>
    </w:tblStylePr>
    <w:tblStylePr w:type="firstCol">
      <w:rPr>
        <w:color w:val="FFFFFF" w:themeColor="background1"/>
      </w:rPr>
      <w:tblPr/>
      <w:tcPr>
        <w:shd w:val="clear" w:color="auto" w:fill="422768" w:themeFill="accent4" w:themeFillShade="BF"/>
      </w:tcPr>
    </w:tblStylePr>
    <w:tblStylePr w:type="lastCol">
      <w:rPr>
        <w:color w:val="FFFFFF" w:themeColor="background1"/>
      </w:rPr>
      <w:tblPr/>
      <w:tcPr>
        <w:shd w:val="clear" w:color="auto" w:fill="422768" w:themeFill="accent4" w:themeFillShade="BF"/>
      </w:tcPr>
    </w:tblStylePr>
    <w:tblStylePr w:type="band1Vert">
      <w:tblPr/>
      <w:tcPr>
        <w:shd w:val="clear" w:color="auto" w:fill="A98CD3" w:themeFill="accent4" w:themeFillTint="7F"/>
      </w:tcPr>
    </w:tblStylePr>
    <w:tblStylePr w:type="band1Horz">
      <w:tblPr/>
      <w:tcPr>
        <w:shd w:val="clear" w:color="auto" w:fill="A98CD3"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1F9FE" w:themeFill="accent5" w:themeFillTint="33"/>
    </w:tcPr>
    <w:tblStylePr w:type="firstRow">
      <w:rPr>
        <w:b/>
        <w:bCs/>
      </w:rPr>
      <w:tblPr/>
      <w:tcPr>
        <w:shd w:val="clear" w:color="auto" w:fill="E4F4FD" w:themeFill="accent5" w:themeFillTint="66"/>
      </w:tcPr>
    </w:tblStylePr>
    <w:tblStylePr w:type="lastRow">
      <w:rPr>
        <w:b/>
        <w:bCs/>
        <w:color w:val="000000" w:themeColor="text1"/>
      </w:rPr>
      <w:tblPr/>
      <w:tcPr>
        <w:shd w:val="clear" w:color="auto" w:fill="E4F4FD" w:themeFill="accent5" w:themeFillTint="66"/>
      </w:tcPr>
    </w:tblStylePr>
    <w:tblStylePr w:type="firstCol">
      <w:rPr>
        <w:color w:val="FFFFFF" w:themeColor="background1"/>
      </w:rPr>
      <w:tblPr/>
      <w:tcPr>
        <w:shd w:val="clear" w:color="auto" w:fill="55BAF2" w:themeFill="accent5" w:themeFillShade="BF"/>
      </w:tcPr>
    </w:tblStylePr>
    <w:tblStylePr w:type="lastCol">
      <w:rPr>
        <w:color w:val="FFFFFF" w:themeColor="background1"/>
      </w:rPr>
      <w:tblPr/>
      <w:tcPr>
        <w:shd w:val="clear" w:color="auto" w:fill="55BAF2" w:themeFill="accent5" w:themeFillShade="BF"/>
      </w:tcPr>
    </w:tblStylePr>
    <w:tblStylePr w:type="band1Vert">
      <w:tblPr/>
      <w:tcPr>
        <w:shd w:val="clear" w:color="auto" w:fill="DDF1FC" w:themeFill="accent5" w:themeFillTint="7F"/>
      </w:tcPr>
    </w:tblStylePr>
    <w:tblStylePr w:type="band1Horz">
      <w:tblPr/>
      <w:tcPr>
        <w:shd w:val="clear" w:color="auto" w:fill="DDF1FC"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4CC" w:themeFill="accent6" w:themeFillTint="33"/>
    </w:tcPr>
    <w:tblStylePr w:type="firstRow">
      <w:rPr>
        <w:b/>
        <w:bCs/>
      </w:rPr>
      <w:tblPr/>
      <w:tcPr>
        <w:shd w:val="clear" w:color="auto" w:fill="FFEA99" w:themeFill="accent6" w:themeFillTint="66"/>
      </w:tcPr>
    </w:tblStylePr>
    <w:tblStylePr w:type="lastRow">
      <w:rPr>
        <w:b/>
        <w:bCs/>
        <w:color w:val="000000" w:themeColor="text1"/>
      </w:rPr>
      <w:tblPr/>
      <w:tcPr>
        <w:shd w:val="clear" w:color="auto" w:fill="FFEA99" w:themeFill="accent6" w:themeFillTint="66"/>
      </w:tcPr>
    </w:tblStylePr>
    <w:tblStylePr w:type="firstCol">
      <w:rPr>
        <w:color w:val="FFFFFF" w:themeColor="background1"/>
      </w:rPr>
      <w:tblPr/>
      <w:tcPr>
        <w:shd w:val="clear" w:color="auto" w:fill="BF9800" w:themeFill="accent6" w:themeFillShade="BF"/>
      </w:tcPr>
    </w:tblStylePr>
    <w:tblStylePr w:type="lastCol">
      <w:rPr>
        <w:color w:val="FFFFFF" w:themeColor="background1"/>
      </w:rPr>
      <w:tblPr/>
      <w:tcPr>
        <w:shd w:val="clear" w:color="auto" w:fill="BF9800" w:themeFill="accent6" w:themeFillShade="BF"/>
      </w:tcPr>
    </w:tblStylePr>
    <w:tblStylePr w:type="band1Vert">
      <w:tblPr/>
      <w:tcPr>
        <w:shd w:val="clear" w:color="auto" w:fill="FFE580" w:themeFill="accent6" w:themeFillTint="7F"/>
      </w:tcPr>
    </w:tblStylePr>
    <w:tblStylePr w:type="band1Horz">
      <w:tblPr/>
      <w:tcPr>
        <w:shd w:val="clear" w:color="auto" w:fill="FFE580"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A4CBEB"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78B7" w:themeColor="accent1" w:shadow="1" w:frame="1"/>
        <w:left w:val="single" w:sz="2" w:space="10" w:color="0078B7" w:themeColor="accent1" w:shadow="1" w:frame="1"/>
        <w:bottom w:val="single" w:sz="2" w:space="10" w:color="0078B7" w:themeColor="accent1" w:shadow="1" w:frame="1"/>
        <w:right w:val="single" w:sz="2" w:space="10" w:color="0078B7" w:themeColor="accent1" w:shadow="1" w:frame="1"/>
      </w:pBdr>
      <w:ind w:left="1152" w:right="1152"/>
    </w:pPr>
    <w:rPr>
      <w:rFonts w:asciiTheme="minorHAnsi" w:eastAsiaTheme="minorEastAsia" w:hAnsiTheme="minorHAnsi" w:cstheme="minorBidi"/>
      <w:i/>
      <w:iCs/>
      <w:color w:val="0078B7"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5989"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78B7" w:themeColor="accent1"/>
        <w:left w:val="single" w:sz="8" w:space="0" w:color="0078B7" w:themeColor="accent1"/>
        <w:bottom w:val="single" w:sz="8" w:space="0" w:color="0078B7" w:themeColor="accent1"/>
        <w:right w:val="single" w:sz="8" w:space="0" w:color="0078B7" w:themeColor="accent1"/>
      </w:tblBorders>
    </w:tblPr>
    <w:tblStylePr w:type="firstRow">
      <w:pPr>
        <w:spacing w:before="0" w:after="0" w:line="240" w:lineRule="auto"/>
      </w:pPr>
      <w:rPr>
        <w:b/>
        <w:bCs/>
        <w:color w:val="FFFFFF" w:themeColor="background1"/>
      </w:rPr>
      <w:tblPr/>
      <w:tcPr>
        <w:shd w:val="clear" w:color="auto" w:fill="0078B7" w:themeFill="accent1"/>
      </w:tcPr>
    </w:tblStylePr>
    <w:tblStylePr w:type="lastRow">
      <w:pPr>
        <w:spacing w:before="0" w:after="0" w:line="240" w:lineRule="auto"/>
      </w:pPr>
      <w:rPr>
        <w:b/>
        <w:bCs/>
      </w:rPr>
      <w:tblPr/>
      <w:tcPr>
        <w:tcBorders>
          <w:top w:val="double" w:sz="6" w:space="0" w:color="0078B7" w:themeColor="accent1"/>
          <w:left w:val="single" w:sz="8" w:space="0" w:color="0078B7" w:themeColor="accent1"/>
          <w:bottom w:val="single" w:sz="8" w:space="0" w:color="0078B7" w:themeColor="accent1"/>
          <w:right w:val="single" w:sz="8" w:space="0" w:color="0078B7" w:themeColor="accent1"/>
        </w:tcBorders>
      </w:tcPr>
    </w:tblStylePr>
    <w:tblStylePr w:type="firstCol">
      <w:rPr>
        <w:b/>
        <w:bCs/>
      </w:rPr>
    </w:tblStylePr>
    <w:tblStylePr w:type="lastCol">
      <w:rPr>
        <w:b/>
        <w:bCs/>
      </w:rPr>
    </w:tblStylePr>
    <w:tblStylePr w:type="band1Vert">
      <w:tblPr/>
      <w:tcPr>
        <w:tcBorders>
          <w:top w:val="single" w:sz="8" w:space="0" w:color="0078B7" w:themeColor="accent1"/>
          <w:left w:val="single" w:sz="8" w:space="0" w:color="0078B7" w:themeColor="accent1"/>
          <w:bottom w:val="single" w:sz="8" w:space="0" w:color="0078B7" w:themeColor="accent1"/>
          <w:right w:val="single" w:sz="8" w:space="0" w:color="0078B7" w:themeColor="accent1"/>
        </w:tcBorders>
      </w:tcPr>
    </w:tblStylePr>
    <w:tblStylePr w:type="band1Horz">
      <w:tblPr/>
      <w:tcPr>
        <w:tcBorders>
          <w:top w:val="single" w:sz="8" w:space="0" w:color="0078B7" w:themeColor="accent1"/>
          <w:left w:val="single" w:sz="8" w:space="0" w:color="0078B7" w:themeColor="accent1"/>
          <w:bottom w:val="single" w:sz="8" w:space="0" w:color="0078B7" w:themeColor="accent1"/>
          <w:right w:val="single" w:sz="8" w:space="0" w:color="0078B7"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DD052B" w:themeColor="accent2"/>
        <w:left w:val="single" w:sz="8" w:space="0" w:color="DD052B" w:themeColor="accent2"/>
        <w:bottom w:val="single" w:sz="8" w:space="0" w:color="DD052B" w:themeColor="accent2"/>
        <w:right w:val="single" w:sz="8" w:space="0" w:color="DD052B" w:themeColor="accent2"/>
      </w:tblBorders>
    </w:tblPr>
    <w:tblStylePr w:type="firstRow">
      <w:pPr>
        <w:spacing w:before="0" w:after="0" w:line="240" w:lineRule="auto"/>
      </w:pPr>
      <w:rPr>
        <w:b/>
        <w:bCs/>
        <w:color w:val="FFFFFF" w:themeColor="background1"/>
      </w:rPr>
      <w:tblPr/>
      <w:tcPr>
        <w:shd w:val="clear" w:color="auto" w:fill="DD052B" w:themeFill="accent2"/>
      </w:tcPr>
    </w:tblStylePr>
    <w:tblStylePr w:type="lastRow">
      <w:pPr>
        <w:spacing w:before="0" w:after="0" w:line="240" w:lineRule="auto"/>
      </w:pPr>
      <w:rPr>
        <w:b/>
        <w:bCs/>
      </w:rPr>
      <w:tblPr/>
      <w:tcPr>
        <w:tcBorders>
          <w:top w:val="double" w:sz="6" w:space="0" w:color="DD052B" w:themeColor="accent2"/>
          <w:left w:val="single" w:sz="8" w:space="0" w:color="DD052B" w:themeColor="accent2"/>
          <w:bottom w:val="single" w:sz="8" w:space="0" w:color="DD052B" w:themeColor="accent2"/>
          <w:right w:val="single" w:sz="8" w:space="0" w:color="DD052B" w:themeColor="accent2"/>
        </w:tcBorders>
      </w:tcPr>
    </w:tblStylePr>
    <w:tblStylePr w:type="firstCol">
      <w:rPr>
        <w:b/>
        <w:bCs/>
      </w:rPr>
    </w:tblStylePr>
    <w:tblStylePr w:type="lastCol">
      <w:rPr>
        <w:b/>
        <w:bCs/>
      </w:rPr>
    </w:tblStylePr>
    <w:tblStylePr w:type="band1Vert">
      <w:tblPr/>
      <w:tcPr>
        <w:tcBorders>
          <w:top w:val="single" w:sz="8" w:space="0" w:color="DD052B" w:themeColor="accent2"/>
          <w:left w:val="single" w:sz="8" w:space="0" w:color="DD052B" w:themeColor="accent2"/>
          <w:bottom w:val="single" w:sz="8" w:space="0" w:color="DD052B" w:themeColor="accent2"/>
          <w:right w:val="single" w:sz="8" w:space="0" w:color="DD052B" w:themeColor="accent2"/>
        </w:tcBorders>
      </w:tcPr>
    </w:tblStylePr>
    <w:tblStylePr w:type="band1Horz">
      <w:tblPr/>
      <w:tcPr>
        <w:tcBorders>
          <w:top w:val="single" w:sz="8" w:space="0" w:color="DD052B" w:themeColor="accent2"/>
          <w:left w:val="single" w:sz="8" w:space="0" w:color="DD052B" w:themeColor="accent2"/>
          <w:bottom w:val="single" w:sz="8" w:space="0" w:color="DD052B" w:themeColor="accent2"/>
          <w:right w:val="single" w:sz="8" w:space="0" w:color="DD052B"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76B82A" w:themeColor="accent3"/>
        <w:left w:val="single" w:sz="8" w:space="0" w:color="76B82A" w:themeColor="accent3"/>
        <w:bottom w:val="single" w:sz="8" w:space="0" w:color="76B82A" w:themeColor="accent3"/>
        <w:right w:val="single" w:sz="8" w:space="0" w:color="76B82A" w:themeColor="accent3"/>
      </w:tblBorders>
    </w:tblPr>
    <w:tblStylePr w:type="firstRow">
      <w:pPr>
        <w:spacing w:before="0" w:after="0" w:line="240" w:lineRule="auto"/>
      </w:pPr>
      <w:rPr>
        <w:b/>
        <w:bCs/>
        <w:color w:val="FFFFFF" w:themeColor="background1"/>
      </w:rPr>
      <w:tblPr/>
      <w:tcPr>
        <w:shd w:val="clear" w:color="auto" w:fill="76B82A" w:themeFill="accent3"/>
      </w:tcPr>
    </w:tblStylePr>
    <w:tblStylePr w:type="lastRow">
      <w:pPr>
        <w:spacing w:before="0" w:after="0" w:line="240" w:lineRule="auto"/>
      </w:pPr>
      <w:rPr>
        <w:b/>
        <w:bCs/>
      </w:rPr>
      <w:tblPr/>
      <w:tcPr>
        <w:tcBorders>
          <w:top w:val="double" w:sz="6" w:space="0" w:color="76B82A" w:themeColor="accent3"/>
          <w:left w:val="single" w:sz="8" w:space="0" w:color="76B82A" w:themeColor="accent3"/>
          <w:bottom w:val="single" w:sz="8" w:space="0" w:color="76B82A" w:themeColor="accent3"/>
          <w:right w:val="single" w:sz="8" w:space="0" w:color="76B82A" w:themeColor="accent3"/>
        </w:tcBorders>
      </w:tcPr>
    </w:tblStylePr>
    <w:tblStylePr w:type="firstCol">
      <w:rPr>
        <w:b/>
        <w:bCs/>
      </w:rPr>
    </w:tblStylePr>
    <w:tblStylePr w:type="lastCol">
      <w:rPr>
        <w:b/>
        <w:bCs/>
      </w:rPr>
    </w:tblStylePr>
    <w:tblStylePr w:type="band1Vert">
      <w:tblPr/>
      <w:tcPr>
        <w:tcBorders>
          <w:top w:val="single" w:sz="8" w:space="0" w:color="76B82A" w:themeColor="accent3"/>
          <w:left w:val="single" w:sz="8" w:space="0" w:color="76B82A" w:themeColor="accent3"/>
          <w:bottom w:val="single" w:sz="8" w:space="0" w:color="76B82A" w:themeColor="accent3"/>
          <w:right w:val="single" w:sz="8" w:space="0" w:color="76B82A" w:themeColor="accent3"/>
        </w:tcBorders>
      </w:tcPr>
    </w:tblStylePr>
    <w:tblStylePr w:type="band1Horz">
      <w:tblPr/>
      <w:tcPr>
        <w:tcBorders>
          <w:top w:val="single" w:sz="8" w:space="0" w:color="76B82A" w:themeColor="accent3"/>
          <w:left w:val="single" w:sz="8" w:space="0" w:color="76B82A" w:themeColor="accent3"/>
          <w:bottom w:val="single" w:sz="8" w:space="0" w:color="76B82A" w:themeColor="accent3"/>
          <w:right w:val="single" w:sz="8" w:space="0" w:color="76B82A"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59358C" w:themeColor="accent4"/>
        <w:left w:val="single" w:sz="8" w:space="0" w:color="59358C" w:themeColor="accent4"/>
        <w:bottom w:val="single" w:sz="8" w:space="0" w:color="59358C" w:themeColor="accent4"/>
        <w:right w:val="single" w:sz="8" w:space="0" w:color="59358C" w:themeColor="accent4"/>
      </w:tblBorders>
    </w:tblPr>
    <w:tblStylePr w:type="firstRow">
      <w:pPr>
        <w:spacing w:before="0" w:after="0" w:line="240" w:lineRule="auto"/>
      </w:pPr>
      <w:rPr>
        <w:b/>
        <w:bCs/>
        <w:color w:val="FFFFFF" w:themeColor="background1"/>
      </w:rPr>
      <w:tblPr/>
      <w:tcPr>
        <w:shd w:val="clear" w:color="auto" w:fill="59358C" w:themeFill="accent4"/>
      </w:tcPr>
    </w:tblStylePr>
    <w:tblStylePr w:type="lastRow">
      <w:pPr>
        <w:spacing w:before="0" w:after="0" w:line="240" w:lineRule="auto"/>
      </w:pPr>
      <w:rPr>
        <w:b/>
        <w:bCs/>
      </w:rPr>
      <w:tblPr/>
      <w:tcPr>
        <w:tcBorders>
          <w:top w:val="double" w:sz="6" w:space="0" w:color="59358C" w:themeColor="accent4"/>
          <w:left w:val="single" w:sz="8" w:space="0" w:color="59358C" w:themeColor="accent4"/>
          <w:bottom w:val="single" w:sz="8" w:space="0" w:color="59358C" w:themeColor="accent4"/>
          <w:right w:val="single" w:sz="8" w:space="0" w:color="59358C" w:themeColor="accent4"/>
        </w:tcBorders>
      </w:tcPr>
    </w:tblStylePr>
    <w:tblStylePr w:type="firstCol">
      <w:rPr>
        <w:b/>
        <w:bCs/>
      </w:rPr>
    </w:tblStylePr>
    <w:tblStylePr w:type="lastCol">
      <w:rPr>
        <w:b/>
        <w:bCs/>
      </w:rPr>
    </w:tblStylePr>
    <w:tblStylePr w:type="band1Vert">
      <w:tblPr/>
      <w:tcPr>
        <w:tcBorders>
          <w:top w:val="single" w:sz="8" w:space="0" w:color="59358C" w:themeColor="accent4"/>
          <w:left w:val="single" w:sz="8" w:space="0" w:color="59358C" w:themeColor="accent4"/>
          <w:bottom w:val="single" w:sz="8" w:space="0" w:color="59358C" w:themeColor="accent4"/>
          <w:right w:val="single" w:sz="8" w:space="0" w:color="59358C" w:themeColor="accent4"/>
        </w:tcBorders>
      </w:tcPr>
    </w:tblStylePr>
    <w:tblStylePr w:type="band1Horz">
      <w:tblPr/>
      <w:tcPr>
        <w:tcBorders>
          <w:top w:val="single" w:sz="8" w:space="0" w:color="59358C" w:themeColor="accent4"/>
          <w:left w:val="single" w:sz="8" w:space="0" w:color="59358C" w:themeColor="accent4"/>
          <w:bottom w:val="single" w:sz="8" w:space="0" w:color="59358C" w:themeColor="accent4"/>
          <w:right w:val="single" w:sz="8" w:space="0" w:color="59358C"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BCE4FA" w:themeColor="accent5"/>
        <w:left w:val="single" w:sz="8" w:space="0" w:color="BCE4FA" w:themeColor="accent5"/>
        <w:bottom w:val="single" w:sz="8" w:space="0" w:color="BCE4FA" w:themeColor="accent5"/>
        <w:right w:val="single" w:sz="8" w:space="0" w:color="BCE4FA" w:themeColor="accent5"/>
      </w:tblBorders>
    </w:tblPr>
    <w:tblStylePr w:type="firstRow">
      <w:pPr>
        <w:spacing w:before="0" w:after="0" w:line="240" w:lineRule="auto"/>
      </w:pPr>
      <w:rPr>
        <w:b/>
        <w:bCs/>
        <w:color w:val="FFFFFF" w:themeColor="background1"/>
      </w:rPr>
      <w:tblPr/>
      <w:tcPr>
        <w:shd w:val="clear" w:color="auto" w:fill="BCE4FA" w:themeFill="accent5"/>
      </w:tcPr>
    </w:tblStylePr>
    <w:tblStylePr w:type="lastRow">
      <w:pPr>
        <w:spacing w:before="0" w:after="0" w:line="240" w:lineRule="auto"/>
      </w:pPr>
      <w:rPr>
        <w:b/>
        <w:bCs/>
      </w:rPr>
      <w:tblPr/>
      <w:tcPr>
        <w:tcBorders>
          <w:top w:val="double" w:sz="6" w:space="0" w:color="BCE4FA" w:themeColor="accent5"/>
          <w:left w:val="single" w:sz="8" w:space="0" w:color="BCE4FA" w:themeColor="accent5"/>
          <w:bottom w:val="single" w:sz="8" w:space="0" w:color="BCE4FA" w:themeColor="accent5"/>
          <w:right w:val="single" w:sz="8" w:space="0" w:color="BCE4FA" w:themeColor="accent5"/>
        </w:tcBorders>
      </w:tcPr>
    </w:tblStylePr>
    <w:tblStylePr w:type="firstCol">
      <w:rPr>
        <w:b/>
        <w:bCs/>
      </w:rPr>
    </w:tblStylePr>
    <w:tblStylePr w:type="lastCol">
      <w:rPr>
        <w:b/>
        <w:bCs/>
      </w:rPr>
    </w:tblStylePr>
    <w:tblStylePr w:type="band1Vert">
      <w:tblPr/>
      <w:tcPr>
        <w:tcBorders>
          <w:top w:val="single" w:sz="8" w:space="0" w:color="BCE4FA" w:themeColor="accent5"/>
          <w:left w:val="single" w:sz="8" w:space="0" w:color="BCE4FA" w:themeColor="accent5"/>
          <w:bottom w:val="single" w:sz="8" w:space="0" w:color="BCE4FA" w:themeColor="accent5"/>
          <w:right w:val="single" w:sz="8" w:space="0" w:color="BCE4FA" w:themeColor="accent5"/>
        </w:tcBorders>
      </w:tcPr>
    </w:tblStylePr>
    <w:tblStylePr w:type="band1Horz">
      <w:tblPr/>
      <w:tcPr>
        <w:tcBorders>
          <w:top w:val="single" w:sz="8" w:space="0" w:color="BCE4FA" w:themeColor="accent5"/>
          <w:left w:val="single" w:sz="8" w:space="0" w:color="BCE4FA" w:themeColor="accent5"/>
          <w:bottom w:val="single" w:sz="8" w:space="0" w:color="BCE4FA" w:themeColor="accent5"/>
          <w:right w:val="single" w:sz="8" w:space="0" w:color="BCE4FA"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C00" w:themeColor="accent6"/>
        <w:left w:val="single" w:sz="8" w:space="0" w:color="FFCC00" w:themeColor="accent6"/>
        <w:bottom w:val="single" w:sz="8" w:space="0" w:color="FFCC00" w:themeColor="accent6"/>
        <w:right w:val="single" w:sz="8" w:space="0" w:color="FFCC00" w:themeColor="accent6"/>
      </w:tblBorders>
    </w:tblPr>
    <w:tblStylePr w:type="firstRow">
      <w:pPr>
        <w:spacing w:before="0" w:after="0" w:line="240" w:lineRule="auto"/>
      </w:pPr>
      <w:rPr>
        <w:b/>
        <w:bCs/>
        <w:color w:val="FFFFFF" w:themeColor="background1"/>
      </w:rPr>
      <w:tblPr/>
      <w:tcPr>
        <w:shd w:val="clear" w:color="auto" w:fill="FFCC00" w:themeFill="accent6"/>
      </w:tcPr>
    </w:tblStylePr>
    <w:tblStylePr w:type="lastRow">
      <w:pPr>
        <w:spacing w:before="0" w:after="0" w:line="240" w:lineRule="auto"/>
      </w:pPr>
      <w:rPr>
        <w:b/>
        <w:bCs/>
      </w:rPr>
      <w:tblPr/>
      <w:tcPr>
        <w:tcBorders>
          <w:top w:val="double" w:sz="6" w:space="0" w:color="FFCC00" w:themeColor="accent6"/>
          <w:left w:val="single" w:sz="8" w:space="0" w:color="FFCC00" w:themeColor="accent6"/>
          <w:bottom w:val="single" w:sz="8" w:space="0" w:color="FFCC00" w:themeColor="accent6"/>
          <w:right w:val="single" w:sz="8" w:space="0" w:color="FFCC00" w:themeColor="accent6"/>
        </w:tcBorders>
      </w:tcPr>
    </w:tblStylePr>
    <w:tblStylePr w:type="firstCol">
      <w:rPr>
        <w:b/>
        <w:bCs/>
      </w:rPr>
    </w:tblStylePr>
    <w:tblStylePr w:type="lastCol">
      <w:rPr>
        <w:b/>
        <w:bCs/>
      </w:rPr>
    </w:tblStylePr>
    <w:tblStylePr w:type="band1Vert">
      <w:tblPr/>
      <w:tcPr>
        <w:tcBorders>
          <w:top w:val="single" w:sz="8" w:space="0" w:color="FFCC00" w:themeColor="accent6"/>
          <w:left w:val="single" w:sz="8" w:space="0" w:color="FFCC00" w:themeColor="accent6"/>
          <w:bottom w:val="single" w:sz="8" w:space="0" w:color="FFCC00" w:themeColor="accent6"/>
          <w:right w:val="single" w:sz="8" w:space="0" w:color="FFCC00" w:themeColor="accent6"/>
        </w:tcBorders>
      </w:tcPr>
    </w:tblStylePr>
    <w:tblStylePr w:type="band1Horz">
      <w:tblPr/>
      <w:tcPr>
        <w:tcBorders>
          <w:top w:val="single" w:sz="8" w:space="0" w:color="FFCC00" w:themeColor="accent6"/>
          <w:left w:val="single" w:sz="8" w:space="0" w:color="FFCC00" w:themeColor="accent6"/>
          <w:bottom w:val="single" w:sz="8" w:space="0" w:color="FFCC00" w:themeColor="accent6"/>
          <w:right w:val="single" w:sz="8" w:space="0" w:color="FFCC00"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5989" w:themeColor="accent1" w:themeShade="BF"/>
    </w:rPr>
    <w:tblPr>
      <w:tblStyleRowBandSize w:val="1"/>
      <w:tblStyleColBandSize w:val="1"/>
      <w:tblBorders>
        <w:top w:val="single" w:sz="8" w:space="0" w:color="0078B7" w:themeColor="accent1"/>
        <w:bottom w:val="single" w:sz="8" w:space="0" w:color="0078B7" w:themeColor="accent1"/>
      </w:tblBorders>
    </w:tblPr>
    <w:tblStylePr w:type="firstRow">
      <w:pPr>
        <w:spacing w:before="0" w:after="0" w:line="240" w:lineRule="auto"/>
      </w:pPr>
      <w:rPr>
        <w:b/>
        <w:bCs/>
      </w:rPr>
      <w:tblPr/>
      <w:tcPr>
        <w:tcBorders>
          <w:top w:val="single" w:sz="8" w:space="0" w:color="0078B7" w:themeColor="accent1"/>
          <w:left w:val="nil"/>
          <w:bottom w:val="single" w:sz="8" w:space="0" w:color="0078B7" w:themeColor="accent1"/>
          <w:right w:val="nil"/>
          <w:insideH w:val="nil"/>
          <w:insideV w:val="nil"/>
        </w:tcBorders>
      </w:tcPr>
    </w:tblStylePr>
    <w:tblStylePr w:type="lastRow">
      <w:pPr>
        <w:spacing w:before="0" w:after="0" w:line="240" w:lineRule="auto"/>
      </w:pPr>
      <w:rPr>
        <w:b/>
        <w:bCs/>
      </w:rPr>
      <w:tblPr/>
      <w:tcPr>
        <w:tcBorders>
          <w:top w:val="single" w:sz="8" w:space="0" w:color="0078B7" w:themeColor="accent1"/>
          <w:left w:val="nil"/>
          <w:bottom w:val="single" w:sz="8" w:space="0" w:color="0078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E3FF" w:themeFill="accent1" w:themeFillTint="3F"/>
      </w:tcPr>
    </w:tblStylePr>
    <w:tblStylePr w:type="band1Horz">
      <w:tblPr/>
      <w:tcPr>
        <w:tcBorders>
          <w:left w:val="nil"/>
          <w:right w:val="nil"/>
          <w:insideH w:val="nil"/>
          <w:insideV w:val="nil"/>
        </w:tcBorders>
        <w:shd w:val="clear" w:color="auto" w:fill="AEE3FF" w:themeFill="accent1" w:themeFillTint="3F"/>
      </w:tcPr>
    </w:tblStylePr>
  </w:style>
  <w:style w:type="table" w:styleId="Ljusskuggning-dekorfrg2">
    <w:name w:val="Light Shading Accent 2"/>
    <w:basedOn w:val="Normaltabell"/>
    <w:uiPriority w:val="60"/>
    <w:rsid w:val="000A2A02"/>
    <w:rPr>
      <w:color w:val="A5031F" w:themeColor="accent2" w:themeShade="BF"/>
    </w:rPr>
    <w:tblPr>
      <w:tblStyleRowBandSize w:val="1"/>
      <w:tblStyleColBandSize w:val="1"/>
      <w:tblBorders>
        <w:top w:val="single" w:sz="8" w:space="0" w:color="DD052B" w:themeColor="accent2"/>
        <w:bottom w:val="single" w:sz="8" w:space="0" w:color="DD052B" w:themeColor="accent2"/>
      </w:tblBorders>
    </w:tblPr>
    <w:tblStylePr w:type="firstRow">
      <w:pPr>
        <w:spacing w:before="0" w:after="0" w:line="240" w:lineRule="auto"/>
      </w:pPr>
      <w:rPr>
        <w:b/>
        <w:bCs/>
      </w:rPr>
      <w:tblPr/>
      <w:tcPr>
        <w:tcBorders>
          <w:top w:val="single" w:sz="8" w:space="0" w:color="DD052B" w:themeColor="accent2"/>
          <w:left w:val="nil"/>
          <w:bottom w:val="single" w:sz="8" w:space="0" w:color="DD052B" w:themeColor="accent2"/>
          <w:right w:val="nil"/>
          <w:insideH w:val="nil"/>
          <w:insideV w:val="nil"/>
        </w:tcBorders>
      </w:tcPr>
    </w:tblStylePr>
    <w:tblStylePr w:type="lastRow">
      <w:pPr>
        <w:spacing w:before="0" w:after="0" w:line="240" w:lineRule="auto"/>
      </w:pPr>
      <w:rPr>
        <w:b/>
        <w:bCs/>
      </w:rPr>
      <w:tblPr/>
      <w:tcPr>
        <w:tcBorders>
          <w:top w:val="single" w:sz="8" w:space="0" w:color="DD052B" w:themeColor="accent2"/>
          <w:left w:val="nil"/>
          <w:bottom w:val="single" w:sz="8" w:space="0" w:color="DD05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AC5" w:themeFill="accent2" w:themeFillTint="3F"/>
      </w:tcPr>
    </w:tblStylePr>
    <w:tblStylePr w:type="band1Horz">
      <w:tblPr/>
      <w:tcPr>
        <w:tcBorders>
          <w:left w:val="nil"/>
          <w:right w:val="nil"/>
          <w:insideH w:val="nil"/>
          <w:insideV w:val="nil"/>
        </w:tcBorders>
        <w:shd w:val="clear" w:color="auto" w:fill="FDBAC5" w:themeFill="accent2" w:themeFillTint="3F"/>
      </w:tcPr>
    </w:tblStylePr>
  </w:style>
  <w:style w:type="table" w:styleId="Ljusskuggning-dekorfrg3">
    <w:name w:val="Light Shading Accent 3"/>
    <w:basedOn w:val="Normaltabell"/>
    <w:uiPriority w:val="60"/>
    <w:rsid w:val="000A2A02"/>
    <w:rPr>
      <w:color w:val="58891F" w:themeColor="accent3" w:themeShade="BF"/>
    </w:rPr>
    <w:tblPr>
      <w:tblStyleRowBandSize w:val="1"/>
      <w:tblStyleColBandSize w:val="1"/>
      <w:tblBorders>
        <w:top w:val="single" w:sz="8" w:space="0" w:color="76B82A" w:themeColor="accent3"/>
        <w:bottom w:val="single" w:sz="8" w:space="0" w:color="76B82A" w:themeColor="accent3"/>
      </w:tblBorders>
    </w:tblPr>
    <w:tblStylePr w:type="firstRow">
      <w:pPr>
        <w:spacing w:before="0" w:after="0" w:line="240" w:lineRule="auto"/>
      </w:pPr>
      <w:rPr>
        <w:b/>
        <w:bCs/>
      </w:rPr>
      <w:tblPr/>
      <w:tcPr>
        <w:tcBorders>
          <w:top w:val="single" w:sz="8" w:space="0" w:color="76B82A" w:themeColor="accent3"/>
          <w:left w:val="nil"/>
          <w:bottom w:val="single" w:sz="8" w:space="0" w:color="76B82A" w:themeColor="accent3"/>
          <w:right w:val="nil"/>
          <w:insideH w:val="nil"/>
          <w:insideV w:val="nil"/>
        </w:tcBorders>
      </w:tcPr>
    </w:tblStylePr>
    <w:tblStylePr w:type="lastRow">
      <w:pPr>
        <w:spacing w:before="0" w:after="0" w:line="240" w:lineRule="auto"/>
      </w:pPr>
      <w:rPr>
        <w:b/>
        <w:bCs/>
      </w:rPr>
      <w:tblPr/>
      <w:tcPr>
        <w:tcBorders>
          <w:top w:val="single" w:sz="8" w:space="0" w:color="76B82A" w:themeColor="accent3"/>
          <w:left w:val="nil"/>
          <w:bottom w:val="single" w:sz="8" w:space="0" w:color="76B82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C5" w:themeFill="accent3" w:themeFillTint="3F"/>
      </w:tcPr>
    </w:tblStylePr>
    <w:tblStylePr w:type="band1Horz">
      <w:tblPr/>
      <w:tcPr>
        <w:tcBorders>
          <w:left w:val="nil"/>
          <w:right w:val="nil"/>
          <w:insideH w:val="nil"/>
          <w:insideV w:val="nil"/>
        </w:tcBorders>
        <w:shd w:val="clear" w:color="auto" w:fill="DDF2C5" w:themeFill="accent3" w:themeFillTint="3F"/>
      </w:tcPr>
    </w:tblStylePr>
  </w:style>
  <w:style w:type="table" w:styleId="Ljusskuggning-dekorfrg4">
    <w:name w:val="Light Shading Accent 4"/>
    <w:basedOn w:val="Normaltabell"/>
    <w:uiPriority w:val="60"/>
    <w:rsid w:val="000A2A02"/>
    <w:rPr>
      <w:color w:val="422768" w:themeColor="accent4" w:themeShade="BF"/>
    </w:rPr>
    <w:tblPr>
      <w:tblStyleRowBandSize w:val="1"/>
      <w:tblStyleColBandSize w:val="1"/>
      <w:tblBorders>
        <w:top w:val="single" w:sz="8" w:space="0" w:color="59358C" w:themeColor="accent4"/>
        <w:bottom w:val="single" w:sz="8" w:space="0" w:color="59358C" w:themeColor="accent4"/>
      </w:tblBorders>
    </w:tblPr>
    <w:tblStylePr w:type="firstRow">
      <w:pPr>
        <w:spacing w:before="0" w:after="0" w:line="240" w:lineRule="auto"/>
      </w:pPr>
      <w:rPr>
        <w:b/>
        <w:bCs/>
      </w:rPr>
      <w:tblPr/>
      <w:tcPr>
        <w:tcBorders>
          <w:top w:val="single" w:sz="8" w:space="0" w:color="59358C" w:themeColor="accent4"/>
          <w:left w:val="nil"/>
          <w:bottom w:val="single" w:sz="8" w:space="0" w:color="59358C" w:themeColor="accent4"/>
          <w:right w:val="nil"/>
          <w:insideH w:val="nil"/>
          <w:insideV w:val="nil"/>
        </w:tcBorders>
      </w:tcPr>
    </w:tblStylePr>
    <w:tblStylePr w:type="lastRow">
      <w:pPr>
        <w:spacing w:before="0" w:after="0" w:line="240" w:lineRule="auto"/>
      </w:pPr>
      <w:rPr>
        <w:b/>
        <w:bCs/>
      </w:rPr>
      <w:tblPr/>
      <w:tcPr>
        <w:tcBorders>
          <w:top w:val="single" w:sz="8" w:space="0" w:color="59358C" w:themeColor="accent4"/>
          <w:left w:val="nil"/>
          <w:bottom w:val="single" w:sz="8" w:space="0" w:color="5935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6E9" w:themeFill="accent4" w:themeFillTint="3F"/>
      </w:tcPr>
    </w:tblStylePr>
    <w:tblStylePr w:type="band1Horz">
      <w:tblPr/>
      <w:tcPr>
        <w:tcBorders>
          <w:left w:val="nil"/>
          <w:right w:val="nil"/>
          <w:insideH w:val="nil"/>
          <w:insideV w:val="nil"/>
        </w:tcBorders>
        <w:shd w:val="clear" w:color="auto" w:fill="D4C6E9" w:themeFill="accent4" w:themeFillTint="3F"/>
      </w:tcPr>
    </w:tblStylePr>
  </w:style>
  <w:style w:type="table" w:styleId="Ljusskuggning-dekorfrg5">
    <w:name w:val="Light Shading Accent 5"/>
    <w:basedOn w:val="Normaltabell"/>
    <w:uiPriority w:val="60"/>
    <w:rsid w:val="000A2A02"/>
    <w:rPr>
      <w:color w:val="55BAF2" w:themeColor="accent5" w:themeShade="BF"/>
    </w:rPr>
    <w:tblPr>
      <w:tblStyleRowBandSize w:val="1"/>
      <w:tblStyleColBandSize w:val="1"/>
      <w:tblBorders>
        <w:top w:val="single" w:sz="8" w:space="0" w:color="BCE4FA" w:themeColor="accent5"/>
        <w:bottom w:val="single" w:sz="8" w:space="0" w:color="BCE4FA" w:themeColor="accent5"/>
      </w:tblBorders>
    </w:tblPr>
    <w:tblStylePr w:type="firstRow">
      <w:pPr>
        <w:spacing w:before="0" w:after="0" w:line="240" w:lineRule="auto"/>
      </w:pPr>
      <w:rPr>
        <w:b/>
        <w:bCs/>
      </w:rPr>
      <w:tblPr/>
      <w:tcPr>
        <w:tcBorders>
          <w:top w:val="single" w:sz="8" w:space="0" w:color="BCE4FA" w:themeColor="accent5"/>
          <w:left w:val="nil"/>
          <w:bottom w:val="single" w:sz="8" w:space="0" w:color="BCE4FA" w:themeColor="accent5"/>
          <w:right w:val="nil"/>
          <w:insideH w:val="nil"/>
          <w:insideV w:val="nil"/>
        </w:tcBorders>
      </w:tcPr>
    </w:tblStylePr>
    <w:tblStylePr w:type="lastRow">
      <w:pPr>
        <w:spacing w:before="0" w:after="0" w:line="240" w:lineRule="auto"/>
      </w:pPr>
      <w:rPr>
        <w:b/>
        <w:bCs/>
      </w:rPr>
      <w:tblPr/>
      <w:tcPr>
        <w:tcBorders>
          <w:top w:val="single" w:sz="8" w:space="0" w:color="BCE4FA" w:themeColor="accent5"/>
          <w:left w:val="nil"/>
          <w:bottom w:val="single" w:sz="8" w:space="0" w:color="BCE4F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FD" w:themeFill="accent5" w:themeFillTint="3F"/>
      </w:tcPr>
    </w:tblStylePr>
    <w:tblStylePr w:type="band1Horz">
      <w:tblPr/>
      <w:tcPr>
        <w:tcBorders>
          <w:left w:val="nil"/>
          <w:right w:val="nil"/>
          <w:insideH w:val="nil"/>
          <w:insideV w:val="nil"/>
        </w:tcBorders>
        <w:shd w:val="clear" w:color="auto" w:fill="EEF8FD" w:themeFill="accent5" w:themeFillTint="3F"/>
      </w:tcPr>
    </w:tblStylePr>
  </w:style>
  <w:style w:type="table" w:styleId="Ljusskuggning-dekorfrg6">
    <w:name w:val="Light Shading Accent 6"/>
    <w:basedOn w:val="Normaltabell"/>
    <w:uiPriority w:val="60"/>
    <w:rsid w:val="000A2A02"/>
    <w:rPr>
      <w:color w:val="BF9800" w:themeColor="accent6" w:themeShade="BF"/>
    </w:rPr>
    <w:tblPr>
      <w:tblStyleRowBandSize w:val="1"/>
      <w:tblStyleColBandSize w:val="1"/>
      <w:tblBorders>
        <w:top w:val="single" w:sz="8" w:space="0" w:color="FFCC00" w:themeColor="accent6"/>
        <w:bottom w:val="single" w:sz="8" w:space="0" w:color="FFCC00" w:themeColor="accent6"/>
      </w:tblBorders>
    </w:tblPr>
    <w:tblStylePr w:type="firstRow">
      <w:pPr>
        <w:spacing w:before="0" w:after="0" w:line="240" w:lineRule="auto"/>
      </w:pPr>
      <w:rPr>
        <w:b/>
        <w:bCs/>
      </w:rPr>
      <w:tblPr/>
      <w:tcPr>
        <w:tcBorders>
          <w:top w:val="single" w:sz="8" w:space="0" w:color="FFCC00" w:themeColor="accent6"/>
          <w:left w:val="nil"/>
          <w:bottom w:val="single" w:sz="8" w:space="0" w:color="FFCC00" w:themeColor="accent6"/>
          <w:right w:val="nil"/>
          <w:insideH w:val="nil"/>
          <w:insideV w:val="nil"/>
        </w:tcBorders>
      </w:tcPr>
    </w:tblStylePr>
    <w:tblStylePr w:type="lastRow">
      <w:pPr>
        <w:spacing w:before="0" w:after="0" w:line="240" w:lineRule="auto"/>
      </w:pPr>
      <w:rPr>
        <w:b/>
        <w:bCs/>
      </w:rPr>
      <w:tblPr/>
      <w:tcPr>
        <w:tcBorders>
          <w:top w:val="single" w:sz="8" w:space="0" w:color="FFCC00" w:themeColor="accent6"/>
          <w:left w:val="nil"/>
          <w:bottom w:val="single" w:sz="8" w:space="0" w:color="FFC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78B7" w:themeColor="accent1"/>
        <w:left w:val="single" w:sz="8" w:space="0" w:color="0078B7" w:themeColor="accent1"/>
        <w:bottom w:val="single" w:sz="8" w:space="0" w:color="0078B7" w:themeColor="accent1"/>
        <w:right w:val="single" w:sz="8" w:space="0" w:color="0078B7" w:themeColor="accent1"/>
        <w:insideH w:val="single" w:sz="8" w:space="0" w:color="0078B7" w:themeColor="accent1"/>
        <w:insideV w:val="single" w:sz="8" w:space="0" w:color="0078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B7" w:themeColor="accent1"/>
          <w:left w:val="single" w:sz="8" w:space="0" w:color="0078B7" w:themeColor="accent1"/>
          <w:bottom w:val="single" w:sz="18" w:space="0" w:color="0078B7" w:themeColor="accent1"/>
          <w:right w:val="single" w:sz="8" w:space="0" w:color="0078B7" w:themeColor="accent1"/>
          <w:insideH w:val="nil"/>
          <w:insideV w:val="single" w:sz="8" w:space="0" w:color="0078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B7" w:themeColor="accent1"/>
          <w:left w:val="single" w:sz="8" w:space="0" w:color="0078B7" w:themeColor="accent1"/>
          <w:bottom w:val="single" w:sz="8" w:space="0" w:color="0078B7" w:themeColor="accent1"/>
          <w:right w:val="single" w:sz="8" w:space="0" w:color="0078B7" w:themeColor="accent1"/>
          <w:insideH w:val="nil"/>
          <w:insideV w:val="single" w:sz="8" w:space="0" w:color="0078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B7" w:themeColor="accent1"/>
          <w:left w:val="single" w:sz="8" w:space="0" w:color="0078B7" w:themeColor="accent1"/>
          <w:bottom w:val="single" w:sz="8" w:space="0" w:color="0078B7" w:themeColor="accent1"/>
          <w:right w:val="single" w:sz="8" w:space="0" w:color="0078B7" w:themeColor="accent1"/>
        </w:tcBorders>
      </w:tcPr>
    </w:tblStylePr>
    <w:tblStylePr w:type="band1Vert">
      <w:tblPr/>
      <w:tcPr>
        <w:tcBorders>
          <w:top w:val="single" w:sz="8" w:space="0" w:color="0078B7" w:themeColor="accent1"/>
          <w:left w:val="single" w:sz="8" w:space="0" w:color="0078B7" w:themeColor="accent1"/>
          <w:bottom w:val="single" w:sz="8" w:space="0" w:color="0078B7" w:themeColor="accent1"/>
          <w:right w:val="single" w:sz="8" w:space="0" w:color="0078B7" w:themeColor="accent1"/>
        </w:tcBorders>
        <w:shd w:val="clear" w:color="auto" w:fill="AEE3FF" w:themeFill="accent1" w:themeFillTint="3F"/>
      </w:tcPr>
    </w:tblStylePr>
    <w:tblStylePr w:type="band1Horz">
      <w:tblPr/>
      <w:tcPr>
        <w:tcBorders>
          <w:top w:val="single" w:sz="8" w:space="0" w:color="0078B7" w:themeColor="accent1"/>
          <w:left w:val="single" w:sz="8" w:space="0" w:color="0078B7" w:themeColor="accent1"/>
          <w:bottom w:val="single" w:sz="8" w:space="0" w:color="0078B7" w:themeColor="accent1"/>
          <w:right w:val="single" w:sz="8" w:space="0" w:color="0078B7" w:themeColor="accent1"/>
          <w:insideV w:val="single" w:sz="8" w:space="0" w:color="0078B7" w:themeColor="accent1"/>
        </w:tcBorders>
        <w:shd w:val="clear" w:color="auto" w:fill="AEE3FF" w:themeFill="accent1" w:themeFillTint="3F"/>
      </w:tcPr>
    </w:tblStylePr>
    <w:tblStylePr w:type="band2Horz">
      <w:tblPr/>
      <w:tcPr>
        <w:tcBorders>
          <w:top w:val="single" w:sz="8" w:space="0" w:color="0078B7" w:themeColor="accent1"/>
          <w:left w:val="single" w:sz="8" w:space="0" w:color="0078B7" w:themeColor="accent1"/>
          <w:bottom w:val="single" w:sz="8" w:space="0" w:color="0078B7" w:themeColor="accent1"/>
          <w:right w:val="single" w:sz="8" w:space="0" w:color="0078B7" w:themeColor="accent1"/>
          <w:insideV w:val="single" w:sz="8" w:space="0" w:color="0078B7"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DD052B" w:themeColor="accent2"/>
        <w:left w:val="single" w:sz="8" w:space="0" w:color="DD052B" w:themeColor="accent2"/>
        <w:bottom w:val="single" w:sz="8" w:space="0" w:color="DD052B" w:themeColor="accent2"/>
        <w:right w:val="single" w:sz="8" w:space="0" w:color="DD052B" w:themeColor="accent2"/>
        <w:insideH w:val="single" w:sz="8" w:space="0" w:color="DD052B" w:themeColor="accent2"/>
        <w:insideV w:val="single" w:sz="8" w:space="0" w:color="DD05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052B" w:themeColor="accent2"/>
          <w:left w:val="single" w:sz="8" w:space="0" w:color="DD052B" w:themeColor="accent2"/>
          <w:bottom w:val="single" w:sz="18" w:space="0" w:color="DD052B" w:themeColor="accent2"/>
          <w:right w:val="single" w:sz="8" w:space="0" w:color="DD052B" w:themeColor="accent2"/>
          <w:insideH w:val="nil"/>
          <w:insideV w:val="single" w:sz="8" w:space="0" w:color="DD05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052B" w:themeColor="accent2"/>
          <w:left w:val="single" w:sz="8" w:space="0" w:color="DD052B" w:themeColor="accent2"/>
          <w:bottom w:val="single" w:sz="8" w:space="0" w:color="DD052B" w:themeColor="accent2"/>
          <w:right w:val="single" w:sz="8" w:space="0" w:color="DD052B" w:themeColor="accent2"/>
          <w:insideH w:val="nil"/>
          <w:insideV w:val="single" w:sz="8" w:space="0" w:color="DD05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052B" w:themeColor="accent2"/>
          <w:left w:val="single" w:sz="8" w:space="0" w:color="DD052B" w:themeColor="accent2"/>
          <w:bottom w:val="single" w:sz="8" w:space="0" w:color="DD052B" w:themeColor="accent2"/>
          <w:right w:val="single" w:sz="8" w:space="0" w:color="DD052B" w:themeColor="accent2"/>
        </w:tcBorders>
      </w:tcPr>
    </w:tblStylePr>
    <w:tblStylePr w:type="band1Vert">
      <w:tblPr/>
      <w:tcPr>
        <w:tcBorders>
          <w:top w:val="single" w:sz="8" w:space="0" w:color="DD052B" w:themeColor="accent2"/>
          <w:left w:val="single" w:sz="8" w:space="0" w:color="DD052B" w:themeColor="accent2"/>
          <w:bottom w:val="single" w:sz="8" w:space="0" w:color="DD052B" w:themeColor="accent2"/>
          <w:right w:val="single" w:sz="8" w:space="0" w:color="DD052B" w:themeColor="accent2"/>
        </w:tcBorders>
        <w:shd w:val="clear" w:color="auto" w:fill="FDBAC5" w:themeFill="accent2" w:themeFillTint="3F"/>
      </w:tcPr>
    </w:tblStylePr>
    <w:tblStylePr w:type="band1Horz">
      <w:tblPr/>
      <w:tcPr>
        <w:tcBorders>
          <w:top w:val="single" w:sz="8" w:space="0" w:color="DD052B" w:themeColor="accent2"/>
          <w:left w:val="single" w:sz="8" w:space="0" w:color="DD052B" w:themeColor="accent2"/>
          <w:bottom w:val="single" w:sz="8" w:space="0" w:color="DD052B" w:themeColor="accent2"/>
          <w:right w:val="single" w:sz="8" w:space="0" w:color="DD052B" w:themeColor="accent2"/>
          <w:insideV w:val="single" w:sz="8" w:space="0" w:color="DD052B" w:themeColor="accent2"/>
        </w:tcBorders>
        <w:shd w:val="clear" w:color="auto" w:fill="FDBAC5" w:themeFill="accent2" w:themeFillTint="3F"/>
      </w:tcPr>
    </w:tblStylePr>
    <w:tblStylePr w:type="band2Horz">
      <w:tblPr/>
      <w:tcPr>
        <w:tcBorders>
          <w:top w:val="single" w:sz="8" w:space="0" w:color="DD052B" w:themeColor="accent2"/>
          <w:left w:val="single" w:sz="8" w:space="0" w:color="DD052B" w:themeColor="accent2"/>
          <w:bottom w:val="single" w:sz="8" w:space="0" w:color="DD052B" w:themeColor="accent2"/>
          <w:right w:val="single" w:sz="8" w:space="0" w:color="DD052B" w:themeColor="accent2"/>
          <w:insideV w:val="single" w:sz="8" w:space="0" w:color="DD052B"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76B82A" w:themeColor="accent3"/>
        <w:left w:val="single" w:sz="8" w:space="0" w:color="76B82A" w:themeColor="accent3"/>
        <w:bottom w:val="single" w:sz="8" w:space="0" w:color="76B82A" w:themeColor="accent3"/>
        <w:right w:val="single" w:sz="8" w:space="0" w:color="76B82A" w:themeColor="accent3"/>
        <w:insideH w:val="single" w:sz="8" w:space="0" w:color="76B82A" w:themeColor="accent3"/>
        <w:insideV w:val="single" w:sz="8" w:space="0" w:color="76B82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B82A" w:themeColor="accent3"/>
          <w:left w:val="single" w:sz="8" w:space="0" w:color="76B82A" w:themeColor="accent3"/>
          <w:bottom w:val="single" w:sz="18" w:space="0" w:color="76B82A" w:themeColor="accent3"/>
          <w:right w:val="single" w:sz="8" w:space="0" w:color="76B82A" w:themeColor="accent3"/>
          <w:insideH w:val="nil"/>
          <w:insideV w:val="single" w:sz="8" w:space="0" w:color="76B82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B82A" w:themeColor="accent3"/>
          <w:left w:val="single" w:sz="8" w:space="0" w:color="76B82A" w:themeColor="accent3"/>
          <w:bottom w:val="single" w:sz="8" w:space="0" w:color="76B82A" w:themeColor="accent3"/>
          <w:right w:val="single" w:sz="8" w:space="0" w:color="76B82A" w:themeColor="accent3"/>
          <w:insideH w:val="nil"/>
          <w:insideV w:val="single" w:sz="8" w:space="0" w:color="76B82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B82A" w:themeColor="accent3"/>
          <w:left w:val="single" w:sz="8" w:space="0" w:color="76B82A" w:themeColor="accent3"/>
          <w:bottom w:val="single" w:sz="8" w:space="0" w:color="76B82A" w:themeColor="accent3"/>
          <w:right w:val="single" w:sz="8" w:space="0" w:color="76B82A" w:themeColor="accent3"/>
        </w:tcBorders>
      </w:tcPr>
    </w:tblStylePr>
    <w:tblStylePr w:type="band1Vert">
      <w:tblPr/>
      <w:tcPr>
        <w:tcBorders>
          <w:top w:val="single" w:sz="8" w:space="0" w:color="76B82A" w:themeColor="accent3"/>
          <w:left w:val="single" w:sz="8" w:space="0" w:color="76B82A" w:themeColor="accent3"/>
          <w:bottom w:val="single" w:sz="8" w:space="0" w:color="76B82A" w:themeColor="accent3"/>
          <w:right w:val="single" w:sz="8" w:space="0" w:color="76B82A" w:themeColor="accent3"/>
        </w:tcBorders>
        <w:shd w:val="clear" w:color="auto" w:fill="DDF2C5" w:themeFill="accent3" w:themeFillTint="3F"/>
      </w:tcPr>
    </w:tblStylePr>
    <w:tblStylePr w:type="band1Horz">
      <w:tblPr/>
      <w:tcPr>
        <w:tcBorders>
          <w:top w:val="single" w:sz="8" w:space="0" w:color="76B82A" w:themeColor="accent3"/>
          <w:left w:val="single" w:sz="8" w:space="0" w:color="76B82A" w:themeColor="accent3"/>
          <w:bottom w:val="single" w:sz="8" w:space="0" w:color="76B82A" w:themeColor="accent3"/>
          <w:right w:val="single" w:sz="8" w:space="0" w:color="76B82A" w:themeColor="accent3"/>
          <w:insideV w:val="single" w:sz="8" w:space="0" w:color="76B82A" w:themeColor="accent3"/>
        </w:tcBorders>
        <w:shd w:val="clear" w:color="auto" w:fill="DDF2C5" w:themeFill="accent3" w:themeFillTint="3F"/>
      </w:tcPr>
    </w:tblStylePr>
    <w:tblStylePr w:type="band2Horz">
      <w:tblPr/>
      <w:tcPr>
        <w:tcBorders>
          <w:top w:val="single" w:sz="8" w:space="0" w:color="76B82A" w:themeColor="accent3"/>
          <w:left w:val="single" w:sz="8" w:space="0" w:color="76B82A" w:themeColor="accent3"/>
          <w:bottom w:val="single" w:sz="8" w:space="0" w:color="76B82A" w:themeColor="accent3"/>
          <w:right w:val="single" w:sz="8" w:space="0" w:color="76B82A" w:themeColor="accent3"/>
          <w:insideV w:val="single" w:sz="8" w:space="0" w:color="76B82A"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59358C" w:themeColor="accent4"/>
        <w:left w:val="single" w:sz="8" w:space="0" w:color="59358C" w:themeColor="accent4"/>
        <w:bottom w:val="single" w:sz="8" w:space="0" w:color="59358C" w:themeColor="accent4"/>
        <w:right w:val="single" w:sz="8" w:space="0" w:color="59358C" w:themeColor="accent4"/>
        <w:insideH w:val="single" w:sz="8" w:space="0" w:color="59358C" w:themeColor="accent4"/>
        <w:insideV w:val="single" w:sz="8" w:space="0" w:color="5935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358C" w:themeColor="accent4"/>
          <w:left w:val="single" w:sz="8" w:space="0" w:color="59358C" w:themeColor="accent4"/>
          <w:bottom w:val="single" w:sz="18" w:space="0" w:color="59358C" w:themeColor="accent4"/>
          <w:right w:val="single" w:sz="8" w:space="0" w:color="59358C" w:themeColor="accent4"/>
          <w:insideH w:val="nil"/>
          <w:insideV w:val="single" w:sz="8" w:space="0" w:color="5935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358C" w:themeColor="accent4"/>
          <w:left w:val="single" w:sz="8" w:space="0" w:color="59358C" w:themeColor="accent4"/>
          <w:bottom w:val="single" w:sz="8" w:space="0" w:color="59358C" w:themeColor="accent4"/>
          <w:right w:val="single" w:sz="8" w:space="0" w:color="59358C" w:themeColor="accent4"/>
          <w:insideH w:val="nil"/>
          <w:insideV w:val="single" w:sz="8" w:space="0" w:color="5935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358C" w:themeColor="accent4"/>
          <w:left w:val="single" w:sz="8" w:space="0" w:color="59358C" w:themeColor="accent4"/>
          <w:bottom w:val="single" w:sz="8" w:space="0" w:color="59358C" w:themeColor="accent4"/>
          <w:right w:val="single" w:sz="8" w:space="0" w:color="59358C" w:themeColor="accent4"/>
        </w:tcBorders>
      </w:tcPr>
    </w:tblStylePr>
    <w:tblStylePr w:type="band1Vert">
      <w:tblPr/>
      <w:tcPr>
        <w:tcBorders>
          <w:top w:val="single" w:sz="8" w:space="0" w:color="59358C" w:themeColor="accent4"/>
          <w:left w:val="single" w:sz="8" w:space="0" w:color="59358C" w:themeColor="accent4"/>
          <w:bottom w:val="single" w:sz="8" w:space="0" w:color="59358C" w:themeColor="accent4"/>
          <w:right w:val="single" w:sz="8" w:space="0" w:color="59358C" w:themeColor="accent4"/>
        </w:tcBorders>
        <w:shd w:val="clear" w:color="auto" w:fill="D4C6E9" w:themeFill="accent4" w:themeFillTint="3F"/>
      </w:tcPr>
    </w:tblStylePr>
    <w:tblStylePr w:type="band1Horz">
      <w:tblPr/>
      <w:tcPr>
        <w:tcBorders>
          <w:top w:val="single" w:sz="8" w:space="0" w:color="59358C" w:themeColor="accent4"/>
          <w:left w:val="single" w:sz="8" w:space="0" w:color="59358C" w:themeColor="accent4"/>
          <w:bottom w:val="single" w:sz="8" w:space="0" w:color="59358C" w:themeColor="accent4"/>
          <w:right w:val="single" w:sz="8" w:space="0" w:color="59358C" w:themeColor="accent4"/>
          <w:insideV w:val="single" w:sz="8" w:space="0" w:color="59358C" w:themeColor="accent4"/>
        </w:tcBorders>
        <w:shd w:val="clear" w:color="auto" w:fill="D4C6E9" w:themeFill="accent4" w:themeFillTint="3F"/>
      </w:tcPr>
    </w:tblStylePr>
    <w:tblStylePr w:type="band2Horz">
      <w:tblPr/>
      <w:tcPr>
        <w:tcBorders>
          <w:top w:val="single" w:sz="8" w:space="0" w:color="59358C" w:themeColor="accent4"/>
          <w:left w:val="single" w:sz="8" w:space="0" w:color="59358C" w:themeColor="accent4"/>
          <w:bottom w:val="single" w:sz="8" w:space="0" w:color="59358C" w:themeColor="accent4"/>
          <w:right w:val="single" w:sz="8" w:space="0" w:color="59358C" w:themeColor="accent4"/>
          <w:insideV w:val="single" w:sz="8" w:space="0" w:color="59358C"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BCE4FA" w:themeColor="accent5"/>
        <w:left w:val="single" w:sz="8" w:space="0" w:color="BCE4FA" w:themeColor="accent5"/>
        <w:bottom w:val="single" w:sz="8" w:space="0" w:color="BCE4FA" w:themeColor="accent5"/>
        <w:right w:val="single" w:sz="8" w:space="0" w:color="BCE4FA" w:themeColor="accent5"/>
        <w:insideH w:val="single" w:sz="8" w:space="0" w:color="BCE4FA" w:themeColor="accent5"/>
        <w:insideV w:val="single" w:sz="8" w:space="0" w:color="BCE4F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E4FA" w:themeColor="accent5"/>
          <w:left w:val="single" w:sz="8" w:space="0" w:color="BCE4FA" w:themeColor="accent5"/>
          <w:bottom w:val="single" w:sz="18" w:space="0" w:color="BCE4FA" w:themeColor="accent5"/>
          <w:right w:val="single" w:sz="8" w:space="0" w:color="BCE4FA" w:themeColor="accent5"/>
          <w:insideH w:val="nil"/>
          <w:insideV w:val="single" w:sz="8" w:space="0" w:color="BCE4F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E4FA" w:themeColor="accent5"/>
          <w:left w:val="single" w:sz="8" w:space="0" w:color="BCE4FA" w:themeColor="accent5"/>
          <w:bottom w:val="single" w:sz="8" w:space="0" w:color="BCE4FA" w:themeColor="accent5"/>
          <w:right w:val="single" w:sz="8" w:space="0" w:color="BCE4FA" w:themeColor="accent5"/>
          <w:insideH w:val="nil"/>
          <w:insideV w:val="single" w:sz="8" w:space="0" w:color="BCE4F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E4FA" w:themeColor="accent5"/>
          <w:left w:val="single" w:sz="8" w:space="0" w:color="BCE4FA" w:themeColor="accent5"/>
          <w:bottom w:val="single" w:sz="8" w:space="0" w:color="BCE4FA" w:themeColor="accent5"/>
          <w:right w:val="single" w:sz="8" w:space="0" w:color="BCE4FA" w:themeColor="accent5"/>
        </w:tcBorders>
      </w:tcPr>
    </w:tblStylePr>
    <w:tblStylePr w:type="band1Vert">
      <w:tblPr/>
      <w:tcPr>
        <w:tcBorders>
          <w:top w:val="single" w:sz="8" w:space="0" w:color="BCE4FA" w:themeColor="accent5"/>
          <w:left w:val="single" w:sz="8" w:space="0" w:color="BCE4FA" w:themeColor="accent5"/>
          <w:bottom w:val="single" w:sz="8" w:space="0" w:color="BCE4FA" w:themeColor="accent5"/>
          <w:right w:val="single" w:sz="8" w:space="0" w:color="BCE4FA" w:themeColor="accent5"/>
        </w:tcBorders>
        <w:shd w:val="clear" w:color="auto" w:fill="EEF8FD" w:themeFill="accent5" w:themeFillTint="3F"/>
      </w:tcPr>
    </w:tblStylePr>
    <w:tblStylePr w:type="band1Horz">
      <w:tblPr/>
      <w:tcPr>
        <w:tcBorders>
          <w:top w:val="single" w:sz="8" w:space="0" w:color="BCE4FA" w:themeColor="accent5"/>
          <w:left w:val="single" w:sz="8" w:space="0" w:color="BCE4FA" w:themeColor="accent5"/>
          <w:bottom w:val="single" w:sz="8" w:space="0" w:color="BCE4FA" w:themeColor="accent5"/>
          <w:right w:val="single" w:sz="8" w:space="0" w:color="BCE4FA" w:themeColor="accent5"/>
          <w:insideV w:val="single" w:sz="8" w:space="0" w:color="BCE4FA" w:themeColor="accent5"/>
        </w:tcBorders>
        <w:shd w:val="clear" w:color="auto" w:fill="EEF8FD" w:themeFill="accent5" w:themeFillTint="3F"/>
      </w:tcPr>
    </w:tblStylePr>
    <w:tblStylePr w:type="band2Horz">
      <w:tblPr/>
      <w:tcPr>
        <w:tcBorders>
          <w:top w:val="single" w:sz="8" w:space="0" w:color="BCE4FA" w:themeColor="accent5"/>
          <w:left w:val="single" w:sz="8" w:space="0" w:color="BCE4FA" w:themeColor="accent5"/>
          <w:bottom w:val="single" w:sz="8" w:space="0" w:color="BCE4FA" w:themeColor="accent5"/>
          <w:right w:val="single" w:sz="8" w:space="0" w:color="BCE4FA" w:themeColor="accent5"/>
          <w:insideV w:val="single" w:sz="8" w:space="0" w:color="BCE4FA"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C00" w:themeColor="accent6"/>
        <w:left w:val="single" w:sz="8" w:space="0" w:color="FFCC00" w:themeColor="accent6"/>
        <w:bottom w:val="single" w:sz="8" w:space="0" w:color="FFCC00" w:themeColor="accent6"/>
        <w:right w:val="single" w:sz="8" w:space="0" w:color="FFCC00" w:themeColor="accent6"/>
        <w:insideH w:val="single" w:sz="8" w:space="0" w:color="FFCC00" w:themeColor="accent6"/>
        <w:insideV w:val="single" w:sz="8" w:space="0" w:color="FFC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6"/>
          <w:left w:val="single" w:sz="8" w:space="0" w:color="FFCC00" w:themeColor="accent6"/>
          <w:bottom w:val="single" w:sz="18" w:space="0" w:color="FFCC00" w:themeColor="accent6"/>
          <w:right w:val="single" w:sz="8" w:space="0" w:color="FFCC00" w:themeColor="accent6"/>
          <w:insideH w:val="nil"/>
          <w:insideV w:val="single" w:sz="8" w:space="0" w:color="FFC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6"/>
          <w:left w:val="single" w:sz="8" w:space="0" w:color="FFCC00" w:themeColor="accent6"/>
          <w:bottom w:val="single" w:sz="8" w:space="0" w:color="FFCC00" w:themeColor="accent6"/>
          <w:right w:val="single" w:sz="8" w:space="0" w:color="FFCC00" w:themeColor="accent6"/>
          <w:insideH w:val="nil"/>
          <w:insideV w:val="single" w:sz="8" w:space="0" w:color="FFC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6"/>
          <w:left w:val="single" w:sz="8" w:space="0" w:color="FFCC00" w:themeColor="accent6"/>
          <w:bottom w:val="single" w:sz="8" w:space="0" w:color="FFCC00" w:themeColor="accent6"/>
          <w:right w:val="single" w:sz="8" w:space="0" w:color="FFCC00" w:themeColor="accent6"/>
        </w:tcBorders>
      </w:tcPr>
    </w:tblStylePr>
    <w:tblStylePr w:type="band1Vert">
      <w:tblPr/>
      <w:tcPr>
        <w:tcBorders>
          <w:top w:val="single" w:sz="8" w:space="0" w:color="FFCC00" w:themeColor="accent6"/>
          <w:left w:val="single" w:sz="8" w:space="0" w:color="FFCC00" w:themeColor="accent6"/>
          <w:bottom w:val="single" w:sz="8" w:space="0" w:color="FFCC00" w:themeColor="accent6"/>
          <w:right w:val="single" w:sz="8" w:space="0" w:color="FFCC00" w:themeColor="accent6"/>
        </w:tcBorders>
        <w:shd w:val="clear" w:color="auto" w:fill="FFF2C0" w:themeFill="accent6" w:themeFillTint="3F"/>
      </w:tcPr>
    </w:tblStylePr>
    <w:tblStylePr w:type="band1Horz">
      <w:tblPr/>
      <w:tcPr>
        <w:tcBorders>
          <w:top w:val="single" w:sz="8" w:space="0" w:color="FFCC00" w:themeColor="accent6"/>
          <w:left w:val="single" w:sz="8" w:space="0" w:color="FFCC00" w:themeColor="accent6"/>
          <w:bottom w:val="single" w:sz="8" w:space="0" w:color="FFCC00" w:themeColor="accent6"/>
          <w:right w:val="single" w:sz="8" w:space="0" w:color="FFCC00" w:themeColor="accent6"/>
          <w:insideV w:val="single" w:sz="8" w:space="0" w:color="FFCC00" w:themeColor="accent6"/>
        </w:tcBorders>
        <w:shd w:val="clear" w:color="auto" w:fill="FFF2C0" w:themeFill="accent6" w:themeFillTint="3F"/>
      </w:tcPr>
    </w:tblStylePr>
    <w:tblStylePr w:type="band2Horz">
      <w:tblPr/>
      <w:tcPr>
        <w:tcBorders>
          <w:top w:val="single" w:sz="8" w:space="0" w:color="FFCC00" w:themeColor="accent6"/>
          <w:left w:val="single" w:sz="8" w:space="0" w:color="FFCC00" w:themeColor="accent6"/>
          <w:bottom w:val="single" w:sz="8" w:space="0" w:color="FFCC00" w:themeColor="accent6"/>
          <w:right w:val="single" w:sz="8" w:space="0" w:color="FFCC00" w:themeColor="accent6"/>
          <w:insideV w:val="single" w:sz="8" w:space="0" w:color="FFCC00"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78B7" w:themeColor="accent1"/>
        <w:bottom w:val="single" w:sz="8" w:space="0" w:color="0078B7" w:themeColor="accent1"/>
      </w:tblBorders>
    </w:tblPr>
    <w:tblStylePr w:type="firstRow">
      <w:rPr>
        <w:rFonts w:asciiTheme="majorHAnsi" w:eastAsiaTheme="majorEastAsia" w:hAnsiTheme="majorHAnsi" w:cstheme="majorBidi"/>
      </w:rPr>
      <w:tblPr/>
      <w:tcPr>
        <w:tcBorders>
          <w:top w:val="nil"/>
          <w:bottom w:val="single" w:sz="8" w:space="0" w:color="0078B7" w:themeColor="accent1"/>
        </w:tcBorders>
      </w:tcPr>
    </w:tblStylePr>
    <w:tblStylePr w:type="lastRow">
      <w:rPr>
        <w:b/>
        <w:bCs/>
        <w:color w:val="000000" w:themeColor="text2"/>
      </w:rPr>
      <w:tblPr/>
      <w:tcPr>
        <w:tcBorders>
          <w:top w:val="single" w:sz="8" w:space="0" w:color="0078B7" w:themeColor="accent1"/>
          <w:bottom w:val="single" w:sz="8" w:space="0" w:color="0078B7" w:themeColor="accent1"/>
        </w:tcBorders>
      </w:tcPr>
    </w:tblStylePr>
    <w:tblStylePr w:type="firstCol">
      <w:rPr>
        <w:b/>
        <w:bCs/>
      </w:rPr>
    </w:tblStylePr>
    <w:tblStylePr w:type="lastCol">
      <w:rPr>
        <w:b/>
        <w:bCs/>
      </w:rPr>
      <w:tblPr/>
      <w:tcPr>
        <w:tcBorders>
          <w:top w:val="single" w:sz="8" w:space="0" w:color="0078B7" w:themeColor="accent1"/>
          <w:bottom w:val="single" w:sz="8" w:space="0" w:color="0078B7" w:themeColor="accent1"/>
        </w:tcBorders>
      </w:tcPr>
    </w:tblStylePr>
    <w:tblStylePr w:type="band1Vert">
      <w:tblPr/>
      <w:tcPr>
        <w:shd w:val="clear" w:color="auto" w:fill="AEE3FF" w:themeFill="accent1" w:themeFillTint="3F"/>
      </w:tcPr>
    </w:tblStylePr>
    <w:tblStylePr w:type="band1Horz">
      <w:tblPr/>
      <w:tcPr>
        <w:shd w:val="clear" w:color="auto" w:fill="AEE3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DD052B" w:themeColor="accent2"/>
        <w:bottom w:val="single" w:sz="8" w:space="0" w:color="DD052B" w:themeColor="accent2"/>
      </w:tblBorders>
    </w:tblPr>
    <w:tblStylePr w:type="firstRow">
      <w:rPr>
        <w:rFonts w:asciiTheme="majorHAnsi" w:eastAsiaTheme="majorEastAsia" w:hAnsiTheme="majorHAnsi" w:cstheme="majorBidi"/>
      </w:rPr>
      <w:tblPr/>
      <w:tcPr>
        <w:tcBorders>
          <w:top w:val="nil"/>
          <w:bottom w:val="single" w:sz="8" w:space="0" w:color="DD052B" w:themeColor="accent2"/>
        </w:tcBorders>
      </w:tcPr>
    </w:tblStylePr>
    <w:tblStylePr w:type="lastRow">
      <w:rPr>
        <w:b/>
        <w:bCs/>
        <w:color w:val="000000" w:themeColor="text2"/>
      </w:rPr>
      <w:tblPr/>
      <w:tcPr>
        <w:tcBorders>
          <w:top w:val="single" w:sz="8" w:space="0" w:color="DD052B" w:themeColor="accent2"/>
          <w:bottom w:val="single" w:sz="8" w:space="0" w:color="DD052B" w:themeColor="accent2"/>
        </w:tcBorders>
      </w:tcPr>
    </w:tblStylePr>
    <w:tblStylePr w:type="firstCol">
      <w:rPr>
        <w:b/>
        <w:bCs/>
      </w:rPr>
    </w:tblStylePr>
    <w:tblStylePr w:type="lastCol">
      <w:rPr>
        <w:b/>
        <w:bCs/>
      </w:rPr>
      <w:tblPr/>
      <w:tcPr>
        <w:tcBorders>
          <w:top w:val="single" w:sz="8" w:space="0" w:color="DD052B" w:themeColor="accent2"/>
          <w:bottom w:val="single" w:sz="8" w:space="0" w:color="DD052B" w:themeColor="accent2"/>
        </w:tcBorders>
      </w:tcPr>
    </w:tblStylePr>
    <w:tblStylePr w:type="band1Vert">
      <w:tblPr/>
      <w:tcPr>
        <w:shd w:val="clear" w:color="auto" w:fill="FDBAC5" w:themeFill="accent2" w:themeFillTint="3F"/>
      </w:tcPr>
    </w:tblStylePr>
    <w:tblStylePr w:type="band1Horz">
      <w:tblPr/>
      <w:tcPr>
        <w:shd w:val="clear" w:color="auto" w:fill="FDBAC5"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76B82A" w:themeColor="accent3"/>
        <w:bottom w:val="single" w:sz="8" w:space="0" w:color="76B82A" w:themeColor="accent3"/>
      </w:tblBorders>
    </w:tblPr>
    <w:tblStylePr w:type="firstRow">
      <w:rPr>
        <w:rFonts w:asciiTheme="majorHAnsi" w:eastAsiaTheme="majorEastAsia" w:hAnsiTheme="majorHAnsi" w:cstheme="majorBidi"/>
      </w:rPr>
      <w:tblPr/>
      <w:tcPr>
        <w:tcBorders>
          <w:top w:val="nil"/>
          <w:bottom w:val="single" w:sz="8" w:space="0" w:color="76B82A" w:themeColor="accent3"/>
        </w:tcBorders>
      </w:tcPr>
    </w:tblStylePr>
    <w:tblStylePr w:type="lastRow">
      <w:rPr>
        <w:b/>
        <w:bCs/>
        <w:color w:val="000000" w:themeColor="text2"/>
      </w:rPr>
      <w:tblPr/>
      <w:tcPr>
        <w:tcBorders>
          <w:top w:val="single" w:sz="8" w:space="0" w:color="76B82A" w:themeColor="accent3"/>
          <w:bottom w:val="single" w:sz="8" w:space="0" w:color="76B82A" w:themeColor="accent3"/>
        </w:tcBorders>
      </w:tcPr>
    </w:tblStylePr>
    <w:tblStylePr w:type="firstCol">
      <w:rPr>
        <w:b/>
        <w:bCs/>
      </w:rPr>
    </w:tblStylePr>
    <w:tblStylePr w:type="lastCol">
      <w:rPr>
        <w:b/>
        <w:bCs/>
      </w:rPr>
      <w:tblPr/>
      <w:tcPr>
        <w:tcBorders>
          <w:top w:val="single" w:sz="8" w:space="0" w:color="76B82A" w:themeColor="accent3"/>
          <w:bottom w:val="single" w:sz="8" w:space="0" w:color="76B82A" w:themeColor="accent3"/>
        </w:tcBorders>
      </w:tcPr>
    </w:tblStylePr>
    <w:tblStylePr w:type="band1Vert">
      <w:tblPr/>
      <w:tcPr>
        <w:shd w:val="clear" w:color="auto" w:fill="DDF2C5" w:themeFill="accent3" w:themeFillTint="3F"/>
      </w:tcPr>
    </w:tblStylePr>
    <w:tblStylePr w:type="band1Horz">
      <w:tblPr/>
      <w:tcPr>
        <w:shd w:val="clear" w:color="auto" w:fill="DDF2C5"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59358C" w:themeColor="accent4"/>
        <w:bottom w:val="single" w:sz="8" w:space="0" w:color="59358C" w:themeColor="accent4"/>
      </w:tblBorders>
    </w:tblPr>
    <w:tblStylePr w:type="firstRow">
      <w:rPr>
        <w:rFonts w:asciiTheme="majorHAnsi" w:eastAsiaTheme="majorEastAsia" w:hAnsiTheme="majorHAnsi" w:cstheme="majorBidi"/>
      </w:rPr>
      <w:tblPr/>
      <w:tcPr>
        <w:tcBorders>
          <w:top w:val="nil"/>
          <w:bottom w:val="single" w:sz="8" w:space="0" w:color="59358C" w:themeColor="accent4"/>
        </w:tcBorders>
      </w:tcPr>
    </w:tblStylePr>
    <w:tblStylePr w:type="lastRow">
      <w:rPr>
        <w:b/>
        <w:bCs/>
        <w:color w:val="000000" w:themeColor="text2"/>
      </w:rPr>
      <w:tblPr/>
      <w:tcPr>
        <w:tcBorders>
          <w:top w:val="single" w:sz="8" w:space="0" w:color="59358C" w:themeColor="accent4"/>
          <w:bottom w:val="single" w:sz="8" w:space="0" w:color="59358C" w:themeColor="accent4"/>
        </w:tcBorders>
      </w:tcPr>
    </w:tblStylePr>
    <w:tblStylePr w:type="firstCol">
      <w:rPr>
        <w:b/>
        <w:bCs/>
      </w:rPr>
    </w:tblStylePr>
    <w:tblStylePr w:type="lastCol">
      <w:rPr>
        <w:b/>
        <w:bCs/>
      </w:rPr>
      <w:tblPr/>
      <w:tcPr>
        <w:tcBorders>
          <w:top w:val="single" w:sz="8" w:space="0" w:color="59358C" w:themeColor="accent4"/>
          <w:bottom w:val="single" w:sz="8" w:space="0" w:color="59358C" w:themeColor="accent4"/>
        </w:tcBorders>
      </w:tcPr>
    </w:tblStylePr>
    <w:tblStylePr w:type="band1Vert">
      <w:tblPr/>
      <w:tcPr>
        <w:shd w:val="clear" w:color="auto" w:fill="D4C6E9" w:themeFill="accent4" w:themeFillTint="3F"/>
      </w:tcPr>
    </w:tblStylePr>
    <w:tblStylePr w:type="band1Horz">
      <w:tblPr/>
      <w:tcPr>
        <w:shd w:val="clear" w:color="auto" w:fill="D4C6E9"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BCE4FA" w:themeColor="accent5"/>
        <w:bottom w:val="single" w:sz="8" w:space="0" w:color="BCE4FA" w:themeColor="accent5"/>
      </w:tblBorders>
    </w:tblPr>
    <w:tblStylePr w:type="firstRow">
      <w:rPr>
        <w:rFonts w:asciiTheme="majorHAnsi" w:eastAsiaTheme="majorEastAsia" w:hAnsiTheme="majorHAnsi" w:cstheme="majorBidi"/>
      </w:rPr>
      <w:tblPr/>
      <w:tcPr>
        <w:tcBorders>
          <w:top w:val="nil"/>
          <w:bottom w:val="single" w:sz="8" w:space="0" w:color="BCE4FA" w:themeColor="accent5"/>
        </w:tcBorders>
      </w:tcPr>
    </w:tblStylePr>
    <w:tblStylePr w:type="lastRow">
      <w:rPr>
        <w:b/>
        <w:bCs/>
        <w:color w:val="000000" w:themeColor="text2"/>
      </w:rPr>
      <w:tblPr/>
      <w:tcPr>
        <w:tcBorders>
          <w:top w:val="single" w:sz="8" w:space="0" w:color="BCE4FA" w:themeColor="accent5"/>
          <w:bottom w:val="single" w:sz="8" w:space="0" w:color="BCE4FA" w:themeColor="accent5"/>
        </w:tcBorders>
      </w:tcPr>
    </w:tblStylePr>
    <w:tblStylePr w:type="firstCol">
      <w:rPr>
        <w:b/>
        <w:bCs/>
      </w:rPr>
    </w:tblStylePr>
    <w:tblStylePr w:type="lastCol">
      <w:rPr>
        <w:b/>
        <w:bCs/>
      </w:rPr>
      <w:tblPr/>
      <w:tcPr>
        <w:tcBorders>
          <w:top w:val="single" w:sz="8" w:space="0" w:color="BCE4FA" w:themeColor="accent5"/>
          <w:bottom w:val="single" w:sz="8" w:space="0" w:color="BCE4FA" w:themeColor="accent5"/>
        </w:tcBorders>
      </w:tcPr>
    </w:tblStylePr>
    <w:tblStylePr w:type="band1Vert">
      <w:tblPr/>
      <w:tcPr>
        <w:shd w:val="clear" w:color="auto" w:fill="EEF8FD" w:themeFill="accent5" w:themeFillTint="3F"/>
      </w:tcPr>
    </w:tblStylePr>
    <w:tblStylePr w:type="band1Horz">
      <w:tblPr/>
      <w:tcPr>
        <w:shd w:val="clear" w:color="auto" w:fill="EEF8FD"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C00" w:themeColor="accent6"/>
        <w:bottom w:val="single" w:sz="8" w:space="0" w:color="FFCC00" w:themeColor="accent6"/>
      </w:tblBorders>
    </w:tblPr>
    <w:tblStylePr w:type="firstRow">
      <w:rPr>
        <w:rFonts w:asciiTheme="majorHAnsi" w:eastAsiaTheme="majorEastAsia" w:hAnsiTheme="majorHAnsi" w:cstheme="majorBidi"/>
      </w:rPr>
      <w:tblPr/>
      <w:tcPr>
        <w:tcBorders>
          <w:top w:val="nil"/>
          <w:bottom w:val="single" w:sz="8" w:space="0" w:color="FFCC00" w:themeColor="accent6"/>
        </w:tcBorders>
      </w:tcPr>
    </w:tblStylePr>
    <w:tblStylePr w:type="lastRow">
      <w:rPr>
        <w:b/>
        <w:bCs/>
        <w:color w:val="000000" w:themeColor="text2"/>
      </w:rPr>
      <w:tblPr/>
      <w:tcPr>
        <w:tcBorders>
          <w:top w:val="single" w:sz="8" w:space="0" w:color="FFCC00" w:themeColor="accent6"/>
          <w:bottom w:val="single" w:sz="8" w:space="0" w:color="FFCC00" w:themeColor="accent6"/>
        </w:tcBorders>
      </w:tcPr>
    </w:tblStylePr>
    <w:tblStylePr w:type="firstCol">
      <w:rPr>
        <w:b/>
        <w:bCs/>
      </w:rPr>
    </w:tblStylePr>
    <w:tblStylePr w:type="lastCol">
      <w:rPr>
        <w:b/>
        <w:bCs/>
      </w:rPr>
      <w:tblPr/>
      <w:tcPr>
        <w:tcBorders>
          <w:top w:val="single" w:sz="8" w:space="0" w:color="FFCC00" w:themeColor="accent6"/>
          <w:bottom w:val="single" w:sz="8" w:space="0" w:color="FFCC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78B7" w:themeColor="accent1"/>
        <w:left w:val="single" w:sz="8" w:space="0" w:color="0078B7" w:themeColor="accent1"/>
        <w:bottom w:val="single" w:sz="8" w:space="0" w:color="0078B7" w:themeColor="accent1"/>
        <w:right w:val="single" w:sz="8" w:space="0" w:color="0078B7" w:themeColor="accent1"/>
      </w:tblBorders>
    </w:tblPr>
    <w:tblStylePr w:type="firstRow">
      <w:rPr>
        <w:sz w:val="24"/>
        <w:szCs w:val="24"/>
      </w:rPr>
      <w:tblPr/>
      <w:tcPr>
        <w:tcBorders>
          <w:top w:val="nil"/>
          <w:left w:val="nil"/>
          <w:bottom w:val="single" w:sz="24" w:space="0" w:color="0078B7" w:themeColor="accent1"/>
          <w:right w:val="nil"/>
          <w:insideH w:val="nil"/>
          <w:insideV w:val="nil"/>
        </w:tcBorders>
        <w:shd w:val="clear" w:color="auto" w:fill="FFFFFF" w:themeFill="background1"/>
      </w:tcPr>
    </w:tblStylePr>
    <w:tblStylePr w:type="lastRow">
      <w:tblPr/>
      <w:tcPr>
        <w:tcBorders>
          <w:top w:val="single" w:sz="8" w:space="0" w:color="0078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8B7" w:themeColor="accent1"/>
          <w:insideH w:val="nil"/>
          <w:insideV w:val="nil"/>
        </w:tcBorders>
        <w:shd w:val="clear" w:color="auto" w:fill="FFFFFF" w:themeFill="background1"/>
      </w:tcPr>
    </w:tblStylePr>
    <w:tblStylePr w:type="lastCol">
      <w:tblPr/>
      <w:tcPr>
        <w:tcBorders>
          <w:top w:val="nil"/>
          <w:left w:val="single" w:sz="8" w:space="0" w:color="0078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E3FF" w:themeFill="accent1" w:themeFillTint="3F"/>
      </w:tcPr>
    </w:tblStylePr>
    <w:tblStylePr w:type="band1Horz">
      <w:tblPr/>
      <w:tcPr>
        <w:tcBorders>
          <w:top w:val="nil"/>
          <w:bottom w:val="nil"/>
          <w:insideH w:val="nil"/>
          <w:insideV w:val="nil"/>
        </w:tcBorders>
        <w:shd w:val="clear" w:color="auto" w:fill="AEE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DD052B" w:themeColor="accent2"/>
        <w:left w:val="single" w:sz="8" w:space="0" w:color="DD052B" w:themeColor="accent2"/>
        <w:bottom w:val="single" w:sz="8" w:space="0" w:color="DD052B" w:themeColor="accent2"/>
        <w:right w:val="single" w:sz="8" w:space="0" w:color="DD052B" w:themeColor="accent2"/>
      </w:tblBorders>
    </w:tblPr>
    <w:tblStylePr w:type="firstRow">
      <w:rPr>
        <w:sz w:val="24"/>
        <w:szCs w:val="24"/>
      </w:rPr>
      <w:tblPr/>
      <w:tcPr>
        <w:tcBorders>
          <w:top w:val="nil"/>
          <w:left w:val="nil"/>
          <w:bottom w:val="single" w:sz="24" w:space="0" w:color="DD052B" w:themeColor="accent2"/>
          <w:right w:val="nil"/>
          <w:insideH w:val="nil"/>
          <w:insideV w:val="nil"/>
        </w:tcBorders>
        <w:shd w:val="clear" w:color="auto" w:fill="FFFFFF" w:themeFill="background1"/>
      </w:tcPr>
    </w:tblStylePr>
    <w:tblStylePr w:type="lastRow">
      <w:tblPr/>
      <w:tcPr>
        <w:tcBorders>
          <w:top w:val="single" w:sz="8" w:space="0" w:color="DD05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052B" w:themeColor="accent2"/>
          <w:insideH w:val="nil"/>
          <w:insideV w:val="nil"/>
        </w:tcBorders>
        <w:shd w:val="clear" w:color="auto" w:fill="FFFFFF" w:themeFill="background1"/>
      </w:tcPr>
    </w:tblStylePr>
    <w:tblStylePr w:type="lastCol">
      <w:tblPr/>
      <w:tcPr>
        <w:tcBorders>
          <w:top w:val="nil"/>
          <w:left w:val="single" w:sz="8" w:space="0" w:color="DD05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AC5" w:themeFill="accent2" w:themeFillTint="3F"/>
      </w:tcPr>
    </w:tblStylePr>
    <w:tblStylePr w:type="band1Horz">
      <w:tblPr/>
      <w:tcPr>
        <w:tcBorders>
          <w:top w:val="nil"/>
          <w:bottom w:val="nil"/>
          <w:insideH w:val="nil"/>
          <w:insideV w:val="nil"/>
        </w:tcBorders>
        <w:shd w:val="clear" w:color="auto" w:fill="FDBAC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76B82A" w:themeColor="accent3"/>
        <w:left w:val="single" w:sz="8" w:space="0" w:color="76B82A" w:themeColor="accent3"/>
        <w:bottom w:val="single" w:sz="8" w:space="0" w:color="76B82A" w:themeColor="accent3"/>
        <w:right w:val="single" w:sz="8" w:space="0" w:color="76B82A" w:themeColor="accent3"/>
      </w:tblBorders>
    </w:tblPr>
    <w:tblStylePr w:type="firstRow">
      <w:rPr>
        <w:sz w:val="24"/>
        <w:szCs w:val="24"/>
      </w:rPr>
      <w:tblPr/>
      <w:tcPr>
        <w:tcBorders>
          <w:top w:val="nil"/>
          <w:left w:val="nil"/>
          <w:bottom w:val="single" w:sz="24" w:space="0" w:color="76B82A" w:themeColor="accent3"/>
          <w:right w:val="nil"/>
          <w:insideH w:val="nil"/>
          <w:insideV w:val="nil"/>
        </w:tcBorders>
        <w:shd w:val="clear" w:color="auto" w:fill="FFFFFF" w:themeFill="background1"/>
      </w:tcPr>
    </w:tblStylePr>
    <w:tblStylePr w:type="lastRow">
      <w:tblPr/>
      <w:tcPr>
        <w:tcBorders>
          <w:top w:val="single" w:sz="8" w:space="0" w:color="76B82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B82A" w:themeColor="accent3"/>
          <w:insideH w:val="nil"/>
          <w:insideV w:val="nil"/>
        </w:tcBorders>
        <w:shd w:val="clear" w:color="auto" w:fill="FFFFFF" w:themeFill="background1"/>
      </w:tcPr>
    </w:tblStylePr>
    <w:tblStylePr w:type="lastCol">
      <w:tblPr/>
      <w:tcPr>
        <w:tcBorders>
          <w:top w:val="nil"/>
          <w:left w:val="single" w:sz="8" w:space="0" w:color="76B82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2C5" w:themeFill="accent3" w:themeFillTint="3F"/>
      </w:tcPr>
    </w:tblStylePr>
    <w:tblStylePr w:type="band1Horz">
      <w:tblPr/>
      <w:tcPr>
        <w:tcBorders>
          <w:top w:val="nil"/>
          <w:bottom w:val="nil"/>
          <w:insideH w:val="nil"/>
          <w:insideV w:val="nil"/>
        </w:tcBorders>
        <w:shd w:val="clear" w:color="auto" w:fill="DDF2C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9358C" w:themeColor="accent4"/>
        <w:left w:val="single" w:sz="8" w:space="0" w:color="59358C" w:themeColor="accent4"/>
        <w:bottom w:val="single" w:sz="8" w:space="0" w:color="59358C" w:themeColor="accent4"/>
        <w:right w:val="single" w:sz="8" w:space="0" w:color="59358C" w:themeColor="accent4"/>
      </w:tblBorders>
    </w:tblPr>
    <w:tblStylePr w:type="firstRow">
      <w:rPr>
        <w:sz w:val="24"/>
        <w:szCs w:val="24"/>
      </w:rPr>
      <w:tblPr/>
      <w:tcPr>
        <w:tcBorders>
          <w:top w:val="nil"/>
          <w:left w:val="nil"/>
          <w:bottom w:val="single" w:sz="24" w:space="0" w:color="59358C" w:themeColor="accent4"/>
          <w:right w:val="nil"/>
          <w:insideH w:val="nil"/>
          <w:insideV w:val="nil"/>
        </w:tcBorders>
        <w:shd w:val="clear" w:color="auto" w:fill="FFFFFF" w:themeFill="background1"/>
      </w:tcPr>
    </w:tblStylePr>
    <w:tblStylePr w:type="lastRow">
      <w:tblPr/>
      <w:tcPr>
        <w:tcBorders>
          <w:top w:val="single" w:sz="8" w:space="0" w:color="59358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358C" w:themeColor="accent4"/>
          <w:insideH w:val="nil"/>
          <w:insideV w:val="nil"/>
        </w:tcBorders>
        <w:shd w:val="clear" w:color="auto" w:fill="FFFFFF" w:themeFill="background1"/>
      </w:tcPr>
    </w:tblStylePr>
    <w:tblStylePr w:type="lastCol">
      <w:tblPr/>
      <w:tcPr>
        <w:tcBorders>
          <w:top w:val="nil"/>
          <w:left w:val="single" w:sz="8" w:space="0" w:color="5935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6E9" w:themeFill="accent4" w:themeFillTint="3F"/>
      </w:tcPr>
    </w:tblStylePr>
    <w:tblStylePr w:type="band1Horz">
      <w:tblPr/>
      <w:tcPr>
        <w:tcBorders>
          <w:top w:val="nil"/>
          <w:bottom w:val="nil"/>
          <w:insideH w:val="nil"/>
          <w:insideV w:val="nil"/>
        </w:tcBorders>
        <w:shd w:val="clear" w:color="auto" w:fill="D4C6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BCE4FA" w:themeColor="accent5"/>
        <w:left w:val="single" w:sz="8" w:space="0" w:color="BCE4FA" w:themeColor="accent5"/>
        <w:bottom w:val="single" w:sz="8" w:space="0" w:color="BCE4FA" w:themeColor="accent5"/>
        <w:right w:val="single" w:sz="8" w:space="0" w:color="BCE4FA" w:themeColor="accent5"/>
      </w:tblBorders>
    </w:tblPr>
    <w:tblStylePr w:type="firstRow">
      <w:rPr>
        <w:sz w:val="24"/>
        <w:szCs w:val="24"/>
      </w:rPr>
      <w:tblPr/>
      <w:tcPr>
        <w:tcBorders>
          <w:top w:val="nil"/>
          <w:left w:val="nil"/>
          <w:bottom w:val="single" w:sz="24" w:space="0" w:color="BCE4FA" w:themeColor="accent5"/>
          <w:right w:val="nil"/>
          <w:insideH w:val="nil"/>
          <w:insideV w:val="nil"/>
        </w:tcBorders>
        <w:shd w:val="clear" w:color="auto" w:fill="FFFFFF" w:themeFill="background1"/>
      </w:tcPr>
    </w:tblStylePr>
    <w:tblStylePr w:type="lastRow">
      <w:tblPr/>
      <w:tcPr>
        <w:tcBorders>
          <w:top w:val="single" w:sz="8" w:space="0" w:color="BCE4F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E4FA" w:themeColor="accent5"/>
          <w:insideH w:val="nil"/>
          <w:insideV w:val="nil"/>
        </w:tcBorders>
        <w:shd w:val="clear" w:color="auto" w:fill="FFFFFF" w:themeFill="background1"/>
      </w:tcPr>
    </w:tblStylePr>
    <w:tblStylePr w:type="lastCol">
      <w:tblPr/>
      <w:tcPr>
        <w:tcBorders>
          <w:top w:val="nil"/>
          <w:left w:val="single" w:sz="8" w:space="0" w:color="BCE4F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FD" w:themeFill="accent5" w:themeFillTint="3F"/>
      </w:tcPr>
    </w:tblStylePr>
    <w:tblStylePr w:type="band1Horz">
      <w:tblPr/>
      <w:tcPr>
        <w:tcBorders>
          <w:top w:val="nil"/>
          <w:bottom w:val="nil"/>
          <w:insideH w:val="nil"/>
          <w:insideV w:val="nil"/>
        </w:tcBorders>
        <w:shd w:val="clear" w:color="auto" w:fill="EEF8F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C00" w:themeColor="accent6"/>
        <w:left w:val="single" w:sz="8" w:space="0" w:color="FFCC00" w:themeColor="accent6"/>
        <w:bottom w:val="single" w:sz="8" w:space="0" w:color="FFCC00" w:themeColor="accent6"/>
        <w:right w:val="single" w:sz="8" w:space="0" w:color="FFCC00" w:themeColor="accent6"/>
      </w:tblBorders>
    </w:tblPr>
    <w:tblStylePr w:type="firstRow">
      <w:rPr>
        <w:sz w:val="24"/>
        <w:szCs w:val="24"/>
      </w:rPr>
      <w:tblPr/>
      <w:tcPr>
        <w:tcBorders>
          <w:top w:val="nil"/>
          <w:left w:val="nil"/>
          <w:bottom w:val="single" w:sz="24" w:space="0" w:color="FFCC00" w:themeColor="accent6"/>
          <w:right w:val="nil"/>
          <w:insideH w:val="nil"/>
          <w:insideV w:val="nil"/>
        </w:tcBorders>
        <w:shd w:val="clear" w:color="auto" w:fill="FFFFFF" w:themeFill="background1"/>
      </w:tcPr>
    </w:tblStylePr>
    <w:tblStylePr w:type="lastRow">
      <w:tblPr/>
      <w:tcPr>
        <w:tcBorders>
          <w:top w:val="single" w:sz="8" w:space="0" w:color="FFC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00" w:themeColor="accent6"/>
          <w:insideH w:val="nil"/>
          <w:insideV w:val="nil"/>
        </w:tcBorders>
        <w:shd w:val="clear" w:color="auto" w:fill="FFFFFF" w:themeFill="background1"/>
      </w:tcPr>
    </w:tblStylePr>
    <w:tblStylePr w:type="lastCol">
      <w:tblPr/>
      <w:tcPr>
        <w:tcBorders>
          <w:top w:val="nil"/>
          <w:left w:val="single" w:sz="8" w:space="0" w:color="FFC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AAAFF" w:themeColor="accent1" w:themeTint="BF"/>
        <w:left w:val="single" w:sz="8" w:space="0" w:color="0AAAFF" w:themeColor="accent1" w:themeTint="BF"/>
        <w:bottom w:val="single" w:sz="8" w:space="0" w:color="0AAAFF" w:themeColor="accent1" w:themeTint="BF"/>
        <w:right w:val="single" w:sz="8" w:space="0" w:color="0AAAFF" w:themeColor="accent1" w:themeTint="BF"/>
        <w:insideH w:val="single" w:sz="8" w:space="0" w:color="0AAAFF" w:themeColor="accent1" w:themeTint="BF"/>
      </w:tblBorders>
    </w:tblPr>
    <w:tblStylePr w:type="firstRow">
      <w:pPr>
        <w:spacing w:before="0" w:after="0" w:line="240" w:lineRule="auto"/>
      </w:pPr>
      <w:rPr>
        <w:b/>
        <w:bCs/>
        <w:color w:val="FFFFFF" w:themeColor="background1"/>
      </w:rPr>
      <w:tblPr/>
      <w:tcPr>
        <w:tcBorders>
          <w:top w:val="single" w:sz="8" w:space="0" w:color="0AAAFF" w:themeColor="accent1" w:themeTint="BF"/>
          <w:left w:val="single" w:sz="8" w:space="0" w:color="0AAAFF" w:themeColor="accent1" w:themeTint="BF"/>
          <w:bottom w:val="single" w:sz="8" w:space="0" w:color="0AAAFF" w:themeColor="accent1" w:themeTint="BF"/>
          <w:right w:val="single" w:sz="8" w:space="0" w:color="0AAAFF" w:themeColor="accent1" w:themeTint="BF"/>
          <w:insideH w:val="nil"/>
          <w:insideV w:val="nil"/>
        </w:tcBorders>
        <w:shd w:val="clear" w:color="auto" w:fill="0078B7" w:themeFill="accent1"/>
      </w:tcPr>
    </w:tblStylePr>
    <w:tblStylePr w:type="lastRow">
      <w:pPr>
        <w:spacing w:before="0" w:after="0" w:line="240" w:lineRule="auto"/>
      </w:pPr>
      <w:rPr>
        <w:b/>
        <w:bCs/>
      </w:rPr>
      <w:tblPr/>
      <w:tcPr>
        <w:tcBorders>
          <w:top w:val="double" w:sz="6" w:space="0" w:color="0AAAFF" w:themeColor="accent1" w:themeTint="BF"/>
          <w:left w:val="single" w:sz="8" w:space="0" w:color="0AAAFF" w:themeColor="accent1" w:themeTint="BF"/>
          <w:bottom w:val="single" w:sz="8" w:space="0" w:color="0AAAFF" w:themeColor="accent1" w:themeTint="BF"/>
          <w:right w:val="single" w:sz="8" w:space="0" w:color="0AA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E3FF" w:themeFill="accent1" w:themeFillTint="3F"/>
      </w:tcPr>
    </w:tblStylePr>
    <w:tblStylePr w:type="band1Horz">
      <w:tblPr/>
      <w:tcPr>
        <w:tcBorders>
          <w:insideH w:val="nil"/>
          <w:insideV w:val="nil"/>
        </w:tcBorders>
        <w:shd w:val="clear" w:color="auto" w:fill="AEE3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FA2E51" w:themeColor="accent2" w:themeTint="BF"/>
        <w:left w:val="single" w:sz="8" w:space="0" w:color="FA2E51" w:themeColor="accent2" w:themeTint="BF"/>
        <w:bottom w:val="single" w:sz="8" w:space="0" w:color="FA2E51" w:themeColor="accent2" w:themeTint="BF"/>
        <w:right w:val="single" w:sz="8" w:space="0" w:color="FA2E51" w:themeColor="accent2" w:themeTint="BF"/>
        <w:insideH w:val="single" w:sz="8" w:space="0" w:color="FA2E51" w:themeColor="accent2" w:themeTint="BF"/>
      </w:tblBorders>
    </w:tblPr>
    <w:tblStylePr w:type="firstRow">
      <w:pPr>
        <w:spacing w:before="0" w:after="0" w:line="240" w:lineRule="auto"/>
      </w:pPr>
      <w:rPr>
        <w:b/>
        <w:bCs/>
        <w:color w:val="FFFFFF" w:themeColor="background1"/>
      </w:rPr>
      <w:tblPr/>
      <w:tcPr>
        <w:tcBorders>
          <w:top w:val="single" w:sz="8" w:space="0" w:color="FA2E51" w:themeColor="accent2" w:themeTint="BF"/>
          <w:left w:val="single" w:sz="8" w:space="0" w:color="FA2E51" w:themeColor="accent2" w:themeTint="BF"/>
          <w:bottom w:val="single" w:sz="8" w:space="0" w:color="FA2E51" w:themeColor="accent2" w:themeTint="BF"/>
          <w:right w:val="single" w:sz="8" w:space="0" w:color="FA2E51" w:themeColor="accent2" w:themeTint="BF"/>
          <w:insideH w:val="nil"/>
          <w:insideV w:val="nil"/>
        </w:tcBorders>
        <w:shd w:val="clear" w:color="auto" w:fill="DD052B" w:themeFill="accent2"/>
      </w:tcPr>
    </w:tblStylePr>
    <w:tblStylePr w:type="lastRow">
      <w:pPr>
        <w:spacing w:before="0" w:after="0" w:line="240" w:lineRule="auto"/>
      </w:pPr>
      <w:rPr>
        <w:b/>
        <w:bCs/>
      </w:rPr>
      <w:tblPr/>
      <w:tcPr>
        <w:tcBorders>
          <w:top w:val="double" w:sz="6" w:space="0" w:color="FA2E51" w:themeColor="accent2" w:themeTint="BF"/>
          <w:left w:val="single" w:sz="8" w:space="0" w:color="FA2E51" w:themeColor="accent2" w:themeTint="BF"/>
          <w:bottom w:val="single" w:sz="8" w:space="0" w:color="FA2E51" w:themeColor="accent2" w:themeTint="BF"/>
          <w:right w:val="single" w:sz="8" w:space="0" w:color="FA2E5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BAC5" w:themeFill="accent2" w:themeFillTint="3F"/>
      </w:tcPr>
    </w:tblStylePr>
    <w:tblStylePr w:type="band1Horz">
      <w:tblPr/>
      <w:tcPr>
        <w:tcBorders>
          <w:insideH w:val="nil"/>
          <w:insideV w:val="nil"/>
        </w:tcBorders>
        <w:shd w:val="clear" w:color="auto" w:fill="FDBAC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98D751" w:themeColor="accent3" w:themeTint="BF"/>
        <w:left w:val="single" w:sz="8" w:space="0" w:color="98D751" w:themeColor="accent3" w:themeTint="BF"/>
        <w:bottom w:val="single" w:sz="8" w:space="0" w:color="98D751" w:themeColor="accent3" w:themeTint="BF"/>
        <w:right w:val="single" w:sz="8" w:space="0" w:color="98D751" w:themeColor="accent3" w:themeTint="BF"/>
        <w:insideH w:val="single" w:sz="8" w:space="0" w:color="98D751" w:themeColor="accent3" w:themeTint="BF"/>
      </w:tblBorders>
    </w:tblPr>
    <w:tblStylePr w:type="firstRow">
      <w:pPr>
        <w:spacing w:before="0" w:after="0" w:line="240" w:lineRule="auto"/>
      </w:pPr>
      <w:rPr>
        <w:b/>
        <w:bCs/>
        <w:color w:val="FFFFFF" w:themeColor="background1"/>
      </w:rPr>
      <w:tblPr/>
      <w:tcPr>
        <w:tcBorders>
          <w:top w:val="single" w:sz="8" w:space="0" w:color="98D751" w:themeColor="accent3" w:themeTint="BF"/>
          <w:left w:val="single" w:sz="8" w:space="0" w:color="98D751" w:themeColor="accent3" w:themeTint="BF"/>
          <w:bottom w:val="single" w:sz="8" w:space="0" w:color="98D751" w:themeColor="accent3" w:themeTint="BF"/>
          <w:right w:val="single" w:sz="8" w:space="0" w:color="98D751" w:themeColor="accent3" w:themeTint="BF"/>
          <w:insideH w:val="nil"/>
          <w:insideV w:val="nil"/>
        </w:tcBorders>
        <w:shd w:val="clear" w:color="auto" w:fill="76B82A" w:themeFill="accent3"/>
      </w:tcPr>
    </w:tblStylePr>
    <w:tblStylePr w:type="lastRow">
      <w:pPr>
        <w:spacing w:before="0" w:after="0" w:line="240" w:lineRule="auto"/>
      </w:pPr>
      <w:rPr>
        <w:b/>
        <w:bCs/>
      </w:rPr>
      <w:tblPr/>
      <w:tcPr>
        <w:tcBorders>
          <w:top w:val="double" w:sz="6" w:space="0" w:color="98D751" w:themeColor="accent3" w:themeTint="BF"/>
          <w:left w:val="single" w:sz="8" w:space="0" w:color="98D751" w:themeColor="accent3" w:themeTint="BF"/>
          <w:bottom w:val="single" w:sz="8" w:space="0" w:color="98D751" w:themeColor="accent3" w:themeTint="BF"/>
          <w:right w:val="single" w:sz="8" w:space="0" w:color="98D75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F2C5" w:themeFill="accent3" w:themeFillTint="3F"/>
      </w:tcPr>
    </w:tblStylePr>
    <w:tblStylePr w:type="band1Horz">
      <w:tblPr/>
      <w:tcPr>
        <w:tcBorders>
          <w:insideH w:val="nil"/>
          <w:insideV w:val="nil"/>
        </w:tcBorders>
        <w:shd w:val="clear" w:color="auto" w:fill="DDF2C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7E52BD" w:themeColor="accent4" w:themeTint="BF"/>
        <w:left w:val="single" w:sz="8" w:space="0" w:color="7E52BD" w:themeColor="accent4" w:themeTint="BF"/>
        <w:bottom w:val="single" w:sz="8" w:space="0" w:color="7E52BD" w:themeColor="accent4" w:themeTint="BF"/>
        <w:right w:val="single" w:sz="8" w:space="0" w:color="7E52BD" w:themeColor="accent4" w:themeTint="BF"/>
        <w:insideH w:val="single" w:sz="8" w:space="0" w:color="7E52BD" w:themeColor="accent4" w:themeTint="BF"/>
      </w:tblBorders>
    </w:tblPr>
    <w:tblStylePr w:type="firstRow">
      <w:pPr>
        <w:spacing w:before="0" w:after="0" w:line="240" w:lineRule="auto"/>
      </w:pPr>
      <w:rPr>
        <w:b/>
        <w:bCs/>
        <w:color w:val="FFFFFF" w:themeColor="background1"/>
      </w:rPr>
      <w:tblPr/>
      <w:tcPr>
        <w:tcBorders>
          <w:top w:val="single" w:sz="8" w:space="0" w:color="7E52BD" w:themeColor="accent4" w:themeTint="BF"/>
          <w:left w:val="single" w:sz="8" w:space="0" w:color="7E52BD" w:themeColor="accent4" w:themeTint="BF"/>
          <w:bottom w:val="single" w:sz="8" w:space="0" w:color="7E52BD" w:themeColor="accent4" w:themeTint="BF"/>
          <w:right w:val="single" w:sz="8" w:space="0" w:color="7E52BD" w:themeColor="accent4" w:themeTint="BF"/>
          <w:insideH w:val="nil"/>
          <w:insideV w:val="nil"/>
        </w:tcBorders>
        <w:shd w:val="clear" w:color="auto" w:fill="59358C" w:themeFill="accent4"/>
      </w:tcPr>
    </w:tblStylePr>
    <w:tblStylePr w:type="lastRow">
      <w:pPr>
        <w:spacing w:before="0" w:after="0" w:line="240" w:lineRule="auto"/>
      </w:pPr>
      <w:rPr>
        <w:b/>
        <w:bCs/>
      </w:rPr>
      <w:tblPr/>
      <w:tcPr>
        <w:tcBorders>
          <w:top w:val="double" w:sz="6" w:space="0" w:color="7E52BD" w:themeColor="accent4" w:themeTint="BF"/>
          <w:left w:val="single" w:sz="8" w:space="0" w:color="7E52BD" w:themeColor="accent4" w:themeTint="BF"/>
          <w:bottom w:val="single" w:sz="8" w:space="0" w:color="7E52BD" w:themeColor="accent4" w:themeTint="BF"/>
          <w:right w:val="single" w:sz="8" w:space="0" w:color="7E52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4C6E9" w:themeFill="accent4" w:themeFillTint="3F"/>
      </w:tcPr>
    </w:tblStylePr>
    <w:tblStylePr w:type="band1Horz">
      <w:tblPr/>
      <w:tcPr>
        <w:tcBorders>
          <w:insideH w:val="nil"/>
          <w:insideV w:val="nil"/>
        </w:tcBorders>
        <w:shd w:val="clear" w:color="auto" w:fill="D4C6E9"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CCEAFB" w:themeColor="accent5" w:themeTint="BF"/>
        <w:left w:val="single" w:sz="8" w:space="0" w:color="CCEAFB" w:themeColor="accent5" w:themeTint="BF"/>
        <w:bottom w:val="single" w:sz="8" w:space="0" w:color="CCEAFB" w:themeColor="accent5" w:themeTint="BF"/>
        <w:right w:val="single" w:sz="8" w:space="0" w:color="CCEAFB" w:themeColor="accent5" w:themeTint="BF"/>
        <w:insideH w:val="single" w:sz="8" w:space="0" w:color="CCEAFB" w:themeColor="accent5" w:themeTint="BF"/>
      </w:tblBorders>
    </w:tblPr>
    <w:tblStylePr w:type="firstRow">
      <w:pPr>
        <w:spacing w:before="0" w:after="0" w:line="240" w:lineRule="auto"/>
      </w:pPr>
      <w:rPr>
        <w:b/>
        <w:bCs/>
        <w:color w:val="FFFFFF" w:themeColor="background1"/>
      </w:rPr>
      <w:tblPr/>
      <w:tcPr>
        <w:tcBorders>
          <w:top w:val="single" w:sz="8" w:space="0" w:color="CCEAFB" w:themeColor="accent5" w:themeTint="BF"/>
          <w:left w:val="single" w:sz="8" w:space="0" w:color="CCEAFB" w:themeColor="accent5" w:themeTint="BF"/>
          <w:bottom w:val="single" w:sz="8" w:space="0" w:color="CCEAFB" w:themeColor="accent5" w:themeTint="BF"/>
          <w:right w:val="single" w:sz="8" w:space="0" w:color="CCEAFB" w:themeColor="accent5" w:themeTint="BF"/>
          <w:insideH w:val="nil"/>
          <w:insideV w:val="nil"/>
        </w:tcBorders>
        <w:shd w:val="clear" w:color="auto" w:fill="BCE4FA" w:themeFill="accent5"/>
      </w:tcPr>
    </w:tblStylePr>
    <w:tblStylePr w:type="lastRow">
      <w:pPr>
        <w:spacing w:before="0" w:after="0" w:line="240" w:lineRule="auto"/>
      </w:pPr>
      <w:rPr>
        <w:b/>
        <w:bCs/>
      </w:rPr>
      <w:tblPr/>
      <w:tcPr>
        <w:tcBorders>
          <w:top w:val="double" w:sz="6" w:space="0" w:color="CCEAFB" w:themeColor="accent5" w:themeTint="BF"/>
          <w:left w:val="single" w:sz="8" w:space="0" w:color="CCEAFB" w:themeColor="accent5" w:themeTint="BF"/>
          <w:bottom w:val="single" w:sz="8" w:space="0" w:color="CCEAFB" w:themeColor="accent5" w:themeTint="BF"/>
          <w:right w:val="single" w:sz="8" w:space="0" w:color="CCEAF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8FD" w:themeFill="accent5" w:themeFillTint="3F"/>
      </w:tcPr>
    </w:tblStylePr>
    <w:tblStylePr w:type="band1Horz">
      <w:tblPr/>
      <w:tcPr>
        <w:tcBorders>
          <w:insideH w:val="nil"/>
          <w:insideV w:val="nil"/>
        </w:tcBorders>
        <w:shd w:val="clear" w:color="auto" w:fill="EEF8FD"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840" w:themeColor="accent6" w:themeTint="BF"/>
        <w:left w:val="single" w:sz="8" w:space="0" w:color="FFD840" w:themeColor="accent6" w:themeTint="BF"/>
        <w:bottom w:val="single" w:sz="8" w:space="0" w:color="FFD840" w:themeColor="accent6" w:themeTint="BF"/>
        <w:right w:val="single" w:sz="8" w:space="0" w:color="FFD840" w:themeColor="accent6" w:themeTint="BF"/>
        <w:insideH w:val="single" w:sz="8" w:space="0" w:color="FFD840" w:themeColor="accent6" w:themeTint="BF"/>
      </w:tblBorders>
    </w:tblPr>
    <w:tblStylePr w:type="firstRow">
      <w:pPr>
        <w:spacing w:before="0" w:after="0" w:line="240" w:lineRule="auto"/>
      </w:pPr>
      <w:rPr>
        <w:b/>
        <w:bCs/>
        <w:color w:val="FFFFFF" w:themeColor="background1"/>
      </w:rPr>
      <w:tblPr/>
      <w:tcPr>
        <w:tcBorders>
          <w:top w:val="single" w:sz="8" w:space="0" w:color="FFD840" w:themeColor="accent6" w:themeTint="BF"/>
          <w:left w:val="single" w:sz="8" w:space="0" w:color="FFD840" w:themeColor="accent6" w:themeTint="BF"/>
          <w:bottom w:val="single" w:sz="8" w:space="0" w:color="FFD840" w:themeColor="accent6" w:themeTint="BF"/>
          <w:right w:val="single" w:sz="8" w:space="0" w:color="FFD840" w:themeColor="accent6" w:themeTint="BF"/>
          <w:insideH w:val="nil"/>
          <w:insideV w:val="nil"/>
        </w:tcBorders>
        <w:shd w:val="clear" w:color="auto" w:fill="FFCC00" w:themeFill="accent6"/>
      </w:tcPr>
    </w:tblStylePr>
    <w:tblStylePr w:type="lastRow">
      <w:pPr>
        <w:spacing w:before="0" w:after="0" w:line="240" w:lineRule="auto"/>
      </w:pPr>
      <w:rPr>
        <w:b/>
        <w:bCs/>
      </w:rPr>
      <w:tblPr/>
      <w:tcPr>
        <w:tcBorders>
          <w:top w:val="double" w:sz="6" w:space="0" w:color="FFD840" w:themeColor="accent6" w:themeTint="BF"/>
          <w:left w:val="single" w:sz="8" w:space="0" w:color="FFD840" w:themeColor="accent6" w:themeTint="BF"/>
          <w:bottom w:val="single" w:sz="8" w:space="0" w:color="FFD840" w:themeColor="accent6" w:themeTint="BF"/>
          <w:right w:val="single" w:sz="8" w:space="0" w:color="FFD8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8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8B7" w:themeFill="accent1"/>
      </w:tcPr>
    </w:tblStylePr>
    <w:tblStylePr w:type="lastCol">
      <w:rPr>
        <w:b/>
        <w:bCs/>
        <w:color w:val="FFFFFF" w:themeColor="background1"/>
      </w:rPr>
      <w:tblPr/>
      <w:tcPr>
        <w:tcBorders>
          <w:left w:val="nil"/>
          <w:right w:val="nil"/>
          <w:insideH w:val="nil"/>
          <w:insideV w:val="nil"/>
        </w:tcBorders>
        <w:shd w:val="clear" w:color="auto" w:fill="0078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05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052B" w:themeFill="accent2"/>
      </w:tcPr>
    </w:tblStylePr>
    <w:tblStylePr w:type="lastCol">
      <w:rPr>
        <w:b/>
        <w:bCs/>
        <w:color w:val="FFFFFF" w:themeColor="background1"/>
      </w:rPr>
      <w:tblPr/>
      <w:tcPr>
        <w:tcBorders>
          <w:left w:val="nil"/>
          <w:right w:val="nil"/>
          <w:insideH w:val="nil"/>
          <w:insideV w:val="nil"/>
        </w:tcBorders>
        <w:shd w:val="clear" w:color="auto" w:fill="DD052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B82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B82A" w:themeFill="accent3"/>
      </w:tcPr>
    </w:tblStylePr>
    <w:tblStylePr w:type="lastCol">
      <w:rPr>
        <w:b/>
        <w:bCs/>
        <w:color w:val="FFFFFF" w:themeColor="background1"/>
      </w:rPr>
      <w:tblPr/>
      <w:tcPr>
        <w:tcBorders>
          <w:left w:val="nil"/>
          <w:right w:val="nil"/>
          <w:insideH w:val="nil"/>
          <w:insideV w:val="nil"/>
        </w:tcBorders>
        <w:shd w:val="clear" w:color="auto" w:fill="76B82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35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358C" w:themeFill="accent4"/>
      </w:tcPr>
    </w:tblStylePr>
    <w:tblStylePr w:type="lastCol">
      <w:rPr>
        <w:b/>
        <w:bCs/>
        <w:color w:val="FFFFFF" w:themeColor="background1"/>
      </w:rPr>
      <w:tblPr/>
      <w:tcPr>
        <w:tcBorders>
          <w:left w:val="nil"/>
          <w:right w:val="nil"/>
          <w:insideH w:val="nil"/>
          <w:insideV w:val="nil"/>
        </w:tcBorders>
        <w:shd w:val="clear" w:color="auto" w:fill="5935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E4F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CE4FA" w:themeFill="accent5"/>
      </w:tcPr>
    </w:tblStylePr>
    <w:tblStylePr w:type="lastCol">
      <w:rPr>
        <w:b/>
        <w:bCs/>
        <w:color w:val="FFFFFF" w:themeColor="background1"/>
      </w:rPr>
      <w:tblPr/>
      <w:tcPr>
        <w:tcBorders>
          <w:left w:val="nil"/>
          <w:right w:val="nil"/>
          <w:insideH w:val="nil"/>
          <w:insideV w:val="nil"/>
        </w:tcBorders>
        <w:shd w:val="clear" w:color="auto" w:fill="BCE4F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C00" w:themeFill="accent6"/>
      </w:tcPr>
    </w:tblStylePr>
    <w:tblStylePr w:type="lastCol">
      <w:rPr>
        <w:b/>
        <w:bCs/>
        <w:color w:val="FFFFFF" w:themeColor="background1"/>
      </w:rPr>
      <w:tblPr/>
      <w:tcPr>
        <w:tcBorders>
          <w:left w:val="nil"/>
          <w:right w:val="nil"/>
          <w:insideH w:val="nil"/>
          <w:insideV w:val="nil"/>
        </w:tcBorders>
        <w:shd w:val="clear" w:color="auto" w:fill="FFC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AAAFF" w:themeColor="accent1" w:themeTint="BF"/>
        <w:left w:val="single" w:sz="8" w:space="0" w:color="0AAAFF" w:themeColor="accent1" w:themeTint="BF"/>
        <w:bottom w:val="single" w:sz="8" w:space="0" w:color="0AAAFF" w:themeColor="accent1" w:themeTint="BF"/>
        <w:right w:val="single" w:sz="8" w:space="0" w:color="0AAAFF" w:themeColor="accent1" w:themeTint="BF"/>
        <w:insideH w:val="single" w:sz="8" w:space="0" w:color="0AAAFF" w:themeColor="accent1" w:themeTint="BF"/>
        <w:insideV w:val="single" w:sz="8" w:space="0" w:color="0AAAFF" w:themeColor="accent1" w:themeTint="BF"/>
      </w:tblBorders>
    </w:tblPr>
    <w:tcPr>
      <w:shd w:val="clear" w:color="auto" w:fill="AEE3FF" w:themeFill="accent1" w:themeFillTint="3F"/>
    </w:tcPr>
    <w:tblStylePr w:type="firstRow">
      <w:rPr>
        <w:b/>
        <w:bCs/>
      </w:rPr>
    </w:tblStylePr>
    <w:tblStylePr w:type="lastRow">
      <w:rPr>
        <w:b/>
        <w:bCs/>
      </w:rPr>
      <w:tblPr/>
      <w:tcPr>
        <w:tcBorders>
          <w:top w:val="single" w:sz="18" w:space="0" w:color="0AAAFF" w:themeColor="accent1" w:themeTint="BF"/>
        </w:tcBorders>
      </w:tcPr>
    </w:tblStylePr>
    <w:tblStylePr w:type="firstCol">
      <w:rPr>
        <w:b/>
        <w:bCs/>
      </w:rPr>
    </w:tblStylePr>
    <w:tblStylePr w:type="lastCol">
      <w:rPr>
        <w:b/>
        <w:bCs/>
      </w:rPr>
    </w:tblStylePr>
    <w:tblStylePr w:type="band1Vert">
      <w:tblPr/>
      <w:tcPr>
        <w:shd w:val="clear" w:color="auto" w:fill="5CC6FF" w:themeFill="accent1" w:themeFillTint="7F"/>
      </w:tcPr>
    </w:tblStylePr>
    <w:tblStylePr w:type="band1Horz">
      <w:tblPr/>
      <w:tcPr>
        <w:shd w:val="clear" w:color="auto" w:fill="5CC6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FA2E51" w:themeColor="accent2" w:themeTint="BF"/>
        <w:left w:val="single" w:sz="8" w:space="0" w:color="FA2E51" w:themeColor="accent2" w:themeTint="BF"/>
        <w:bottom w:val="single" w:sz="8" w:space="0" w:color="FA2E51" w:themeColor="accent2" w:themeTint="BF"/>
        <w:right w:val="single" w:sz="8" w:space="0" w:color="FA2E51" w:themeColor="accent2" w:themeTint="BF"/>
        <w:insideH w:val="single" w:sz="8" w:space="0" w:color="FA2E51" w:themeColor="accent2" w:themeTint="BF"/>
        <w:insideV w:val="single" w:sz="8" w:space="0" w:color="FA2E51" w:themeColor="accent2" w:themeTint="BF"/>
      </w:tblBorders>
    </w:tblPr>
    <w:tcPr>
      <w:shd w:val="clear" w:color="auto" w:fill="FDBAC5" w:themeFill="accent2" w:themeFillTint="3F"/>
    </w:tcPr>
    <w:tblStylePr w:type="firstRow">
      <w:rPr>
        <w:b/>
        <w:bCs/>
      </w:rPr>
    </w:tblStylePr>
    <w:tblStylePr w:type="lastRow">
      <w:rPr>
        <w:b/>
        <w:bCs/>
      </w:rPr>
      <w:tblPr/>
      <w:tcPr>
        <w:tcBorders>
          <w:top w:val="single" w:sz="18" w:space="0" w:color="FA2E51" w:themeColor="accent2" w:themeTint="BF"/>
        </w:tcBorders>
      </w:tcPr>
    </w:tblStylePr>
    <w:tblStylePr w:type="firstCol">
      <w:rPr>
        <w:b/>
        <w:bCs/>
      </w:rPr>
    </w:tblStylePr>
    <w:tblStylePr w:type="lastCol">
      <w:rPr>
        <w:b/>
        <w:bCs/>
      </w:rPr>
    </w:tblStylePr>
    <w:tblStylePr w:type="band1Vert">
      <w:tblPr/>
      <w:tcPr>
        <w:shd w:val="clear" w:color="auto" w:fill="FC748B" w:themeFill="accent2" w:themeFillTint="7F"/>
      </w:tcPr>
    </w:tblStylePr>
    <w:tblStylePr w:type="band1Horz">
      <w:tblPr/>
      <w:tcPr>
        <w:shd w:val="clear" w:color="auto" w:fill="FC748B"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98D751" w:themeColor="accent3" w:themeTint="BF"/>
        <w:left w:val="single" w:sz="8" w:space="0" w:color="98D751" w:themeColor="accent3" w:themeTint="BF"/>
        <w:bottom w:val="single" w:sz="8" w:space="0" w:color="98D751" w:themeColor="accent3" w:themeTint="BF"/>
        <w:right w:val="single" w:sz="8" w:space="0" w:color="98D751" w:themeColor="accent3" w:themeTint="BF"/>
        <w:insideH w:val="single" w:sz="8" w:space="0" w:color="98D751" w:themeColor="accent3" w:themeTint="BF"/>
        <w:insideV w:val="single" w:sz="8" w:space="0" w:color="98D751" w:themeColor="accent3" w:themeTint="BF"/>
      </w:tblBorders>
    </w:tblPr>
    <w:tcPr>
      <w:shd w:val="clear" w:color="auto" w:fill="DDF2C5" w:themeFill="accent3" w:themeFillTint="3F"/>
    </w:tcPr>
    <w:tblStylePr w:type="firstRow">
      <w:rPr>
        <w:b/>
        <w:bCs/>
      </w:rPr>
    </w:tblStylePr>
    <w:tblStylePr w:type="lastRow">
      <w:rPr>
        <w:b/>
        <w:bCs/>
      </w:rPr>
      <w:tblPr/>
      <w:tcPr>
        <w:tcBorders>
          <w:top w:val="single" w:sz="18" w:space="0" w:color="98D751" w:themeColor="accent3" w:themeTint="BF"/>
        </w:tcBorders>
      </w:tcPr>
    </w:tblStylePr>
    <w:tblStylePr w:type="firstCol">
      <w:rPr>
        <w:b/>
        <w:bCs/>
      </w:rPr>
    </w:tblStylePr>
    <w:tblStylePr w:type="lastCol">
      <w:rPr>
        <w:b/>
        <w:bCs/>
      </w:rPr>
    </w:tblStylePr>
    <w:tblStylePr w:type="band1Vert">
      <w:tblPr/>
      <w:tcPr>
        <w:shd w:val="clear" w:color="auto" w:fill="BBE48B" w:themeFill="accent3" w:themeFillTint="7F"/>
      </w:tcPr>
    </w:tblStylePr>
    <w:tblStylePr w:type="band1Horz">
      <w:tblPr/>
      <w:tcPr>
        <w:shd w:val="clear" w:color="auto" w:fill="BBE48B"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7E52BD" w:themeColor="accent4" w:themeTint="BF"/>
        <w:left w:val="single" w:sz="8" w:space="0" w:color="7E52BD" w:themeColor="accent4" w:themeTint="BF"/>
        <w:bottom w:val="single" w:sz="8" w:space="0" w:color="7E52BD" w:themeColor="accent4" w:themeTint="BF"/>
        <w:right w:val="single" w:sz="8" w:space="0" w:color="7E52BD" w:themeColor="accent4" w:themeTint="BF"/>
        <w:insideH w:val="single" w:sz="8" w:space="0" w:color="7E52BD" w:themeColor="accent4" w:themeTint="BF"/>
        <w:insideV w:val="single" w:sz="8" w:space="0" w:color="7E52BD" w:themeColor="accent4" w:themeTint="BF"/>
      </w:tblBorders>
    </w:tblPr>
    <w:tcPr>
      <w:shd w:val="clear" w:color="auto" w:fill="D4C6E9" w:themeFill="accent4" w:themeFillTint="3F"/>
    </w:tcPr>
    <w:tblStylePr w:type="firstRow">
      <w:rPr>
        <w:b/>
        <w:bCs/>
      </w:rPr>
    </w:tblStylePr>
    <w:tblStylePr w:type="lastRow">
      <w:rPr>
        <w:b/>
        <w:bCs/>
      </w:rPr>
      <w:tblPr/>
      <w:tcPr>
        <w:tcBorders>
          <w:top w:val="single" w:sz="18" w:space="0" w:color="7E52BD" w:themeColor="accent4" w:themeTint="BF"/>
        </w:tcBorders>
      </w:tcPr>
    </w:tblStylePr>
    <w:tblStylePr w:type="firstCol">
      <w:rPr>
        <w:b/>
        <w:bCs/>
      </w:rPr>
    </w:tblStylePr>
    <w:tblStylePr w:type="lastCol">
      <w:rPr>
        <w:b/>
        <w:bCs/>
      </w:rPr>
    </w:tblStylePr>
    <w:tblStylePr w:type="band1Vert">
      <w:tblPr/>
      <w:tcPr>
        <w:shd w:val="clear" w:color="auto" w:fill="A98CD3" w:themeFill="accent4" w:themeFillTint="7F"/>
      </w:tcPr>
    </w:tblStylePr>
    <w:tblStylePr w:type="band1Horz">
      <w:tblPr/>
      <w:tcPr>
        <w:shd w:val="clear" w:color="auto" w:fill="A98CD3"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CCEAFB" w:themeColor="accent5" w:themeTint="BF"/>
        <w:left w:val="single" w:sz="8" w:space="0" w:color="CCEAFB" w:themeColor="accent5" w:themeTint="BF"/>
        <w:bottom w:val="single" w:sz="8" w:space="0" w:color="CCEAFB" w:themeColor="accent5" w:themeTint="BF"/>
        <w:right w:val="single" w:sz="8" w:space="0" w:color="CCEAFB" w:themeColor="accent5" w:themeTint="BF"/>
        <w:insideH w:val="single" w:sz="8" w:space="0" w:color="CCEAFB" w:themeColor="accent5" w:themeTint="BF"/>
        <w:insideV w:val="single" w:sz="8" w:space="0" w:color="CCEAFB" w:themeColor="accent5" w:themeTint="BF"/>
      </w:tblBorders>
    </w:tblPr>
    <w:tcPr>
      <w:shd w:val="clear" w:color="auto" w:fill="EEF8FD" w:themeFill="accent5" w:themeFillTint="3F"/>
    </w:tcPr>
    <w:tblStylePr w:type="firstRow">
      <w:rPr>
        <w:b/>
        <w:bCs/>
      </w:rPr>
    </w:tblStylePr>
    <w:tblStylePr w:type="lastRow">
      <w:rPr>
        <w:b/>
        <w:bCs/>
      </w:rPr>
      <w:tblPr/>
      <w:tcPr>
        <w:tcBorders>
          <w:top w:val="single" w:sz="18" w:space="0" w:color="CCEAFB" w:themeColor="accent5" w:themeTint="BF"/>
        </w:tcBorders>
      </w:tcPr>
    </w:tblStylePr>
    <w:tblStylePr w:type="firstCol">
      <w:rPr>
        <w:b/>
        <w:bCs/>
      </w:rPr>
    </w:tblStylePr>
    <w:tblStylePr w:type="lastCol">
      <w:rPr>
        <w:b/>
        <w:bCs/>
      </w:rPr>
    </w:tblStylePr>
    <w:tblStylePr w:type="band1Vert">
      <w:tblPr/>
      <w:tcPr>
        <w:shd w:val="clear" w:color="auto" w:fill="DDF1FC" w:themeFill="accent5" w:themeFillTint="7F"/>
      </w:tcPr>
    </w:tblStylePr>
    <w:tblStylePr w:type="band1Horz">
      <w:tblPr/>
      <w:tcPr>
        <w:shd w:val="clear" w:color="auto" w:fill="DDF1FC"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840" w:themeColor="accent6" w:themeTint="BF"/>
        <w:left w:val="single" w:sz="8" w:space="0" w:color="FFD840" w:themeColor="accent6" w:themeTint="BF"/>
        <w:bottom w:val="single" w:sz="8" w:space="0" w:color="FFD840" w:themeColor="accent6" w:themeTint="BF"/>
        <w:right w:val="single" w:sz="8" w:space="0" w:color="FFD840" w:themeColor="accent6" w:themeTint="BF"/>
        <w:insideH w:val="single" w:sz="8" w:space="0" w:color="FFD840" w:themeColor="accent6" w:themeTint="BF"/>
        <w:insideV w:val="single" w:sz="8" w:space="0" w:color="FFD8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840" w:themeColor="accent6" w:themeTint="BF"/>
        </w:tcBorders>
      </w:tcPr>
    </w:tblStylePr>
    <w:tblStylePr w:type="firstCol">
      <w:rPr>
        <w:b/>
        <w:bCs/>
      </w:rPr>
    </w:tblStylePr>
    <w:tblStylePr w:type="lastCol">
      <w:rPr>
        <w:b/>
        <w:bCs/>
      </w:rPr>
    </w:tblStylePr>
    <w:tblStylePr w:type="band1Vert">
      <w:tblPr/>
      <w:tcPr>
        <w:shd w:val="clear" w:color="auto" w:fill="FFE580" w:themeFill="accent6" w:themeFillTint="7F"/>
      </w:tcPr>
    </w:tblStylePr>
    <w:tblStylePr w:type="band1Horz">
      <w:tblPr/>
      <w:tcPr>
        <w:shd w:val="clear" w:color="auto" w:fill="FFE580"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78B7" w:themeColor="accent1"/>
        <w:left w:val="single" w:sz="8" w:space="0" w:color="0078B7" w:themeColor="accent1"/>
        <w:bottom w:val="single" w:sz="8" w:space="0" w:color="0078B7" w:themeColor="accent1"/>
        <w:right w:val="single" w:sz="8" w:space="0" w:color="0078B7" w:themeColor="accent1"/>
        <w:insideH w:val="single" w:sz="8" w:space="0" w:color="0078B7" w:themeColor="accent1"/>
        <w:insideV w:val="single" w:sz="8" w:space="0" w:color="0078B7" w:themeColor="accent1"/>
      </w:tblBorders>
    </w:tblPr>
    <w:tcPr>
      <w:shd w:val="clear" w:color="auto" w:fill="AEE3FF" w:themeFill="accent1" w:themeFillTint="3F"/>
    </w:tcPr>
    <w:tblStylePr w:type="firstRow">
      <w:rPr>
        <w:b/>
        <w:bCs/>
        <w:color w:val="000000" w:themeColor="text1"/>
      </w:rPr>
      <w:tblPr/>
      <w:tcPr>
        <w:shd w:val="clear" w:color="auto" w:fill="DE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E8FF" w:themeFill="accent1" w:themeFillTint="33"/>
      </w:tcPr>
    </w:tblStylePr>
    <w:tblStylePr w:type="band1Vert">
      <w:tblPr/>
      <w:tcPr>
        <w:shd w:val="clear" w:color="auto" w:fill="5CC6FF" w:themeFill="accent1" w:themeFillTint="7F"/>
      </w:tcPr>
    </w:tblStylePr>
    <w:tblStylePr w:type="band1Horz">
      <w:tblPr/>
      <w:tcPr>
        <w:tcBorders>
          <w:insideH w:val="single" w:sz="6" w:space="0" w:color="0078B7" w:themeColor="accent1"/>
          <w:insideV w:val="single" w:sz="6" w:space="0" w:color="0078B7" w:themeColor="accent1"/>
        </w:tcBorders>
        <w:shd w:val="clear" w:color="auto" w:fill="5CC6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DD052B" w:themeColor="accent2"/>
        <w:left w:val="single" w:sz="8" w:space="0" w:color="DD052B" w:themeColor="accent2"/>
        <w:bottom w:val="single" w:sz="8" w:space="0" w:color="DD052B" w:themeColor="accent2"/>
        <w:right w:val="single" w:sz="8" w:space="0" w:color="DD052B" w:themeColor="accent2"/>
        <w:insideH w:val="single" w:sz="8" w:space="0" w:color="DD052B" w:themeColor="accent2"/>
        <w:insideV w:val="single" w:sz="8" w:space="0" w:color="DD052B" w:themeColor="accent2"/>
      </w:tblBorders>
    </w:tblPr>
    <w:tcPr>
      <w:shd w:val="clear" w:color="auto" w:fill="FDBAC5" w:themeFill="accent2" w:themeFillTint="3F"/>
    </w:tcPr>
    <w:tblStylePr w:type="firstRow">
      <w:rPr>
        <w:b/>
        <w:bCs/>
        <w:color w:val="000000" w:themeColor="text1"/>
      </w:rPr>
      <w:tblPr/>
      <w:tcPr>
        <w:shd w:val="clear" w:color="auto" w:fill="FEE3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7D0" w:themeFill="accent2" w:themeFillTint="33"/>
      </w:tcPr>
    </w:tblStylePr>
    <w:tblStylePr w:type="band1Vert">
      <w:tblPr/>
      <w:tcPr>
        <w:shd w:val="clear" w:color="auto" w:fill="FC748B" w:themeFill="accent2" w:themeFillTint="7F"/>
      </w:tcPr>
    </w:tblStylePr>
    <w:tblStylePr w:type="band1Horz">
      <w:tblPr/>
      <w:tcPr>
        <w:tcBorders>
          <w:insideH w:val="single" w:sz="6" w:space="0" w:color="DD052B" w:themeColor="accent2"/>
          <w:insideV w:val="single" w:sz="6" w:space="0" w:color="DD052B" w:themeColor="accent2"/>
        </w:tcBorders>
        <w:shd w:val="clear" w:color="auto" w:fill="FC748B"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76B82A" w:themeColor="accent3"/>
        <w:left w:val="single" w:sz="8" w:space="0" w:color="76B82A" w:themeColor="accent3"/>
        <w:bottom w:val="single" w:sz="8" w:space="0" w:color="76B82A" w:themeColor="accent3"/>
        <w:right w:val="single" w:sz="8" w:space="0" w:color="76B82A" w:themeColor="accent3"/>
        <w:insideH w:val="single" w:sz="8" w:space="0" w:color="76B82A" w:themeColor="accent3"/>
        <w:insideV w:val="single" w:sz="8" w:space="0" w:color="76B82A" w:themeColor="accent3"/>
      </w:tblBorders>
    </w:tblPr>
    <w:tcPr>
      <w:shd w:val="clear" w:color="auto" w:fill="DDF2C5" w:themeFill="accent3" w:themeFillTint="3F"/>
    </w:tcPr>
    <w:tblStylePr w:type="firstRow">
      <w:rPr>
        <w:b/>
        <w:bCs/>
        <w:color w:val="000000" w:themeColor="text1"/>
      </w:rPr>
      <w:tblPr/>
      <w:tcPr>
        <w:shd w:val="clear" w:color="auto" w:fill="F1F9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D0" w:themeFill="accent3" w:themeFillTint="33"/>
      </w:tcPr>
    </w:tblStylePr>
    <w:tblStylePr w:type="band1Vert">
      <w:tblPr/>
      <w:tcPr>
        <w:shd w:val="clear" w:color="auto" w:fill="BBE48B" w:themeFill="accent3" w:themeFillTint="7F"/>
      </w:tcPr>
    </w:tblStylePr>
    <w:tblStylePr w:type="band1Horz">
      <w:tblPr/>
      <w:tcPr>
        <w:tcBorders>
          <w:insideH w:val="single" w:sz="6" w:space="0" w:color="76B82A" w:themeColor="accent3"/>
          <w:insideV w:val="single" w:sz="6" w:space="0" w:color="76B82A" w:themeColor="accent3"/>
        </w:tcBorders>
        <w:shd w:val="clear" w:color="auto" w:fill="BBE48B"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9358C" w:themeColor="accent4"/>
        <w:left w:val="single" w:sz="8" w:space="0" w:color="59358C" w:themeColor="accent4"/>
        <w:bottom w:val="single" w:sz="8" w:space="0" w:color="59358C" w:themeColor="accent4"/>
        <w:right w:val="single" w:sz="8" w:space="0" w:color="59358C" w:themeColor="accent4"/>
        <w:insideH w:val="single" w:sz="8" w:space="0" w:color="59358C" w:themeColor="accent4"/>
        <w:insideV w:val="single" w:sz="8" w:space="0" w:color="59358C" w:themeColor="accent4"/>
      </w:tblBorders>
    </w:tblPr>
    <w:tcPr>
      <w:shd w:val="clear" w:color="auto" w:fill="D4C6E9" w:themeFill="accent4" w:themeFillTint="3F"/>
    </w:tcPr>
    <w:tblStylePr w:type="firstRow">
      <w:rPr>
        <w:b/>
        <w:bCs/>
        <w:color w:val="000000" w:themeColor="text1"/>
      </w:rPr>
      <w:tblPr/>
      <w:tcPr>
        <w:shd w:val="clear" w:color="auto" w:fill="EEE8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0ED" w:themeFill="accent4" w:themeFillTint="33"/>
      </w:tcPr>
    </w:tblStylePr>
    <w:tblStylePr w:type="band1Vert">
      <w:tblPr/>
      <w:tcPr>
        <w:shd w:val="clear" w:color="auto" w:fill="A98CD3" w:themeFill="accent4" w:themeFillTint="7F"/>
      </w:tcPr>
    </w:tblStylePr>
    <w:tblStylePr w:type="band1Horz">
      <w:tblPr/>
      <w:tcPr>
        <w:tcBorders>
          <w:insideH w:val="single" w:sz="6" w:space="0" w:color="59358C" w:themeColor="accent4"/>
          <w:insideV w:val="single" w:sz="6" w:space="0" w:color="59358C" w:themeColor="accent4"/>
        </w:tcBorders>
        <w:shd w:val="clear" w:color="auto" w:fill="A98CD3"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BCE4FA" w:themeColor="accent5"/>
        <w:left w:val="single" w:sz="8" w:space="0" w:color="BCE4FA" w:themeColor="accent5"/>
        <w:bottom w:val="single" w:sz="8" w:space="0" w:color="BCE4FA" w:themeColor="accent5"/>
        <w:right w:val="single" w:sz="8" w:space="0" w:color="BCE4FA" w:themeColor="accent5"/>
        <w:insideH w:val="single" w:sz="8" w:space="0" w:color="BCE4FA" w:themeColor="accent5"/>
        <w:insideV w:val="single" w:sz="8" w:space="0" w:color="BCE4FA" w:themeColor="accent5"/>
      </w:tblBorders>
    </w:tblPr>
    <w:tcPr>
      <w:shd w:val="clear" w:color="auto" w:fill="EEF8FD" w:themeFill="accent5" w:themeFillTint="3F"/>
    </w:tcPr>
    <w:tblStylePr w:type="firstRow">
      <w:rPr>
        <w:b/>
        <w:bCs/>
        <w:color w:val="000000" w:themeColor="text1"/>
      </w:rPr>
      <w:tblPr/>
      <w:tcPr>
        <w:shd w:val="clear" w:color="auto" w:fill="F8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FE" w:themeFill="accent5" w:themeFillTint="33"/>
      </w:tcPr>
    </w:tblStylePr>
    <w:tblStylePr w:type="band1Vert">
      <w:tblPr/>
      <w:tcPr>
        <w:shd w:val="clear" w:color="auto" w:fill="DDF1FC" w:themeFill="accent5" w:themeFillTint="7F"/>
      </w:tcPr>
    </w:tblStylePr>
    <w:tblStylePr w:type="band1Horz">
      <w:tblPr/>
      <w:tcPr>
        <w:tcBorders>
          <w:insideH w:val="single" w:sz="6" w:space="0" w:color="BCE4FA" w:themeColor="accent5"/>
          <w:insideV w:val="single" w:sz="6" w:space="0" w:color="BCE4FA" w:themeColor="accent5"/>
        </w:tcBorders>
        <w:shd w:val="clear" w:color="auto" w:fill="DDF1F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C00" w:themeColor="accent6"/>
        <w:left w:val="single" w:sz="8" w:space="0" w:color="FFCC00" w:themeColor="accent6"/>
        <w:bottom w:val="single" w:sz="8" w:space="0" w:color="FFCC00" w:themeColor="accent6"/>
        <w:right w:val="single" w:sz="8" w:space="0" w:color="FFCC00" w:themeColor="accent6"/>
        <w:insideH w:val="single" w:sz="8" w:space="0" w:color="FFCC00" w:themeColor="accent6"/>
        <w:insideV w:val="single" w:sz="8" w:space="0" w:color="FFCC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C" w:themeFill="accent6" w:themeFillTint="33"/>
      </w:tcPr>
    </w:tblStylePr>
    <w:tblStylePr w:type="band1Vert">
      <w:tblPr/>
      <w:tcPr>
        <w:shd w:val="clear" w:color="auto" w:fill="FFE580" w:themeFill="accent6" w:themeFillTint="7F"/>
      </w:tcPr>
    </w:tblStylePr>
    <w:tblStylePr w:type="band1Horz">
      <w:tblPr/>
      <w:tcPr>
        <w:tcBorders>
          <w:insideH w:val="single" w:sz="6" w:space="0" w:color="FFCC00" w:themeColor="accent6"/>
          <w:insideV w:val="single" w:sz="6" w:space="0" w:color="FFCC00" w:themeColor="accent6"/>
        </w:tcBorders>
        <w:shd w:val="clear" w:color="auto" w:fill="FFE58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E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8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8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8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8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C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C6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AC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052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052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052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052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48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48B"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2C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B82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B82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B82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B82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E48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E48B"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6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35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35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35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35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C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CD3"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F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E4F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E4F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E4F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E4F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F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FC"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80"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78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9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989" w:themeFill="accent1" w:themeFillShade="BF"/>
      </w:tcPr>
    </w:tblStylePr>
    <w:tblStylePr w:type="band1Vert">
      <w:tblPr/>
      <w:tcPr>
        <w:tcBorders>
          <w:top w:val="nil"/>
          <w:left w:val="nil"/>
          <w:bottom w:val="nil"/>
          <w:right w:val="nil"/>
          <w:insideH w:val="nil"/>
          <w:insideV w:val="nil"/>
        </w:tcBorders>
        <w:shd w:val="clear" w:color="auto" w:fill="005989" w:themeFill="accent1" w:themeFillShade="BF"/>
      </w:tcPr>
    </w:tblStylePr>
    <w:tblStylePr w:type="band1Horz">
      <w:tblPr/>
      <w:tcPr>
        <w:tcBorders>
          <w:top w:val="nil"/>
          <w:left w:val="nil"/>
          <w:bottom w:val="nil"/>
          <w:right w:val="nil"/>
          <w:insideH w:val="nil"/>
          <w:insideV w:val="nil"/>
        </w:tcBorders>
        <w:shd w:val="clear" w:color="auto" w:fill="005989"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DD052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2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503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5031F" w:themeFill="accent2" w:themeFillShade="BF"/>
      </w:tcPr>
    </w:tblStylePr>
    <w:tblStylePr w:type="band1Vert">
      <w:tblPr/>
      <w:tcPr>
        <w:tcBorders>
          <w:top w:val="nil"/>
          <w:left w:val="nil"/>
          <w:bottom w:val="nil"/>
          <w:right w:val="nil"/>
          <w:insideH w:val="nil"/>
          <w:insideV w:val="nil"/>
        </w:tcBorders>
        <w:shd w:val="clear" w:color="auto" w:fill="A5031F" w:themeFill="accent2" w:themeFillShade="BF"/>
      </w:tcPr>
    </w:tblStylePr>
    <w:tblStylePr w:type="band1Horz">
      <w:tblPr/>
      <w:tcPr>
        <w:tcBorders>
          <w:top w:val="nil"/>
          <w:left w:val="nil"/>
          <w:bottom w:val="nil"/>
          <w:right w:val="nil"/>
          <w:insideH w:val="nil"/>
          <w:insideV w:val="nil"/>
        </w:tcBorders>
        <w:shd w:val="clear" w:color="auto" w:fill="A5031F"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76B82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B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8891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8891F" w:themeFill="accent3" w:themeFillShade="BF"/>
      </w:tcPr>
    </w:tblStylePr>
    <w:tblStylePr w:type="band1Vert">
      <w:tblPr/>
      <w:tcPr>
        <w:tcBorders>
          <w:top w:val="nil"/>
          <w:left w:val="nil"/>
          <w:bottom w:val="nil"/>
          <w:right w:val="nil"/>
          <w:insideH w:val="nil"/>
          <w:insideV w:val="nil"/>
        </w:tcBorders>
        <w:shd w:val="clear" w:color="auto" w:fill="58891F" w:themeFill="accent3" w:themeFillShade="BF"/>
      </w:tcPr>
    </w:tblStylePr>
    <w:tblStylePr w:type="band1Horz">
      <w:tblPr/>
      <w:tcPr>
        <w:tcBorders>
          <w:top w:val="nil"/>
          <w:left w:val="nil"/>
          <w:bottom w:val="nil"/>
          <w:right w:val="nil"/>
          <w:insideH w:val="nil"/>
          <w:insideV w:val="nil"/>
        </w:tcBorders>
        <w:shd w:val="clear" w:color="auto" w:fill="58891F"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5935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1A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227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22768" w:themeFill="accent4" w:themeFillShade="BF"/>
      </w:tcPr>
    </w:tblStylePr>
    <w:tblStylePr w:type="band1Vert">
      <w:tblPr/>
      <w:tcPr>
        <w:tcBorders>
          <w:top w:val="nil"/>
          <w:left w:val="nil"/>
          <w:bottom w:val="nil"/>
          <w:right w:val="nil"/>
          <w:insideH w:val="nil"/>
          <w:insideV w:val="nil"/>
        </w:tcBorders>
        <w:shd w:val="clear" w:color="auto" w:fill="422768" w:themeFill="accent4" w:themeFillShade="BF"/>
      </w:tcPr>
    </w:tblStylePr>
    <w:tblStylePr w:type="band1Horz">
      <w:tblPr/>
      <w:tcPr>
        <w:tcBorders>
          <w:top w:val="nil"/>
          <w:left w:val="nil"/>
          <w:bottom w:val="nil"/>
          <w:right w:val="nil"/>
          <w:insideH w:val="nil"/>
          <w:insideV w:val="nil"/>
        </w:tcBorders>
        <w:shd w:val="clear" w:color="auto" w:fill="422768"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BCE4F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87C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5BAF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5BAF2" w:themeFill="accent5" w:themeFillShade="BF"/>
      </w:tcPr>
    </w:tblStylePr>
    <w:tblStylePr w:type="band1Vert">
      <w:tblPr/>
      <w:tcPr>
        <w:tcBorders>
          <w:top w:val="nil"/>
          <w:left w:val="nil"/>
          <w:bottom w:val="nil"/>
          <w:right w:val="nil"/>
          <w:insideH w:val="nil"/>
          <w:insideV w:val="nil"/>
        </w:tcBorders>
        <w:shd w:val="clear" w:color="auto" w:fill="55BAF2" w:themeFill="accent5" w:themeFillShade="BF"/>
      </w:tcPr>
    </w:tblStylePr>
    <w:tblStylePr w:type="band1Horz">
      <w:tblPr/>
      <w:tcPr>
        <w:tcBorders>
          <w:top w:val="nil"/>
          <w:left w:val="nil"/>
          <w:bottom w:val="nil"/>
          <w:right w:val="nil"/>
          <w:insideH w:val="nil"/>
          <w:insideV w:val="nil"/>
        </w:tcBorders>
        <w:shd w:val="clear" w:color="auto" w:fill="55BAF2"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8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800" w:themeFill="accent6" w:themeFillShade="BF"/>
      </w:tcPr>
    </w:tblStylePr>
    <w:tblStylePr w:type="band1Vert">
      <w:tblPr/>
      <w:tcPr>
        <w:tcBorders>
          <w:top w:val="nil"/>
          <w:left w:val="nil"/>
          <w:bottom w:val="nil"/>
          <w:right w:val="nil"/>
          <w:insideH w:val="nil"/>
          <w:insideV w:val="nil"/>
        </w:tcBorders>
        <w:shd w:val="clear" w:color="auto" w:fill="BF9800" w:themeFill="accent6" w:themeFillShade="BF"/>
      </w:tcPr>
    </w:tblStylePr>
    <w:tblStylePr w:type="band1Horz">
      <w:tblPr/>
      <w:tcPr>
        <w:tcBorders>
          <w:top w:val="nil"/>
          <w:left w:val="nil"/>
          <w:bottom w:val="nil"/>
          <w:right w:val="nil"/>
          <w:insideH w:val="nil"/>
          <w:insideV w:val="nil"/>
        </w:tcBorders>
        <w:shd w:val="clear" w:color="auto" w:fill="BF98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qFormat/>
    <w:rsid w:val="00DF27BF"/>
    <w:pPr>
      <w:pBdr>
        <w:bottom w:val="single" w:sz="8" w:space="4" w:color="0078B7"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78B7"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B5B"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B5B"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78B7" w:themeColor="accent1"/>
      <w:lang w:val="sv-SE"/>
    </w:rPr>
  </w:style>
  <w:style w:type="character" w:styleId="Starkreferens">
    <w:name w:val="Intense Reference"/>
    <w:basedOn w:val="Standardstycketeckensnitt"/>
    <w:uiPriority w:val="32"/>
    <w:semiHidden/>
    <w:rsid w:val="000A2A02"/>
    <w:rPr>
      <w:b/>
      <w:bCs/>
      <w:smallCaps/>
      <w:color w:val="DD052B"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78B7" w:themeColor="accent1"/>
      </w:pBdr>
      <w:spacing w:before="200" w:after="280"/>
      <w:ind w:left="936" w:right="936"/>
    </w:pPr>
    <w:rPr>
      <w:b/>
      <w:bCs/>
      <w:i/>
      <w:iCs/>
      <w:color w:val="0078B7" w:themeColor="accent1"/>
    </w:rPr>
  </w:style>
  <w:style w:type="character" w:customStyle="1" w:styleId="StarktcitatChar">
    <w:name w:val="Starkt citat Char"/>
    <w:basedOn w:val="Standardstycketeckensnitt"/>
    <w:link w:val="Starktcitat"/>
    <w:uiPriority w:val="30"/>
    <w:semiHidden/>
    <w:rsid w:val="00DF27BF"/>
    <w:rPr>
      <w:b/>
      <w:bCs/>
      <w:i/>
      <w:iCs/>
      <w:color w:val="0078B7"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78B7"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78B7" w:themeColor="accent1"/>
      <w:spacing w:val="15"/>
      <w:sz w:val="24"/>
      <w:szCs w:val="24"/>
    </w:rPr>
  </w:style>
  <w:style w:type="character" w:customStyle="1" w:styleId="SidfotChar">
    <w:name w:val="Sidfot Char"/>
    <w:basedOn w:val="Standardstycketeckensnitt"/>
    <w:link w:val="Sidfot"/>
    <w:rsid w:val="00920C36"/>
    <w:rPr>
      <w:rFonts w:ascii="Arial" w:hAnsi="Arial"/>
      <w:sz w:val="15"/>
    </w:rPr>
  </w:style>
  <w:style w:type="paragraph" w:customStyle="1" w:styleId="SidfotLedtext">
    <w:name w:val="Sidfot Ledtext"/>
    <w:basedOn w:val="Sidfot"/>
    <w:link w:val="SidfotLedtextChar"/>
    <w:uiPriority w:val="9"/>
    <w:rsid w:val="00920C36"/>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920C36"/>
    <w:rPr>
      <w:rFonts w:ascii="Arial" w:hAnsi="Arial"/>
      <w:caps/>
      <w:sz w:val="13"/>
      <w:szCs w:val="12"/>
    </w:rPr>
  </w:style>
  <w:style w:type="numbering" w:customStyle="1" w:styleId="NummerlistaSvK">
    <w:name w:val="Nummerlista SvK"/>
    <w:uiPriority w:val="99"/>
    <w:rsid w:val="00823A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4CC3425084215A9B70BFF88B3FCB1"/>
        <w:category>
          <w:name w:val="Allmänt"/>
          <w:gallery w:val="placeholder"/>
        </w:category>
        <w:types>
          <w:type w:val="bbPlcHdr"/>
        </w:types>
        <w:behaviors>
          <w:behavior w:val="content"/>
        </w:behaviors>
        <w:guid w:val="{0FB05E35-7BF4-4678-9404-29952E389A9C}"/>
      </w:docPartPr>
      <w:docPartBody>
        <w:p w:rsidR="00516DAE" w:rsidRDefault="00516DAE">
          <w:pPr>
            <w:pStyle w:val="7294CC3425084215A9B70BFF88B3FCB1"/>
          </w:pPr>
          <w:r>
            <w:rPr>
              <w:rStyle w:val="Platshllartext"/>
            </w:rPr>
            <w:t>Ange dokumentnamn</w:t>
          </w:r>
        </w:p>
      </w:docPartBody>
    </w:docPart>
    <w:docPart>
      <w:docPartPr>
        <w:name w:val="865BCADFD34C4EA6B3F696117FA96C76"/>
        <w:category>
          <w:name w:val="Allmänt"/>
          <w:gallery w:val="placeholder"/>
        </w:category>
        <w:types>
          <w:type w:val="bbPlcHdr"/>
        </w:types>
        <w:behaviors>
          <w:behavior w:val="content"/>
        </w:behaviors>
        <w:guid w:val="{B62EDC50-396A-421F-B279-28453A0A3D24}"/>
      </w:docPartPr>
      <w:docPartBody>
        <w:p w:rsidR="00516DAE" w:rsidRDefault="00516DAE">
          <w:pPr>
            <w:pStyle w:val="865BCADFD34C4EA6B3F696117FA96C76"/>
          </w:pPr>
          <w:r>
            <w:rPr>
              <w:rStyle w:val="Platshllartext"/>
            </w:rPr>
            <w:t>Namn</w:t>
          </w:r>
        </w:p>
      </w:docPartBody>
    </w:docPart>
    <w:docPart>
      <w:docPartPr>
        <w:name w:val="5C931DDFD24242AA8073C5A56DB936D2"/>
        <w:category>
          <w:name w:val="Allmänt"/>
          <w:gallery w:val="placeholder"/>
        </w:category>
        <w:types>
          <w:type w:val="bbPlcHdr"/>
        </w:types>
        <w:behaviors>
          <w:behavior w:val="content"/>
        </w:behaviors>
        <w:guid w:val="{5883AB27-EC5D-480C-97F9-6C1C1330C70A}"/>
      </w:docPartPr>
      <w:docPartBody>
        <w:p w:rsidR="00516DAE" w:rsidRDefault="00516DAE">
          <w:pPr>
            <w:pStyle w:val="5C931DDFD24242AA8073C5A56DB936D2"/>
          </w:pPr>
          <w:r>
            <w:rPr>
              <w:rStyle w:val="Platshllartext"/>
            </w:rPr>
            <w:t>Ange datum</w:t>
          </w:r>
        </w:p>
      </w:docPartBody>
    </w:docPart>
    <w:docPart>
      <w:docPartPr>
        <w:name w:val="B330B3ECD4FA4AAAAA6F75DB75915D7B"/>
        <w:category>
          <w:name w:val="Allmänt"/>
          <w:gallery w:val="placeholder"/>
        </w:category>
        <w:types>
          <w:type w:val="bbPlcHdr"/>
        </w:types>
        <w:behaviors>
          <w:behavior w:val="content"/>
        </w:behaviors>
        <w:guid w:val="{58FF04E5-480F-45B6-BFFE-E2550CDDC2D4}"/>
      </w:docPartPr>
      <w:docPartBody>
        <w:p w:rsidR="00516DAE" w:rsidRDefault="00516DAE">
          <w:pPr>
            <w:pStyle w:val="B330B3ECD4FA4AAAAA6F75DB75915D7B"/>
          </w:pPr>
          <w:r>
            <w:rPr>
              <w:rStyle w:val="Platshllartext"/>
            </w:rPr>
            <w:t>Ange beteckning</w:t>
          </w:r>
        </w:p>
      </w:docPartBody>
    </w:docPart>
    <w:docPart>
      <w:docPartPr>
        <w:name w:val="C1C932BB8C3F4EBEA4343542B479ED7D"/>
        <w:category>
          <w:name w:val="Allmänt"/>
          <w:gallery w:val="placeholder"/>
        </w:category>
        <w:types>
          <w:type w:val="bbPlcHdr"/>
        </w:types>
        <w:behaviors>
          <w:behavior w:val="content"/>
        </w:behaviors>
        <w:guid w:val="{D23A82E7-7EC1-4437-B222-080F6C98E905}"/>
      </w:docPartPr>
      <w:docPartBody>
        <w:p w:rsidR="00516DAE" w:rsidRDefault="00516DAE">
          <w:pPr>
            <w:pStyle w:val="C1C932BB8C3F4EBEA4343542B479ED7D"/>
          </w:pPr>
          <w:r>
            <w:rPr>
              <w:rStyle w:val="Platshllartext"/>
            </w:rPr>
            <w:t>Ange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AE"/>
    <w:rsid w:val="000D1913"/>
    <w:rsid w:val="0051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lang w:val="sv-SE"/>
    </w:rPr>
  </w:style>
  <w:style w:type="paragraph" w:customStyle="1" w:styleId="7294CC3425084215A9B70BFF88B3FCB1">
    <w:name w:val="7294CC3425084215A9B70BFF88B3FCB1"/>
  </w:style>
  <w:style w:type="paragraph" w:customStyle="1" w:styleId="865BCADFD34C4EA6B3F696117FA96C76">
    <w:name w:val="865BCADFD34C4EA6B3F696117FA96C76"/>
  </w:style>
  <w:style w:type="paragraph" w:customStyle="1" w:styleId="5C931DDFD24242AA8073C5A56DB936D2">
    <w:name w:val="5C931DDFD24242AA8073C5A56DB936D2"/>
  </w:style>
  <w:style w:type="paragraph" w:customStyle="1" w:styleId="B330B3ECD4FA4AAAAA6F75DB75915D7B">
    <w:name w:val="B330B3ECD4FA4AAAAA6F75DB75915D7B"/>
  </w:style>
  <w:style w:type="paragraph" w:customStyle="1" w:styleId="C1C932BB8C3F4EBEA4343542B479ED7D">
    <w:name w:val="C1C932BB8C3F4EBEA4343542B479ED7D"/>
  </w:style>
  <w:style w:type="paragraph" w:customStyle="1" w:styleId="E5E308FE70454E3E8A25A702EAE1F82E">
    <w:name w:val="E5E308FE70454E3E8A25A702EAE1F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K Internationellt Arbete">
  <a:themeElements>
    <a:clrScheme name="SvK">
      <a:dk1>
        <a:srgbClr val="000000"/>
      </a:dk1>
      <a:lt1>
        <a:srgbClr val="FFFFFF"/>
      </a:lt1>
      <a:dk2>
        <a:srgbClr val="000000"/>
      </a:dk2>
      <a:lt2>
        <a:srgbClr val="9C928B"/>
      </a:lt2>
      <a:accent1>
        <a:srgbClr val="0078B7"/>
      </a:accent1>
      <a:accent2>
        <a:srgbClr val="DD052B"/>
      </a:accent2>
      <a:accent3>
        <a:srgbClr val="76B82A"/>
      </a:accent3>
      <a:accent4>
        <a:srgbClr val="59358C"/>
      </a:accent4>
      <a:accent5>
        <a:srgbClr val="BCE4FA"/>
      </a:accent5>
      <a:accent6>
        <a:srgbClr val="FFCC00"/>
      </a:accent6>
      <a:hlink>
        <a:srgbClr val="A4CBEB"/>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710D0EA501CF74C8CB1F5EF95A476E8" ma:contentTypeVersion="7" ma:contentTypeDescription="Skapa ett nytt dokument." ma:contentTypeScope="" ma:versionID="eec32a3381d066526bf2f4816cd8122f">
  <xsd:schema xmlns:xsd="http://www.w3.org/2001/XMLSchema" xmlns:xs="http://www.w3.org/2001/XMLSchema" xmlns:p="http://schemas.microsoft.com/office/2006/metadata/properties" xmlns:ns3="0220a2ff-31fa-4305-ad46-7b82d24bc9b5" xmlns:ns4="8d44a50c-ae57-4f95-9a26-df25e37723ae" targetNamespace="http://schemas.microsoft.com/office/2006/metadata/properties" ma:root="true" ma:fieldsID="65a34c3b2357fc837e3f446c8dac37e0" ns3:_="" ns4:_="">
    <xsd:import namespace="0220a2ff-31fa-4305-ad46-7b82d24bc9b5"/>
    <xsd:import namespace="8d44a50c-ae57-4f95-9a26-df25e3772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a2ff-31fa-4305-ad46-7b82d24bc9b5"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4a50c-ae57-4f95-9a26-df25e3772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32A336-5313-46C0-A597-6C2730BC8AC7}">
  <ds:schemaRefs>
    <ds:schemaRef ds:uri="http://schemas.microsoft.com/sharepoint/v3/contenttype/forms"/>
  </ds:schemaRefs>
</ds:datastoreItem>
</file>

<file path=customXml/itemProps3.xml><?xml version="1.0" encoding="utf-8"?>
<ds:datastoreItem xmlns:ds="http://schemas.openxmlformats.org/officeDocument/2006/customXml" ds:itemID="{1CE13621-0673-4B4E-AA37-E456F337AB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5E3B9C-8350-4C97-9051-3DEF4183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a2ff-31fa-4305-ad46-7b82d24bc9b5"/>
    <ds:schemaRef ds:uri="8d44a50c-ae57-4f95-9a26-df25e377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1064</Words>
  <Characters>5642</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Act Meddelandemall ENG.docx</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Template</dc:title>
  <dc:creator>Sara Higgins</dc:creator>
  <cp:keywords>SvK Meddelande</cp:keywords>
  <cp:lastModifiedBy>Sara Higgins</cp:lastModifiedBy>
  <cp:revision>10</cp:revision>
  <cp:lastPrinted>2013-03-06T09:25:00Z</cp:lastPrinted>
  <dcterms:created xsi:type="dcterms:W3CDTF">2020-05-27T09:27:00Z</dcterms:created>
  <dcterms:modified xsi:type="dcterms:W3CDTF">2020-05-27T09:35:00Z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0x010100F710D0EA501CF74C8CB1F5EF95A476E8</vt:lpwstr>
  </property>
  <property fmtid="{D5CDD505-2E9C-101B-9397-08002B2CF9AE}" pid="3" name="PrecioNGODocumentType">
    <vt:lpwstr/>
  </property>
  <property fmtid="{D5CDD505-2E9C-101B-9397-08002B2CF9AE}" pid="4" name="PrecioNGOKeywords">
    <vt:lpwstr/>
  </property>
  <property fmtid="{D5CDD505-2E9C-101B-9397-08002B2CF9AE}" pid="5" name="Order">
    <vt:r8>160700</vt:r8>
  </property>
  <property fmtid="{D5CDD505-2E9C-101B-9397-08002B2CF9AE}" pid="6" name="NGOOnlineKeywords">
    <vt:lpwstr/>
  </property>
  <property fmtid="{D5CDD505-2E9C-101B-9397-08002B2CF9AE}" pid="7" name="NGOOnlineDocumentType">
    <vt:lpwstr/>
  </property>
  <property fmtid="{D5CDD505-2E9C-101B-9397-08002B2CF9AE}" pid="8" name="NGOOnlinePriorityGroup">
    <vt:lpwstr>3;#General resources|7fe5cff7-233c-4e2e-abd1-6fd889c7ec24</vt:lpwstr>
  </property>
  <property fmtid="{D5CDD505-2E9C-101B-9397-08002B2CF9AE}" pid="9" name="_dlc_DocIdItemGuid">
    <vt:lpwstr>bf302cf3-939b-40a1-97bc-3fd5fe80bf07</vt:lpwstr>
  </property>
  <property fmtid="{D5CDD505-2E9C-101B-9397-08002B2CF9AE}" pid="10" name="MSIP_Label_ab312f08-4471-4def-8412-0afd2913b0a1_Enabled">
    <vt:lpwstr>true</vt:lpwstr>
  </property>
  <property fmtid="{D5CDD505-2E9C-101B-9397-08002B2CF9AE}" pid="11" name="MSIP_Label_ab312f08-4471-4def-8412-0afd2913b0a1_SetDate">
    <vt:lpwstr>2020-05-27T09:27:44Z</vt:lpwstr>
  </property>
  <property fmtid="{D5CDD505-2E9C-101B-9397-08002B2CF9AE}" pid="12" name="MSIP_Label_ab312f08-4471-4def-8412-0afd2913b0a1_Method">
    <vt:lpwstr>Standard</vt:lpwstr>
  </property>
  <property fmtid="{D5CDD505-2E9C-101B-9397-08002B2CF9AE}" pid="13" name="MSIP_Label_ab312f08-4471-4def-8412-0afd2913b0a1_Name">
    <vt:lpwstr>Public</vt:lpwstr>
  </property>
  <property fmtid="{D5CDD505-2E9C-101B-9397-08002B2CF9AE}" pid="14" name="MSIP_Label_ab312f08-4471-4def-8412-0afd2913b0a1_SiteId">
    <vt:lpwstr>3619ea90-fa6e-40bf-aa11-2d4a18ad7689</vt:lpwstr>
  </property>
  <property fmtid="{D5CDD505-2E9C-101B-9397-08002B2CF9AE}" pid="15" name="MSIP_Label_ab312f08-4471-4def-8412-0afd2913b0a1_ActionId">
    <vt:lpwstr>f1427da7-7f72-481f-a514-0000d824829c</vt:lpwstr>
  </property>
  <property fmtid="{D5CDD505-2E9C-101B-9397-08002B2CF9AE}" pid="16" name="MSIP_Label_ab312f08-4471-4def-8412-0afd2913b0a1_ContentBits">
    <vt:lpwstr>0</vt:lpwstr>
  </property>
</Properties>
</file>